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8618D" w14:textId="2D88D04C" w:rsidR="25B0A475" w:rsidRDefault="25B0A475">
      <w:r w:rsidRPr="621CA2B6">
        <w:rPr>
          <w:rFonts w:ascii="Calibri" w:eastAsia="Calibri" w:hAnsi="Calibri" w:cs="Calibri"/>
          <w:color w:val="000000" w:themeColor="text1"/>
          <w:sz w:val="24"/>
          <w:szCs w:val="24"/>
        </w:rPr>
        <w:t>Weekly COVID-19 Housing &amp; Homelessness Call</w:t>
      </w:r>
    </w:p>
    <w:p w14:paraId="1B6D17A3" w14:textId="2D5367D8" w:rsidR="25B0A475" w:rsidRDefault="25B0A475">
      <w:r w:rsidRPr="621CA2B6">
        <w:rPr>
          <w:rFonts w:ascii="Calibri" w:eastAsia="Calibri" w:hAnsi="Calibri" w:cs="Calibri"/>
          <w:color w:val="000000" w:themeColor="text1"/>
          <w:sz w:val="24"/>
          <w:szCs w:val="24"/>
        </w:rPr>
        <w:t>Wednesday, May 13, 10-11:15am via Zoom</w:t>
      </w:r>
    </w:p>
    <w:p w14:paraId="72CA4D1E" w14:textId="35B15E0B" w:rsidR="25B0A475" w:rsidRDefault="25B0A475">
      <w:r w:rsidRPr="621CA2B6">
        <w:rPr>
          <w:rFonts w:ascii="Calibri" w:eastAsia="Calibri" w:hAnsi="Calibri" w:cs="Calibri"/>
          <w:color w:val="000000" w:themeColor="text1"/>
          <w:sz w:val="24"/>
          <w:szCs w:val="24"/>
        </w:rPr>
        <w:t xml:space="preserve"> </w:t>
      </w:r>
    </w:p>
    <w:tbl>
      <w:tblPr>
        <w:tblStyle w:val="TableGrid"/>
        <w:tblW w:w="0" w:type="auto"/>
        <w:tblLayout w:type="fixed"/>
        <w:tblLook w:val="06A0" w:firstRow="1" w:lastRow="0" w:firstColumn="1" w:lastColumn="0" w:noHBand="1" w:noVBand="1"/>
      </w:tblPr>
      <w:tblGrid>
        <w:gridCol w:w="1335"/>
        <w:gridCol w:w="1680"/>
        <w:gridCol w:w="1455"/>
        <w:gridCol w:w="6480"/>
      </w:tblGrid>
      <w:tr w:rsidR="621CA2B6" w14:paraId="0383653B" w14:textId="77777777" w:rsidTr="621CA2B6">
        <w:tc>
          <w:tcPr>
            <w:tcW w:w="1335" w:type="dxa"/>
          </w:tcPr>
          <w:p w14:paraId="1812E584" w14:textId="11C5CA28" w:rsidR="1B4DF7D4" w:rsidRDefault="1B4DF7D4" w:rsidP="621CA2B6">
            <w:pPr>
              <w:rPr>
                <w:rFonts w:ascii="Calibri" w:eastAsia="Calibri" w:hAnsi="Calibri" w:cs="Calibri"/>
                <w:sz w:val="24"/>
                <w:szCs w:val="24"/>
              </w:rPr>
            </w:pPr>
            <w:r w:rsidRPr="621CA2B6">
              <w:rPr>
                <w:rFonts w:ascii="Calibri" w:eastAsia="Calibri" w:hAnsi="Calibri" w:cs="Calibri"/>
                <w:sz w:val="24"/>
                <w:szCs w:val="24"/>
              </w:rPr>
              <w:t>Time</w:t>
            </w:r>
          </w:p>
        </w:tc>
        <w:tc>
          <w:tcPr>
            <w:tcW w:w="1680" w:type="dxa"/>
          </w:tcPr>
          <w:p w14:paraId="2600C8A8" w14:textId="175C81F2" w:rsidR="1B4DF7D4" w:rsidRDefault="1B4DF7D4" w:rsidP="621CA2B6">
            <w:pPr>
              <w:rPr>
                <w:rFonts w:ascii="Calibri" w:eastAsia="Calibri" w:hAnsi="Calibri" w:cs="Calibri"/>
                <w:sz w:val="24"/>
                <w:szCs w:val="24"/>
              </w:rPr>
            </w:pPr>
            <w:r w:rsidRPr="621CA2B6">
              <w:rPr>
                <w:rFonts w:ascii="Calibri" w:eastAsia="Calibri" w:hAnsi="Calibri" w:cs="Calibri"/>
                <w:sz w:val="24"/>
                <w:szCs w:val="24"/>
              </w:rPr>
              <w:t>Topic</w:t>
            </w:r>
          </w:p>
        </w:tc>
        <w:tc>
          <w:tcPr>
            <w:tcW w:w="1455" w:type="dxa"/>
          </w:tcPr>
          <w:p w14:paraId="0559C25C" w14:textId="64AB0C90" w:rsidR="1B4DF7D4" w:rsidRDefault="1B4DF7D4" w:rsidP="621CA2B6">
            <w:pPr>
              <w:rPr>
                <w:rFonts w:ascii="Calibri" w:eastAsia="Calibri" w:hAnsi="Calibri" w:cs="Calibri"/>
                <w:sz w:val="24"/>
                <w:szCs w:val="24"/>
              </w:rPr>
            </w:pPr>
            <w:r w:rsidRPr="621CA2B6">
              <w:rPr>
                <w:rFonts w:ascii="Calibri" w:eastAsia="Calibri" w:hAnsi="Calibri" w:cs="Calibri"/>
                <w:sz w:val="24"/>
                <w:szCs w:val="24"/>
              </w:rPr>
              <w:t>Lead</w:t>
            </w:r>
          </w:p>
        </w:tc>
        <w:tc>
          <w:tcPr>
            <w:tcW w:w="6480" w:type="dxa"/>
          </w:tcPr>
          <w:p w14:paraId="3919C060" w14:textId="32C763FB" w:rsidR="1B4DF7D4" w:rsidRDefault="1B4DF7D4" w:rsidP="621CA2B6">
            <w:pPr>
              <w:rPr>
                <w:rFonts w:ascii="Calibri" w:eastAsia="Calibri" w:hAnsi="Calibri" w:cs="Calibri"/>
                <w:sz w:val="24"/>
                <w:szCs w:val="24"/>
              </w:rPr>
            </w:pPr>
            <w:r w:rsidRPr="621CA2B6">
              <w:rPr>
                <w:rFonts w:ascii="Calibri" w:eastAsia="Calibri" w:hAnsi="Calibri" w:cs="Calibri"/>
                <w:sz w:val="24"/>
                <w:szCs w:val="24"/>
              </w:rPr>
              <w:t>Notes</w:t>
            </w:r>
          </w:p>
        </w:tc>
      </w:tr>
      <w:tr w:rsidR="621CA2B6" w14:paraId="58A728E0" w14:textId="77777777" w:rsidTr="621CA2B6">
        <w:tc>
          <w:tcPr>
            <w:tcW w:w="1335" w:type="dxa"/>
          </w:tcPr>
          <w:p w14:paraId="77395BEA" w14:textId="443D1310" w:rsidR="621CA2B6" w:rsidRDefault="621CA2B6">
            <w:r w:rsidRPr="621CA2B6">
              <w:rPr>
                <w:rFonts w:ascii="Calibri" w:eastAsia="Calibri" w:hAnsi="Calibri" w:cs="Calibri"/>
                <w:sz w:val="24"/>
                <w:szCs w:val="24"/>
              </w:rPr>
              <w:t>10:00</w:t>
            </w:r>
          </w:p>
          <w:p w14:paraId="42E97FFF" w14:textId="0016ABA2" w:rsidR="621CA2B6" w:rsidRDefault="621CA2B6">
            <w:r w:rsidRPr="621CA2B6">
              <w:rPr>
                <w:rFonts w:ascii="Calibri" w:eastAsia="Calibri" w:hAnsi="Calibri" w:cs="Calibri"/>
                <w:sz w:val="24"/>
                <w:szCs w:val="24"/>
              </w:rPr>
              <w:t>5 min</w:t>
            </w:r>
          </w:p>
          <w:p w14:paraId="25577512" w14:textId="4BA899D1" w:rsidR="621CA2B6" w:rsidRDefault="621CA2B6" w:rsidP="621CA2B6">
            <w:pPr>
              <w:rPr>
                <w:rFonts w:ascii="Calibri" w:eastAsia="Calibri" w:hAnsi="Calibri" w:cs="Calibri"/>
                <w:sz w:val="24"/>
                <w:szCs w:val="24"/>
              </w:rPr>
            </w:pPr>
          </w:p>
          <w:p w14:paraId="3215298B" w14:textId="61BF8EB1" w:rsidR="5662BD0E" w:rsidRDefault="5662BD0E" w:rsidP="621CA2B6">
            <w:pPr>
              <w:rPr>
                <w:rFonts w:ascii="Calibri" w:eastAsia="Calibri" w:hAnsi="Calibri" w:cs="Calibri"/>
                <w:sz w:val="24"/>
                <w:szCs w:val="24"/>
              </w:rPr>
            </w:pPr>
            <w:r w:rsidRPr="621CA2B6">
              <w:rPr>
                <w:rFonts w:ascii="Calibri" w:eastAsia="Calibri" w:hAnsi="Calibri" w:cs="Calibri"/>
                <w:sz w:val="24"/>
                <w:szCs w:val="24"/>
              </w:rPr>
              <w:t>Kiki</w:t>
            </w:r>
          </w:p>
        </w:tc>
        <w:tc>
          <w:tcPr>
            <w:tcW w:w="1680" w:type="dxa"/>
          </w:tcPr>
          <w:p w14:paraId="0F705E25" w14:textId="2895EF98" w:rsidR="621CA2B6" w:rsidRDefault="621CA2B6">
            <w:r w:rsidRPr="621CA2B6">
              <w:rPr>
                <w:rFonts w:ascii="Calibri" w:eastAsia="Calibri" w:hAnsi="Calibri" w:cs="Calibri"/>
                <w:sz w:val="24"/>
                <w:szCs w:val="24"/>
              </w:rPr>
              <w:t>Welcome &amp; Settle in</w:t>
            </w:r>
          </w:p>
        </w:tc>
        <w:tc>
          <w:tcPr>
            <w:tcW w:w="1455" w:type="dxa"/>
          </w:tcPr>
          <w:p w14:paraId="3776E85B" w14:textId="709765E1" w:rsidR="621CA2B6" w:rsidRDefault="621CA2B6">
            <w:r w:rsidRPr="621CA2B6">
              <w:rPr>
                <w:rFonts w:ascii="Calibri" w:eastAsia="Calibri" w:hAnsi="Calibri" w:cs="Calibri"/>
                <w:sz w:val="24"/>
                <w:szCs w:val="24"/>
              </w:rPr>
              <w:t>Rachael Myers, Housing Alliance</w:t>
            </w:r>
          </w:p>
        </w:tc>
        <w:tc>
          <w:tcPr>
            <w:tcW w:w="6480" w:type="dxa"/>
          </w:tcPr>
          <w:p w14:paraId="32457259" w14:textId="651F9D8F" w:rsidR="4052D697" w:rsidRDefault="4052D697" w:rsidP="621CA2B6">
            <w:pPr>
              <w:pStyle w:val="ListParagraph"/>
              <w:numPr>
                <w:ilvl w:val="0"/>
                <w:numId w:val="20"/>
              </w:numPr>
              <w:rPr>
                <w:rFonts w:eastAsiaTheme="minorEastAsia"/>
                <w:sz w:val="24"/>
                <w:szCs w:val="24"/>
              </w:rPr>
            </w:pPr>
            <w:r w:rsidRPr="621CA2B6">
              <w:rPr>
                <w:rFonts w:ascii="Calibri" w:eastAsia="Calibri" w:hAnsi="Calibri" w:cs="Calibri"/>
                <w:sz w:val="24"/>
                <w:szCs w:val="24"/>
              </w:rPr>
              <w:t>This is our 9th weekly call! You can access previous calls on our website – we have 7 calls. The first two not posted. But can go and look back at the other ones</w:t>
            </w:r>
          </w:p>
          <w:p w14:paraId="021D7860" w14:textId="2479F882" w:rsidR="4052D697" w:rsidRDefault="4052D697" w:rsidP="621CA2B6">
            <w:pPr>
              <w:pStyle w:val="ListParagraph"/>
              <w:numPr>
                <w:ilvl w:val="0"/>
                <w:numId w:val="20"/>
              </w:numPr>
              <w:rPr>
                <w:sz w:val="24"/>
                <w:szCs w:val="24"/>
              </w:rPr>
            </w:pPr>
            <w:r w:rsidRPr="621CA2B6">
              <w:rPr>
                <w:rFonts w:ascii="Calibri" w:eastAsia="Calibri" w:hAnsi="Calibri" w:cs="Calibri"/>
                <w:sz w:val="24"/>
                <w:szCs w:val="24"/>
              </w:rPr>
              <w:t xml:space="preserve">Purpose is for information sharing in multiple directions – folks in communities' access to resources and best practices, and also want to hear about unmet needs to guide response and advocacy </w:t>
            </w:r>
          </w:p>
          <w:p w14:paraId="68CAE11C" w14:textId="56707B20" w:rsidR="4052D697" w:rsidRDefault="4052D697" w:rsidP="621CA2B6">
            <w:pPr>
              <w:pStyle w:val="ListParagraph"/>
              <w:numPr>
                <w:ilvl w:val="0"/>
                <w:numId w:val="20"/>
              </w:numPr>
              <w:rPr>
                <w:sz w:val="24"/>
                <w:szCs w:val="24"/>
              </w:rPr>
            </w:pPr>
            <w:r w:rsidRPr="621CA2B6">
              <w:rPr>
                <w:rFonts w:ascii="Calibri" w:eastAsia="Calibri" w:hAnsi="Calibri" w:cs="Calibri"/>
                <w:sz w:val="24"/>
                <w:szCs w:val="24"/>
              </w:rPr>
              <w:t>Also we go over a lot of advocacy that is needed – today we have guests from the federal level</w:t>
            </w:r>
          </w:p>
          <w:p w14:paraId="38749FEB" w14:textId="0996E1A0" w:rsidR="4052D697" w:rsidRDefault="4052D697" w:rsidP="621CA2B6">
            <w:pPr>
              <w:pStyle w:val="ListParagraph"/>
              <w:numPr>
                <w:ilvl w:val="0"/>
                <w:numId w:val="20"/>
              </w:numPr>
              <w:rPr>
                <w:sz w:val="24"/>
                <w:szCs w:val="24"/>
              </w:rPr>
            </w:pPr>
            <w:r w:rsidRPr="621CA2B6">
              <w:rPr>
                <w:rFonts w:ascii="Calibri" w:eastAsia="Calibri" w:hAnsi="Calibri" w:cs="Calibri"/>
                <w:sz w:val="24"/>
                <w:szCs w:val="24"/>
              </w:rPr>
              <w:t>*reviewed agenda</w:t>
            </w:r>
          </w:p>
          <w:p w14:paraId="02E7247B" w14:textId="63A98DEF" w:rsidR="4052D697" w:rsidRDefault="4052D697" w:rsidP="621CA2B6">
            <w:pPr>
              <w:pStyle w:val="ListParagraph"/>
              <w:numPr>
                <w:ilvl w:val="0"/>
                <w:numId w:val="20"/>
              </w:numPr>
              <w:rPr>
                <w:sz w:val="24"/>
                <w:szCs w:val="24"/>
              </w:rPr>
            </w:pPr>
            <w:r w:rsidRPr="621CA2B6">
              <w:rPr>
                <w:rFonts w:ascii="Calibri" w:eastAsia="Calibri" w:hAnsi="Calibri" w:cs="Calibri"/>
                <w:sz w:val="24"/>
                <w:szCs w:val="24"/>
              </w:rPr>
              <w:t>Denny Heck – 10</w:t>
            </w:r>
            <w:r w:rsidRPr="621CA2B6">
              <w:rPr>
                <w:rFonts w:ascii="Calibri" w:eastAsia="Calibri" w:hAnsi="Calibri" w:cs="Calibri"/>
                <w:sz w:val="24"/>
                <w:szCs w:val="24"/>
                <w:vertAlign w:val="superscript"/>
              </w:rPr>
              <w:t>th</w:t>
            </w:r>
            <w:r w:rsidRPr="621CA2B6">
              <w:rPr>
                <w:rFonts w:ascii="Calibri" w:eastAsia="Calibri" w:hAnsi="Calibri" w:cs="Calibri"/>
                <w:sz w:val="24"/>
                <w:szCs w:val="24"/>
              </w:rPr>
              <w:t xml:space="preserve"> congressional district. Along with Maxine waters, lead sponsor of the rental assistants and stabilization act (HEROES) </w:t>
            </w:r>
          </w:p>
          <w:p w14:paraId="412A21E5" w14:textId="2166898A" w:rsidR="4052D697" w:rsidRDefault="4052D697" w:rsidP="621CA2B6">
            <w:pPr>
              <w:pStyle w:val="ListParagraph"/>
              <w:numPr>
                <w:ilvl w:val="0"/>
                <w:numId w:val="20"/>
              </w:numPr>
              <w:rPr>
                <w:sz w:val="24"/>
                <w:szCs w:val="24"/>
              </w:rPr>
            </w:pPr>
            <w:r w:rsidRPr="621CA2B6">
              <w:rPr>
                <w:rFonts w:ascii="Calibri" w:eastAsia="Calibri" w:hAnsi="Calibri" w:cs="Calibri"/>
                <w:sz w:val="24"/>
                <w:szCs w:val="24"/>
              </w:rPr>
              <w:t>Before we get start, address a couple of questions that have come up</w:t>
            </w:r>
          </w:p>
          <w:p w14:paraId="242CF9B1" w14:textId="0567884A" w:rsidR="4052D697" w:rsidRDefault="4052D697" w:rsidP="621CA2B6">
            <w:pPr>
              <w:pStyle w:val="ListParagraph"/>
              <w:numPr>
                <w:ilvl w:val="0"/>
                <w:numId w:val="20"/>
              </w:numPr>
              <w:rPr>
                <w:rFonts w:eastAsiaTheme="minorEastAsia"/>
                <w:sz w:val="24"/>
                <w:szCs w:val="24"/>
              </w:rPr>
            </w:pPr>
            <w:r w:rsidRPr="621CA2B6">
              <w:rPr>
                <w:rFonts w:ascii="Calibri" w:eastAsia="Calibri" w:hAnsi="Calibri" w:cs="Calibri"/>
                <w:sz w:val="24"/>
                <w:szCs w:val="24"/>
              </w:rPr>
              <w:t xml:space="preserve">One question – a lot of concern and question about folks currently exp homelessness and how they can access services. Ppl needed housing before this housing and more now. Access depends on where you are. Coordinated entry set up access points across the state </w:t>
            </w:r>
            <w:hyperlink r:id="rId8">
              <w:r w:rsidRPr="621CA2B6">
                <w:rPr>
                  <w:rStyle w:val="Hyperlink"/>
                  <w:rFonts w:ascii="Calibri" w:eastAsia="Calibri" w:hAnsi="Calibri" w:cs="Calibri"/>
                  <w:sz w:val="24"/>
                  <w:szCs w:val="24"/>
                </w:rPr>
                <w:t>https://deptofcommerce.app.box.com/v/CEAccessPoints</w:t>
              </w:r>
            </w:hyperlink>
          </w:p>
          <w:p w14:paraId="389AF4EC" w14:textId="7EC4C546" w:rsidR="4052D697" w:rsidRDefault="4052D697" w:rsidP="621CA2B6">
            <w:pPr>
              <w:pStyle w:val="ListParagraph"/>
              <w:numPr>
                <w:ilvl w:val="0"/>
                <w:numId w:val="20"/>
              </w:numPr>
              <w:rPr>
                <w:sz w:val="24"/>
                <w:szCs w:val="24"/>
              </w:rPr>
            </w:pPr>
            <w:r w:rsidRPr="621CA2B6">
              <w:rPr>
                <w:rFonts w:ascii="Calibri" w:eastAsia="Calibri" w:hAnsi="Calibri" w:cs="Calibri"/>
                <w:sz w:val="24"/>
                <w:szCs w:val="24"/>
              </w:rPr>
              <w:t>Another question – cuts to social services/homelessness/housing at local, state, or federal level as a result of the economic impact – federal gov is the only government that can go into debt. Already passed large spending packages. That’s why it</w:t>
            </w:r>
            <w:r w:rsidR="76F6F0AF" w:rsidRPr="621CA2B6">
              <w:rPr>
                <w:rFonts w:ascii="Calibri" w:eastAsia="Calibri" w:hAnsi="Calibri" w:cs="Calibri"/>
                <w:sz w:val="24"/>
                <w:szCs w:val="24"/>
              </w:rPr>
              <w:t>’</w:t>
            </w:r>
            <w:r w:rsidRPr="621CA2B6">
              <w:rPr>
                <w:rFonts w:ascii="Calibri" w:eastAsia="Calibri" w:hAnsi="Calibri" w:cs="Calibri"/>
                <w:sz w:val="24"/>
                <w:szCs w:val="24"/>
              </w:rPr>
              <w:t xml:space="preserve">s so important to enact new revenue at the federal level, otherwise yes states will have to make cuts. We need significant funding in these services. Pushing on </w:t>
            </w:r>
            <w:r w:rsidR="4D0AEEAF" w:rsidRPr="621CA2B6">
              <w:rPr>
                <w:rFonts w:ascii="Calibri" w:eastAsia="Calibri" w:hAnsi="Calibri" w:cs="Calibri"/>
                <w:sz w:val="24"/>
                <w:szCs w:val="24"/>
              </w:rPr>
              <w:t>the</w:t>
            </w:r>
            <w:r w:rsidRPr="621CA2B6">
              <w:rPr>
                <w:rFonts w:ascii="Calibri" w:eastAsia="Calibri" w:hAnsi="Calibri" w:cs="Calibri"/>
                <w:sz w:val="24"/>
                <w:szCs w:val="24"/>
              </w:rPr>
              <w:t xml:space="preserve"> sta</w:t>
            </w:r>
            <w:r w:rsidR="7B637A52" w:rsidRPr="621CA2B6">
              <w:rPr>
                <w:rFonts w:ascii="Calibri" w:eastAsia="Calibri" w:hAnsi="Calibri" w:cs="Calibri"/>
                <w:sz w:val="24"/>
                <w:szCs w:val="24"/>
              </w:rPr>
              <w:t xml:space="preserve">te </w:t>
            </w:r>
            <w:r w:rsidRPr="621CA2B6">
              <w:rPr>
                <w:rFonts w:ascii="Calibri" w:eastAsia="Calibri" w:hAnsi="Calibri" w:cs="Calibri"/>
                <w:sz w:val="24"/>
                <w:szCs w:val="24"/>
              </w:rPr>
              <w:t xml:space="preserve">and local level on </w:t>
            </w:r>
            <w:r w:rsidR="22FB2A8C" w:rsidRPr="621CA2B6">
              <w:rPr>
                <w:rFonts w:ascii="Calibri" w:eastAsia="Calibri" w:hAnsi="Calibri" w:cs="Calibri"/>
                <w:sz w:val="24"/>
                <w:szCs w:val="24"/>
              </w:rPr>
              <w:t>the</w:t>
            </w:r>
            <w:r w:rsidRPr="621CA2B6">
              <w:rPr>
                <w:rFonts w:ascii="Calibri" w:eastAsia="Calibri" w:hAnsi="Calibri" w:cs="Calibri"/>
                <w:sz w:val="24"/>
                <w:szCs w:val="24"/>
              </w:rPr>
              <w:t xml:space="preserve"> </w:t>
            </w:r>
            <w:r w:rsidR="42DE6343" w:rsidRPr="621CA2B6">
              <w:rPr>
                <w:rFonts w:ascii="Calibri" w:eastAsia="Calibri" w:hAnsi="Calibri" w:cs="Calibri"/>
                <w:sz w:val="24"/>
                <w:szCs w:val="24"/>
              </w:rPr>
              <w:t>revenue</w:t>
            </w:r>
            <w:r w:rsidRPr="621CA2B6">
              <w:rPr>
                <w:rFonts w:ascii="Calibri" w:eastAsia="Calibri" w:hAnsi="Calibri" w:cs="Calibri"/>
                <w:sz w:val="24"/>
                <w:szCs w:val="24"/>
              </w:rPr>
              <w:t xml:space="preserve"> s</w:t>
            </w:r>
            <w:r w:rsidR="26996F70" w:rsidRPr="621CA2B6">
              <w:rPr>
                <w:rFonts w:ascii="Calibri" w:eastAsia="Calibri" w:hAnsi="Calibri" w:cs="Calibri"/>
                <w:sz w:val="24"/>
                <w:szCs w:val="24"/>
              </w:rPr>
              <w:t>ide and preventing cuts. We will need you helps in advocacy with that</w:t>
            </w:r>
          </w:p>
        </w:tc>
      </w:tr>
      <w:tr w:rsidR="621CA2B6" w14:paraId="013D27B9" w14:textId="77777777" w:rsidTr="621CA2B6">
        <w:tc>
          <w:tcPr>
            <w:tcW w:w="1335" w:type="dxa"/>
          </w:tcPr>
          <w:p w14:paraId="74082C0D" w14:textId="287AC1D1" w:rsidR="621CA2B6" w:rsidRDefault="621CA2B6">
            <w:r w:rsidRPr="621CA2B6">
              <w:rPr>
                <w:rFonts w:ascii="Calibri" w:eastAsia="Calibri" w:hAnsi="Calibri" w:cs="Calibri"/>
                <w:sz w:val="24"/>
                <w:szCs w:val="24"/>
              </w:rPr>
              <w:t>10:10</w:t>
            </w:r>
          </w:p>
          <w:p w14:paraId="3353CE74" w14:textId="5D73F908" w:rsidR="621CA2B6" w:rsidRDefault="621CA2B6">
            <w:r w:rsidRPr="621CA2B6">
              <w:rPr>
                <w:rFonts w:ascii="Calibri" w:eastAsia="Calibri" w:hAnsi="Calibri" w:cs="Calibri"/>
                <w:sz w:val="24"/>
                <w:szCs w:val="24"/>
              </w:rPr>
              <w:t>5 min</w:t>
            </w:r>
          </w:p>
          <w:p w14:paraId="009D0A27" w14:textId="4B182D33" w:rsidR="621CA2B6" w:rsidRDefault="621CA2B6" w:rsidP="621CA2B6">
            <w:pPr>
              <w:rPr>
                <w:rFonts w:ascii="Calibri" w:eastAsia="Calibri" w:hAnsi="Calibri" w:cs="Calibri"/>
                <w:sz w:val="24"/>
                <w:szCs w:val="24"/>
              </w:rPr>
            </w:pPr>
          </w:p>
          <w:p w14:paraId="7C19B4D2" w14:textId="7CF05F21" w:rsidR="34D7CA18" w:rsidRDefault="34D7CA18" w:rsidP="621CA2B6">
            <w:pPr>
              <w:rPr>
                <w:rFonts w:ascii="Calibri" w:eastAsia="Calibri" w:hAnsi="Calibri" w:cs="Calibri"/>
                <w:sz w:val="24"/>
                <w:szCs w:val="24"/>
              </w:rPr>
            </w:pPr>
            <w:r w:rsidRPr="621CA2B6">
              <w:rPr>
                <w:rFonts w:ascii="Calibri" w:eastAsia="Calibri" w:hAnsi="Calibri" w:cs="Calibri"/>
                <w:sz w:val="24"/>
                <w:szCs w:val="24"/>
              </w:rPr>
              <w:t>Caroline</w:t>
            </w:r>
          </w:p>
        </w:tc>
        <w:tc>
          <w:tcPr>
            <w:tcW w:w="1680" w:type="dxa"/>
          </w:tcPr>
          <w:p w14:paraId="5B7E4EF1" w14:textId="5DC423A4" w:rsidR="621CA2B6" w:rsidRDefault="621CA2B6">
            <w:r w:rsidRPr="621CA2B6">
              <w:rPr>
                <w:rFonts w:ascii="Calibri" w:eastAsia="Calibri" w:hAnsi="Calibri" w:cs="Calibri"/>
                <w:color w:val="000000" w:themeColor="text1"/>
                <w:sz w:val="24"/>
                <w:szCs w:val="24"/>
              </w:rPr>
              <w:t>Poll Questions</w:t>
            </w:r>
          </w:p>
        </w:tc>
        <w:tc>
          <w:tcPr>
            <w:tcW w:w="1455" w:type="dxa"/>
          </w:tcPr>
          <w:p w14:paraId="2FA11D5A" w14:textId="1E698771" w:rsidR="621CA2B6" w:rsidRDefault="621CA2B6"/>
        </w:tc>
        <w:tc>
          <w:tcPr>
            <w:tcW w:w="6480" w:type="dxa"/>
          </w:tcPr>
          <w:p w14:paraId="736955BF" w14:textId="6C663FEE" w:rsidR="43F582F7" w:rsidRDefault="43F582F7" w:rsidP="621CA2B6">
            <w:pPr>
              <w:pStyle w:val="ListParagraph"/>
              <w:numPr>
                <w:ilvl w:val="0"/>
                <w:numId w:val="10"/>
              </w:numPr>
              <w:rPr>
                <w:rFonts w:eastAsiaTheme="minorEastAsia"/>
              </w:rPr>
            </w:pPr>
            <w:r>
              <w:t>Who is on the call</w:t>
            </w:r>
            <w:r w:rsidR="50ECD1E4">
              <w:t>?</w:t>
            </w:r>
          </w:p>
          <w:p w14:paraId="75CB3268" w14:textId="38823CC6" w:rsidR="2AF445C9" w:rsidRDefault="2AF445C9" w:rsidP="621CA2B6">
            <w:pPr>
              <w:pStyle w:val="ListParagraph"/>
              <w:numPr>
                <w:ilvl w:val="0"/>
                <w:numId w:val="10"/>
              </w:numPr>
            </w:pPr>
            <w:r>
              <w:t>42% Seattle/King County</w:t>
            </w:r>
          </w:p>
          <w:p w14:paraId="7093A53F" w14:textId="2AF40DB8" w:rsidR="2AF445C9" w:rsidRDefault="2AF445C9" w:rsidP="621CA2B6">
            <w:pPr>
              <w:pStyle w:val="ListParagraph"/>
              <w:numPr>
                <w:ilvl w:val="0"/>
                <w:numId w:val="10"/>
              </w:numPr>
            </w:pPr>
            <w:r>
              <w:t>13% NW WA</w:t>
            </w:r>
          </w:p>
          <w:p w14:paraId="3D598DB5" w14:textId="0EF0EE3A" w:rsidR="2AF445C9" w:rsidRDefault="2AF445C9" w:rsidP="621CA2B6">
            <w:pPr>
              <w:pStyle w:val="ListParagraph"/>
              <w:numPr>
                <w:ilvl w:val="0"/>
                <w:numId w:val="10"/>
              </w:numPr>
            </w:pPr>
            <w:r>
              <w:t>27% South Puget Sound</w:t>
            </w:r>
          </w:p>
          <w:p w14:paraId="5E69775C" w14:textId="6382F237" w:rsidR="56A95BA1" w:rsidRDefault="56A95BA1" w:rsidP="621CA2B6">
            <w:pPr>
              <w:pStyle w:val="ListParagraph"/>
              <w:numPr>
                <w:ilvl w:val="0"/>
                <w:numId w:val="10"/>
              </w:numPr>
            </w:pPr>
            <w:r>
              <w:t>6% from Eastern WA</w:t>
            </w:r>
          </w:p>
          <w:p w14:paraId="0A2003A5" w14:textId="7C7CE517" w:rsidR="440C9BA1" w:rsidRDefault="440C9BA1" w:rsidP="621CA2B6">
            <w:pPr>
              <w:pStyle w:val="ListParagraph"/>
              <w:numPr>
                <w:ilvl w:val="0"/>
                <w:numId w:val="10"/>
              </w:numPr>
            </w:pPr>
            <w:r>
              <w:t xml:space="preserve">Some from </w:t>
            </w:r>
            <w:r w:rsidR="2AF445C9">
              <w:t>Olympic Pen, SW WA, Central WA and Eastern WA</w:t>
            </w:r>
          </w:p>
          <w:p w14:paraId="04E10776" w14:textId="2375453E" w:rsidR="323D9DF3" w:rsidRDefault="323D9DF3" w:rsidP="621CA2B6">
            <w:pPr>
              <w:pStyle w:val="ListParagraph"/>
              <w:numPr>
                <w:ilvl w:val="0"/>
                <w:numId w:val="10"/>
              </w:numPr>
            </w:pPr>
            <w:r>
              <w:t>Roles:</w:t>
            </w:r>
            <w:r w:rsidR="09D3B411">
              <w:t xml:space="preserve"> </w:t>
            </w:r>
          </w:p>
          <w:p w14:paraId="2D8D7930" w14:textId="1C0E634B" w:rsidR="621CA2B6" w:rsidRDefault="621CA2B6" w:rsidP="621CA2B6"/>
          <w:p w14:paraId="4A31CE33" w14:textId="7BCB8992" w:rsidR="5347DE2B" w:rsidRDefault="5347DE2B" w:rsidP="621CA2B6">
            <w:r>
              <w:rPr>
                <w:noProof/>
              </w:rPr>
              <w:lastRenderedPageBreak/>
              <w:drawing>
                <wp:inline distT="0" distB="0" distL="0" distR="0" wp14:anchorId="04EA426F" wp14:editId="232B4984">
                  <wp:extent cx="3305175" cy="4029075"/>
                  <wp:effectExtent l="0" t="0" r="0" b="0"/>
                  <wp:docPr id="849009048" name="Picture 849009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305175" cy="4029075"/>
                          </a:xfrm>
                          <a:prstGeom prst="rect">
                            <a:avLst/>
                          </a:prstGeom>
                        </pic:spPr>
                      </pic:pic>
                    </a:graphicData>
                  </a:graphic>
                </wp:inline>
              </w:drawing>
            </w:r>
          </w:p>
        </w:tc>
      </w:tr>
      <w:tr w:rsidR="621CA2B6" w14:paraId="75F87958" w14:textId="77777777" w:rsidTr="621CA2B6">
        <w:tc>
          <w:tcPr>
            <w:tcW w:w="1335" w:type="dxa"/>
          </w:tcPr>
          <w:p w14:paraId="70582636" w14:textId="1C2F6BF2" w:rsidR="621CA2B6" w:rsidRDefault="621CA2B6">
            <w:r w:rsidRPr="621CA2B6">
              <w:rPr>
                <w:rFonts w:ascii="Calibri" w:eastAsia="Calibri" w:hAnsi="Calibri" w:cs="Calibri"/>
                <w:sz w:val="24"/>
                <w:szCs w:val="24"/>
              </w:rPr>
              <w:lastRenderedPageBreak/>
              <w:t>10:15</w:t>
            </w:r>
          </w:p>
          <w:p w14:paraId="019209F3" w14:textId="00347D4D" w:rsidR="621CA2B6" w:rsidRDefault="621CA2B6">
            <w:r w:rsidRPr="621CA2B6">
              <w:rPr>
                <w:rFonts w:ascii="Calibri" w:eastAsia="Calibri" w:hAnsi="Calibri" w:cs="Calibri"/>
                <w:sz w:val="24"/>
                <w:szCs w:val="24"/>
              </w:rPr>
              <w:t>10 min</w:t>
            </w:r>
          </w:p>
          <w:p w14:paraId="43CC8858" w14:textId="0BFEB80A" w:rsidR="621CA2B6" w:rsidRDefault="621CA2B6" w:rsidP="621CA2B6">
            <w:pPr>
              <w:rPr>
                <w:rFonts w:ascii="Calibri" w:eastAsia="Calibri" w:hAnsi="Calibri" w:cs="Calibri"/>
                <w:sz w:val="24"/>
                <w:szCs w:val="24"/>
              </w:rPr>
            </w:pPr>
          </w:p>
          <w:p w14:paraId="44BD4DB4" w14:textId="3073C702" w:rsidR="11F4462F" w:rsidRDefault="11F4462F" w:rsidP="621CA2B6">
            <w:pPr>
              <w:rPr>
                <w:rFonts w:ascii="Calibri" w:eastAsia="Calibri" w:hAnsi="Calibri" w:cs="Calibri"/>
                <w:sz w:val="24"/>
                <w:szCs w:val="24"/>
              </w:rPr>
            </w:pPr>
            <w:r w:rsidRPr="621CA2B6">
              <w:rPr>
                <w:rFonts w:ascii="Calibri" w:eastAsia="Calibri" w:hAnsi="Calibri" w:cs="Calibri"/>
                <w:sz w:val="24"/>
                <w:szCs w:val="24"/>
              </w:rPr>
              <w:t>Kiki</w:t>
            </w:r>
          </w:p>
        </w:tc>
        <w:tc>
          <w:tcPr>
            <w:tcW w:w="1680" w:type="dxa"/>
          </w:tcPr>
          <w:p w14:paraId="14EE5005" w14:textId="07AF57C0" w:rsidR="621CA2B6" w:rsidRDefault="621CA2B6">
            <w:r w:rsidRPr="621CA2B6">
              <w:rPr>
                <w:rFonts w:ascii="Calibri" w:eastAsia="Calibri" w:hAnsi="Calibri" w:cs="Calibri"/>
                <w:sz w:val="24"/>
                <w:szCs w:val="24"/>
              </w:rPr>
              <w:t>State Updates &amp; Q&amp;A</w:t>
            </w:r>
          </w:p>
          <w:p w14:paraId="2F7A6B67" w14:textId="7C94C8E3" w:rsidR="621CA2B6" w:rsidRDefault="621CA2B6">
            <w:r w:rsidRPr="621CA2B6">
              <w:rPr>
                <w:rFonts w:ascii="Calibri" w:eastAsia="Calibri" w:hAnsi="Calibri" w:cs="Calibri"/>
                <w:sz w:val="24"/>
                <w:szCs w:val="24"/>
              </w:rPr>
              <w:t xml:space="preserve"> </w:t>
            </w:r>
          </w:p>
        </w:tc>
        <w:tc>
          <w:tcPr>
            <w:tcW w:w="1455" w:type="dxa"/>
          </w:tcPr>
          <w:p w14:paraId="2F31ECF4" w14:textId="720A353D" w:rsidR="621CA2B6" w:rsidRDefault="621CA2B6">
            <w:r w:rsidRPr="621CA2B6">
              <w:rPr>
                <w:rFonts w:ascii="Calibri" w:eastAsia="Calibri" w:hAnsi="Calibri" w:cs="Calibri"/>
                <w:sz w:val="24"/>
                <w:szCs w:val="24"/>
              </w:rPr>
              <w:t>Tedd Kelleher, Dept. of Commerce</w:t>
            </w:r>
          </w:p>
        </w:tc>
        <w:tc>
          <w:tcPr>
            <w:tcW w:w="6480" w:type="dxa"/>
          </w:tcPr>
          <w:p w14:paraId="0B367E31" w14:textId="073C8F24" w:rsidR="73D6B0FC" w:rsidRDefault="73D6B0FC" w:rsidP="621CA2B6">
            <w:pPr>
              <w:pStyle w:val="ListParagraph"/>
              <w:numPr>
                <w:ilvl w:val="0"/>
                <w:numId w:val="9"/>
              </w:numPr>
              <w:rPr>
                <w:sz w:val="24"/>
                <w:szCs w:val="24"/>
              </w:rPr>
            </w:pPr>
            <w:r w:rsidRPr="621CA2B6">
              <w:rPr>
                <w:rFonts w:ascii="Calibri" w:eastAsia="Calibri" w:hAnsi="Calibri" w:cs="Calibri"/>
                <w:sz w:val="24"/>
                <w:szCs w:val="24"/>
              </w:rPr>
              <w:t xml:space="preserve">Couple years ago rep heck lead a committee on housing needs and analysis of what was going on. When proposal came out to 100 billion dollars – realized that was at the time it was an accurate measure of the need. </w:t>
            </w:r>
          </w:p>
          <w:p w14:paraId="64297BCB" w14:textId="5E617B5B" w:rsidR="73D6B0FC" w:rsidRDefault="73D6B0FC" w:rsidP="621CA2B6">
            <w:pPr>
              <w:pStyle w:val="ListParagraph"/>
              <w:numPr>
                <w:ilvl w:val="0"/>
                <w:numId w:val="9"/>
              </w:numPr>
              <w:rPr>
                <w:sz w:val="24"/>
                <w:szCs w:val="24"/>
              </w:rPr>
            </w:pPr>
            <w:r w:rsidRPr="621CA2B6">
              <w:rPr>
                <w:rFonts w:ascii="Calibri" w:eastAsia="Calibri" w:hAnsi="Calibri" w:cs="Calibri"/>
                <w:sz w:val="24"/>
                <w:szCs w:val="24"/>
              </w:rPr>
              <w:t xml:space="preserve">We are working to re-prioritize the resources that we have both federal and state and re-direct money toward rent </w:t>
            </w:r>
            <w:r w:rsidR="2F40EA28" w:rsidRPr="621CA2B6">
              <w:rPr>
                <w:rFonts w:ascii="Calibri" w:eastAsia="Calibri" w:hAnsi="Calibri" w:cs="Calibri"/>
                <w:sz w:val="24"/>
                <w:szCs w:val="24"/>
              </w:rPr>
              <w:t>a</w:t>
            </w:r>
            <w:r w:rsidRPr="621CA2B6">
              <w:rPr>
                <w:rFonts w:ascii="Calibri" w:eastAsia="Calibri" w:hAnsi="Calibri" w:cs="Calibri"/>
                <w:sz w:val="24"/>
                <w:szCs w:val="24"/>
              </w:rPr>
              <w:t xml:space="preserve">ssistance and other things to address this crisis. Pushing on the </w:t>
            </w:r>
            <w:r w:rsidR="66652E67" w:rsidRPr="621CA2B6">
              <w:rPr>
                <w:rFonts w:ascii="Calibri" w:eastAsia="Calibri" w:hAnsi="Calibri" w:cs="Calibri"/>
                <w:sz w:val="24"/>
                <w:szCs w:val="24"/>
              </w:rPr>
              <w:t xml:space="preserve">federal side for state resources </w:t>
            </w:r>
          </w:p>
          <w:p w14:paraId="15BB27AF" w14:textId="556DEF08" w:rsidR="66652E67" w:rsidRDefault="66652E67" w:rsidP="621CA2B6">
            <w:pPr>
              <w:pStyle w:val="ListParagraph"/>
              <w:numPr>
                <w:ilvl w:val="0"/>
                <w:numId w:val="9"/>
              </w:numPr>
              <w:rPr>
                <w:sz w:val="24"/>
                <w:szCs w:val="24"/>
              </w:rPr>
            </w:pPr>
            <w:r w:rsidRPr="621CA2B6">
              <w:rPr>
                <w:rFonts w:ascii="Calibri" w:eastAsia="Calibri" w:hAnsi="Calibri" w:cs="Calibri"/>
                <w:sz w:val="24"/>
                <w:szCs w:val="24"/>
              </w:rPr>
              <w:t xml:space="preserve">Aggragate will be frustrated if not a large infusion of federal money </w:t>
            </w:r>
          </w:p>
          <w:p w14:paraId="16A87DDA" w14:textId="105DDF93" w:rsidR="66652E67" w:rsidRDefault="66652E67" w:rsidP="621CA2B6">
            <w:pPr>
              <w:pStyle w:val="ListParagraph"/>
              <w:numPr>
                <w:ilvl w:val="0"/>
                <w:numId w:val="9"/>
              </w:numPr>
              <w:rPr>
                <w:sz w:val="24"/>
                <w:szCs w:val="24"/>
              </w:rPr>
            </w:pPr>
            <w:r w:rsidRPr="621CA2B6">
              <w:rPr>
                <w:rFonts w:ascii="Calibri" w:eastAsia="Calibri" w:hAnsi="Calibri" w:cs="Calibri"/>
                <w:sz w:val="24"/>
                <w:szCs w:val="24"/>
              </w:rPr>
              <w:t xml:space="preserve">Re-iterate what rachael was saying </w:t>
            </w:r>
            <w:r w:rsidR="0BA8E339" w:rsidRPr="621CA2B6">
              <w:rPr>
                <w:rFonts w:ascii="Calibri" w:eastAsia="Calibri" w:hAnsi="Calibri" w:cs="Calibri"/>
                <w:sz w:val="24"/>
                <w:szCs w:val="24"/>
              </w:rPr>
              <w:t>about</w:t>
            </w:r>
            <w:r w:rsidRPr="621CA2B6">
              <w:rPr>
                <w:rFonts w:ascii="Calibri" w:eastAsia="Calibri" w:hAnsi="Calibri" w:cs="Calibri"/>
                <w:sz w:val="24"/>
                <w:szCs w:val="24"/>
              </w:rPr>
              <w:t xml:space="preserve"> state and local money – some options on the revenue side of the equation but with the size of </w:t>
            </w:r>
            <w:r w:rsidR="3BF7AE61" w:rsidRPr="621CA2B6">
              <w:rPr>
                <w:rFonts w:ascii="Calibri" w:eastAsia="Calibri" w:hAnsi="Calibri" w:cs="Calibri"/>
                <w:sz w:val="24"/>
                <w:szCs w:val="24"/>
              </w:rPr>
              <w:t>the</w:t>
            </w:r>
            <w:r w:rsidRPr="621CA2B6">
              <w:rPr>
                <w:rFonts w:ascii="Calibri" w:eastAsia="Calibri" w:hAnsi="Calibri" w:cs="Calibri"/>
                <w:sz w:val="24"/>
                <w:szCs w:val="24"/>
              </w:rPr>
              <w:t xml:space="preserve"> deficit, if we don’t want to see large cuts </w:t>
            </w:r>
            <w:r w:rsidR="3CE9BDFC" w:rsidRPr="621CA2B6">
              <w:rPr>
                <w:rFonts w:ascii="Calibri" w:eastAsia="Calibri" w:hAnsi="Calibri" w:cs="Calibri"/>
                <w:sz w:val="24"/>
                <w:szCs w:val="24"/>
              </w:rPr>
              <w:t>across</w:t>
            </w:r>
            <w:r w:rsidRPr="621CA2B6">
              <w:rPr>
                <w:rFonts w:ascii="Calibri" w:eastAsia="Calibri" w:hAnsi="Calibri" w:cs="Calibri"/>
                <w:sz w:val="24"/>
                <w:szCs w:val="24"/>
              </w:rPr>
              <w:t xml:space="preserve"> the bo</w:t>
            </w:r>
            <w:r w:rsidR="323F483D" w:rsidRPr="621CA2B6">
              <w:rPr>
                <w:rFonts w:ascii="Calibri" w:eastAsia="Calibri" w:hAnsi="Calibri" w:cs="Calibri"/>
                <w:sz w:val="24"/>
                <w:szCs w:val="24"/>
              </w:rPr>
              <w:t>a</w:t>
            </w:r>
            <w:r w:rsidRPr="621CA2B6">
              <w:rPr>
                <w:rFonts w:ascii="Calibri" w:eastAsia="Calibri" w:hAnsi="Calibri" w:cs="Calibri"/>
                <w:sz w:val="24"/>
                <w:szCs w:val="24"/>
              </w:rPr>
              <w:t>r</w:t>
            </w:r>
            <w:r w:rsidR="323F483D" w:rsidRPr="621CA2B6">
              <w:rPr>
                <w:rFonts w:ascii="Calibri" w:eastAsia="Calibri" w:hAnsi="Calibri" w:cs="Calibri"/>
                <w:sz w:val="24"/>
                <w:szCs w:val="24"/>
              </w:rPr>
              <w:t>d</w:t>
            </w:r>
            <w:r w:rsidRPr="621CA2B6">
              <w:rPr>
                <w:rFonts w:ascii="Calibri" w:eastAsia="Calibri" w:hAnsi="Calibri" w:cs="Calibri"/>
                <w:sz w:val="24"/>
                <w:szCs w:val="24"/>
              </w:rPr>
              <w:t xml:space="preserve"> its going to take a backfill to offset revenue loss</w:t>
            </w:r>
          </w:p>
          <w:p w14:paraId="23822A78" w14:textId="24D30DF1" w:rsidR="66652E67" w:rsidRDefault="66652E67" w:rsidP="621CA2B6">
            <w:pPr>
              <w:pStyle w:val="ListParagraph"/>
              <w:numPr>
                <w:ilvl w:val="0"/>
                <w:numId w:val="9"/>
              </w:numPr>
              <w:rPr>
                <w:sz w:val="24"/>
                <w:szCs w:val="24"/>
              </w:rPr>
            </w:pPr>
            <w:r w:rsidRPr="621CA2B6">
              <w:rPr>
                <w:rFonts w:ascii="Calibri" w:eastAsia="Calibri" w:hAnsi="Calibri" w:cs="Calibri"/>
                <w:sz w:val="24"/>
                <w:szCs w:val="24"/>
              </w:rPr>
              <w:t xml:space="preserve">We are working to launch </w:t>
            </w:r>
            <w:r w:rsidR="73A5FF26" w:rsidRPr="621CA2B6">
              <w:rPr>
                <w:rFonts w:ascii="Calibri" w:eastAsia="Calibri" w:hAnsi="Calibri" w:cs="Calibri"/>
                <w:sz w:val="24"/>
                <w:szCs w:val="24"/>
              </w:rPr>
              <w:t>all</w:t>
            </w:r>
            <w:r w:rsidRPr="621CA2B6">
              <w:rPr>
                <w:rFonts w:ascii="Calibri" w:eastAsia="Calibri" w:hAnsi="Calibri" w:cs="Calibri"/>
                <w:sz w:val="24"/>
                <w:szCs w:val="24"/>
              </w:rPr>
              <w:t xml:space="preserve"> of the program s passed with help of the alliance. Will be a comment period soon on the use of the shelter funds – stay tuned will be advertising it widely. Will be brief turnaround period but don’t hesitate to comment on proposal of what is no 40 million of shelter funds</w:t>
            </w:r>
          </w:p>
          <w:p w14:paraId="0B25E5B4" w14:textId="116BD8F9" w:rsidR="208639DD" w:rsidRDefault="208639DD" w:rsidP="621CA2B6">
            <w:pPr>
              <w:pStyle w:val="ListParagraph"/>
              <w:numPr>
                <w:ilvl w:val="0"/>
                <w:numId w:val="9"/>
              </w:numPr>
              <w:rPr>
                <w:rFonts w:eastAsiaTheme="minorEastAsia"/>
                <w:sz w:val="24"/>
                <w:szCs w:val="24"/>
              </w:rPr>
            </w:pPr>
            <w:r w:rsidRPr="621CA2B6">
              <w:rPr>
                <w:rFonts w:ascii="Calibri" w:eastAsia="Calibri" w:hAnsi="Calibri" w:cs="Calibri"/>
                <w:sz w:val="24"/>
                <w:szCs w:val="24"/>
              </w:rPr>
              <w:t>Q: Is there likely to be an increase in Consolidated Homeless Funds, not just ESG? There is an emerging and ongoing need around resources for getting folks from shelters directly housed into more permanent/long-term housing (e.g. rapid rehousing funds, flexible funds for rental assistance, etc).</w:t>
            </w:r>
          </w:p>
          <w:p w14:paraId="13090F22" w14:textId="0DFE3BC5" w:rsidR="208639DD" w:rsidRDefault="208639DD" w:rsidP="621CA2B6">
            <w:pPr>
              <w:pStyle w:val="ListParagraph"/>
              <w:numPr>
                <w:ilvl w:val="0"/>
                <w:numId w:val="9"/>
              </w:numPr>
              <w:rPr>
                <w:sz w:val="24"/>
                <w:szCs w:val="24"/>
              </w:rPr>
            </w:pPr>
            <w:r w:rsidRPr="621CA2B6">
              <w:rPr>
                <w:rFonts w:ascii="Calibri" w:eastAsia="Calibri" w:hAnsi="Calibri" w:cs="Calibri"/>
                <w:sz w:val="24"/>
                <w:szCs w:val="24"/>
              </w:rPr>
              <w:lastRenderedPageBreak/>
              <w:t xml:space="preserve">A: </w:t>
            </w:r>
            <w:r w:rsidR="66652E67" w:rsidRPr="621CA2B6">
              <w:rPr>
                <w:rFonts w:ascii="Calibri" w:eastAsia="Calibri" w:hAnsi="Calibri" w:cs="Calibri"/>
                <w:sz w:val="24"/>
                <w:szCs w:val="24"/>
              </w:rPr>
              <w:t>Consolidate hom</w:t>
            </w:r>
            <w:r w:rsidR="01DF14AB" w:rsidRPr="621CA2B6">
              <w:rPr>
                <w:rFonts w:ascii="Calibri" w:eastAsia="Calibri" w:hAnsi="Calibri" w:cs="Calibri"/>
                <w:sz w:val="24"/>
                <w:szCs w:val="24"/>
              </w:rPr>
              <w:t>e</w:t>
            </w:r>
            <w:r w:rsidR="66652E67" w:rsidRPr="621CA2B6">
              <w:rPr>
                <w:rFonts w:ascii="Calibri" w:eastAsia="Calibri" w:hAnsi="Calibri" w:cs="Calibri"/>
                <w:sz w:val="24"/>
                <w:szCs w:val="24"/>
              </w:rPr>
              <w:t xml:space="preserve">less funds not just ESG? - just from a grant admin perspective, the thing we’re struggling with is the massive </w:t>
            </w:r>
            <w:r w:rsidR="4CFE63FB" w:rsidRPr="621CA2B6">
              <w:rPr>
                <w:rFonts w:ascii="Calibri" w:eastAsia="Calibri" w:hAnsi="Calibri" w:cs="Calibri"/>
                <w:sz w:val="24"/>
                <w:szCs w:val="24"/>
              </w:rPr>
              <w:t>revenue</w:t>
            </w:r>
            <w:r w:rsidR="66652E67" w:rsidRPr="621CA2B6">
              <w:rPr>
                <w:rFonts w:ascii="Calibri" w:eastAsia="Calibri" w:hAnsi="Calibri" w:cs="Calibri"/>
                <w:sz w:val="24"/>
                <w:szCs w:val="24"/>
              </w:rPr>
              <w:t xml:space="preserve"> loss for </w:t>
            </w:r>
            <w:r w:rsidR="64F24EA5" w:rsidRPr="621CA2B6">
              <w:rPr>
                <w:rFonts w:ascii="Calibri" w:eastAsia="Calibri" w:hAnsi="Calibri" w:cs="Calibri"/>
                <w:sz w:val="24"/>
                <w:szCs w:val="24"/>
              </w:rPr>
              <w:t>the</w:t>
            </w:r>
            <w:r w:rsidR="66652E67" w:rsidRPr="621CA2B6">
              <w:rPr>
                <w:rFonts w:ascii="Calibri" w:eastAsia="Calibri" w:hAnsi="Calibri" w:cs="Calibri"/>
                <w:sz w:val="24"/>
                <w:szCs w:val="24"/>
              </w:rPr>
              <w:t xml:space="preserve"> document recording fee which funds those programs. If something </w:t>
            </w:r>
            <w:r w:rsidR="657170B5" w:rsidRPr="621CA2B6">
              <w:rPr>
                <w:rFonts w:ascii="Calibri" w:eastAsia="Calibri" w:hAnsi="Calibri" w:cs="Calibri"/>
                <w:sz w:val="24"/>
                <w:szCs w:val="24"/>
              </w:rPr>
              <w:t>doesn't</w:t>
            </w:r>
            <w:r w:rsidR="66652E67" w:rsidRPr="621CA2B6">
              <w:rPr>
                <w:rFonts w:ascii="Calibri" w:eastAsia="Calibri" w:hAnsi="Calibri" w:cs="Calibri"/>
                <w:sz w:val="24"/>
                <w:szCs w:val="24"/>
              </w:rPr>
              <w:t xml:space="preserve"> change, looking at </w:t>
            </w:r>
            <w:r w:rsidR="75C437AB" w:rsidRPr="621CA2B6">
              <w:rPr>
                <w:rFonts w:ascii="Calibri" w:eastAsia="Calibri" w:hAnsi="Calibri" w:cs="Calibri"/>
                <w:sz w:val="24"/>
                <w:szCs w:val="24"/>
              </w:rPr>
              <w:t>amending</w:t>
            </w:r>
            <w:r w:rsidR="66652E67" w:rsidRPr="621CA2B6">
              <w:rPr>
                <w:rFonts w:ascii="Calibri" w:eastAsia="Calibri" w:hAnsi="Calibri" w:cs="Calibri"/>
                <w:sz w:val="24"/>
                <w:szCs w:val="24"/>
              </w:rPr>
              <w:t xml:space="preserve"> the contracts for reduction. Not sugar coat the </w:t>
            </w:r>
            <w:r w:rsidR="39E328E8" w:rsidRPr="621CA2B6">
              <w:rPr>
                <w:rFonts w:ascii="Calibri" w:eastAsia="Calibri" w:hAnsi="Calibri" w:cs="Calibri"/>
                <w:sz w:val="24"/>
                <w:szCs w:val="24"/>
              </w:rPr>
              <w:t>reality</w:t>
            </w:r>
            <w:r w:rsidR="66652E67" w:rsidRPr="621CA2B6">
              <w:rPr>
                <w:rFonts w:ascii="Calibri" w:eastAsia="Calibri" w:hAnsi="Calibri" w:cs="Calibri"/>
                <w:sz w:val="24"/>
                <w:szCs w:val="24"/>
              </w:rPr>
              <w:t>. The revenue drop is likely severe enough we will be able to hold i</w:t>
            </w:r>
            <w:r w:rsidR="5ACE9DD5" w:rsidRPr="621CA2B6">
              <w:rPr>
                <w:rFonts w:ascii="Calibri" w:eastAsia="Calibri" w:hAnsi="Calibri" w:cs="Calibri"/>
                <w:sz w:val="24"/>
                <w:szCs w:val="24"/>
              </w:rPr>
              <w:t xml:space="preserve">t </w:t>
            </w:r>
            <w:r w:rsidR="2DE9D704" w:rsidRPr="621CA2B6">
              <w:rPr>
                <w:rFonts w:ascii="Calibri" w:eastAsia="Calibri" w:hAnsi="Calibri" w:cs="Calibri"/>
                <w:sz w:val="24"/>
                <w:szCs w:val="24"/>
              </w:rPr>
              <w:t>through</w:t>
            </w:r>
            <w:r w:rsidR="5ACE9DD5" w:rsidRPr="621CA2B6">
              <w:rPr>
                <w:rFonts w:ascii="Calibri" w:eastAsia="Calibri" w:hAnsi="Calibri" w:cs="Calibri"/>
                <w:sz w:val="24"/>
                <w:szCs w:val="24"/>
              </w:rPr>
              <w:t xml:space="preserve"> the biennium, but if </w:t>
            </w:r>
            <w:r w:rsidR="7F7F7BE5" w:rsidRPr="621CA2B6">
              <w:rPr>
                <w:rFonts w:ascii="Calibri" w:eastAsia="Calibri" w:hAnsi="Calibri" w:cs="Calibri"/>
                <w:sz w:val="24"/>
                <w:szCs w:val="24"/>
              </w:rPr>
              <w:t>anything,</w:t>
            </w:r>
            <w:r w:rsidR="5ACE9DD5" w:rsidRPr="621CA2B6">
              <w:rPr>
                <w:rFonts w:ascii="Calibri" w:eastAsia="Calibri" w:hAnsi="Calibri" w:cs="Calibri"/>
                <w:sz w:val="24"/>
                <w:szCs w:val="24"/>
              </w:rPr>
              <w:t xml:space="preserve"> we are looking at a decrease if we get no federal money </w:t>
            </w:r>
          </w:p>
          <w:p w14:paraId="0AEC6264" w14:textId="5B16AE22" w:rsidR="5ACE9DD5" w:rsidRDefault="5ACE9DD5" w:rsidP="621CA2B6">
            <w:pPr>
              <w:pStyle w:val="ListParagraph"/>
              <w:numPr>
                <w:ilvl w:val="0"/>
                <w:numId w:val="9"/>
              </w:numPr>
              <w:rPr>
                <w:sz w:val="24"/>
                <w:szCs w:val="24"/>
              </w:rPr>
            </w:pPr>
            <w:r w:rsidRPr="621CA2B6">
              <w:rPr>
                <w:rFonts w:ascii="Calibri" w:eastAsia="Calibri" w:hAnsi="Calibri" w:cs="Calibri"/>
                <w:sz w:val="24"/>
                <w:szCs w:val="24"/>
              </w:rPr>
              <w:t>Revisit regress tax system and use an equity lens? We hope so. The housing alliance will be engaging more than ever in increasing revenue in a progressive way, will be more involved at those tables from here on out</w:t>
            </w:r>
          </w:p>
          <w:p w14:paraId="685B018C" w14:textId="7E14BB8B" w:rsidR="5ACE9DD5" w:rsidRDefault="5ACE9DD5" w:rsidP="621CA2B6">
            <w:pPr>
              <w:pStyle w:val="ListParagraph"/>
              <w:numPr>
                <w:ilvl w:val="0"/>
                <w:numId w:val="9"/>
              </w:numPr>
              <w:rPr>
                <w:sz w:val="24"/>
                <w:szCs w:val="24"/>
              </w:rPr>
            </w:pPr>
            <w:r w:rsidRPr="621CA2B6">
              <w:rPr>
                <w:rFonts w:ascii="Calibri" w:eastAsia="Calibri" w:hAnsi="Calibri" w:cs="Calibri"/>
                <w:sz w:val="24"/>
                <w:szCs w:val="24"/>
              </w:rPr>
              <w:t xml:space="preserve">Western state patients </w:t>
            </w:r>
            <w:r w:rsidR="4DE3EEF6" w:rsidRPr="621CA2B6">
              <w:rPr>
                <w:rFonts w:ascii="Calibri" w:eastAsia="Calibri" w:hAnsi="Calibri" w:cs="Calibri"/>
                <w:sz w:val="24"/>
                <w:szCs w:val="24"/>
              </w:rPr>
              <w:t>can't</w:t>
            </w:r>
            <w:r w:rsidRPr="621CA2B6">
              <w:rPr>
                <w:rFonts w:ascii="Calibri" w:eastAsia="Calibri" w:hAnsi="Calibri" w:cs="Calibri"/>
                <w:sz w:val="24"/>
                <w:szCs w:val="24"/>
              </w:rPr>
              <w:t xml:space="preserve"> leave b</w:t>
            </w:r>
            <w:r w:rsidR="654DF937" w:rsidRPr="621CA2B6">
              <w:rPr>
                <w:rFonts w:ascii="Calibri" w:eastAsia="Calibri" w:hAnsi="Calibri" w:cs="Calibri"/>
                <w:sz w:val="24"/>
                <w:szCs w:val="24"/>
              </w:rPr>
              <w:t xml:space="preserve">ecause </w:t>
            </w:r>
            <w:r w:rsidR="04C96DEB" w:rsidRPr="621CA2B6">
              <w:rPr>
                <w:rFonts w:ascii="Calibri" w:eastAsia="Calibri" w:hAnsi="Calibri" w:cs="Calibri"/>
                <w:sz w:val="24"/>
                <w:szCs w:val="24"/>
              </w:rPr>
              <w:t>nowhere</w:t>
            </w:r>
            <w:r w:rsidRPr="621CA2B6">
              <w:rPr>
                <w:rFonts w:ascii="Calibri" w:eastAsia="Calibri" w:hAnsi="Calibri" w:cs="Calibri"/>
                <w:sz w:val="24"/>
                <w:szCs w:val="24"/>
              </w:rPr>
              <w:t xml:space="preserve"> to go/housing - </w:t>
            </w:r>
            <w:r w:rsidR="0B9F9845" w:rsidRPr="621CA2B6">
              <w:rPr>
                <w:rFonts w:ascii="Calibri" w:eastAsia="Calibri" w:hAnsi="Calibri" w:cs="Calibri"/>
                <w:sz w:val="24"/>
                <w:szCs w:val="24"/>
              </w:rPr>
              <w:t>can't</w:t>
            </w:r>
            <w:r w:rsidRPr="621CA2B6">
              <w:rPr>
                <w:rFonts w:ascii="Calibri" w:eastAsia="Calibri" w:hAnsi="Calibri" w:cs="Calibri"/>
                <w:sz w:val="24"/>
                <w:szCs w:val="24"/>
              </w:rPr>
              <w:t xml:space="preserve"> exit? - it’s a huge problem. It feels like when </w:t>
            </w:r>
            <w:r w:rsidR="2F6AE210" w:rsidRPr="621CA2B6">
              <w:rPr>
                <w:rFonts w:ascii="Calibri" w:eastAsia="Calibri" w:hAnsi="Calibri" w:cs="Calibri"/>
                <w:sz w:val="24"/>
                <w:szCs w:val="24"/>
              </w:rPr>
              <w:t>you're</w:t>
            </w:r>
            <w:r w:rsidRPr="621CA2B6">
              <w:rPr>
                <w:rFonts w:ascii="Calibri" w:eastAsia="Calibri" w:hAnsi="Calibri" w:cs="Calibri"/>
                <w:sz w:val="24"/>
                <w:szCs w:val="24"/>
              </w:rPr>
              <w:t xml:space="preserve"> squeezing the </w:t>
            </w:r>
            <w:r w:rsidR="057B87AA" w:rsidRPr="621CA2B6">
              <w:rPr>
                <w:rFonts w:ascii="Calibri" w:eastAsia="Calibri" w:hAnsi="Calibri" w:cs="Calibri"/>
                <w:sz w:val="24"/>
                <w:szCs w:val="24"/>
              </w:rPr>
              <w:t>balloon</w:t>
            </w:r>
            <w:r w:rsidRPr="621CA2B6">
              <w:rPr>
                <w:rFonts w:ascii="Calibri" w:eastAsia="Calibri" w:hAnsi="Calibri" w:cs="Calibri"/>
                <w:sz w:val="24"/>
                <w:szCs w:val="24"/>
              </w:rPr>
              <w:t xml:space="preserve"> – issues bubbling up. Issues – end of the day it was a system that left 15,000 people outside. Had endless audits describing efficiency and resources - that’s fundame</w:t>
            </w:r>
            <w:r w:rsidR="01524010" w:rsidRPr="621CA2B6">
              <w:rPr>
                <w:rFonts w:ascii="Calibri" w:eastAsia="Calibri" w:hAnsi="Calibri" w:cs="Calibri"/>
                <w:sz w:val="24"/>
                <w:szCs w:val="24"/>
              </w:rPr>
              <w:t xml:space="preserve">ntally the problem. A resource problem. No great response. Having to de-prioritize other </w:t>
            </w:r>
            <w:r w:rsidR="1F467F36" w:rsidRPr="621CA2B6">
              <w:rPr>
                <w:rFonts w:ascii="Calibri" w:eastAsia="Calibri" w:hAnsi="Calibri" w:cs="Calibri"/>
                <w:sz w:val="24"/>
                <w:szCs w:val="24"/>
              </w:rPr>
              <w:t>populations</w:t>
            </w:r>
            <w:r w:rsidR="01524010" w:rsidRPr="621CA2B6">
              <w:rPr>
                <w:rFonts w:ascii="Calibri" w:eastAsia="Calibri" w:hAnsi="Calibri" w:cs="Calibri"/>
                <w:sz w:val="24"/>
                <w:szCs w:val="24"/>
              </w:rPr>
              <w:t xml:space="preserve">. End of the day its a </w:t>
            </w:r>
            <w:r w:rsidR="2E6BFC03" w:rsidRPr="621CA2B6">
              <w:rPr>
                <w:rFonts w:ascii="Calibri" w:eastAsia="Calibri" w:hAnsi="Calibri" w:cs="Calibri"/>
                <w:sz w:val="24"/>
                <w:szCs w:val="24"/>
              </w:rPr>
              <w:t>zero-sum</w:t>
            </w:r>
            <w:r w:rsidR="01524010" w:rsidRPr="621CA2B6">
              <w:rPr>
                <w:rFonts w:ascii="Calibri" w:eastAsia="Calibri" w:hAnsi="Calibri" w:cs="Calibri"/>
                <w:sz w:val="24"/>
                <w:szCs w:val="24"/>
              </w:rPr>
              <w:t xml:space="preserve"> game</w:t>
            </w:r>
          </w:p>
          <w:p w14:paraId="4A97BDE2" w14:textId="593F4269" w:rsidR="01524010" w:rsidRDefault="01524010" w:rsidP="621CA2B6">
            <w:pPr>
              <w:pStyle w:val="ListParagraph"/>
              <w:numPr>
                <w:ilvl w:val="0"/>
                <w:numId w:val="9"/>
              </w:numPr>
              <w:rPr>
                <w:sz w:val="24"/>
                <w:szCs w:val="24"/>
              </w:rPr>
            </w:pPr>
            <w:r w:rsidRPr="621CA2B6">
              <w:rPr>
                <w:rFonts w:ascii="Calibri" w:eastAsia="Calibri" w:hAnsi="Calibri" w:cs="Calibri"/>
                <w:sz w:val="24"/>
                <w:szCs w:val="24"/>
              </w:rPr>
              <w:t xml:space="preserve">Collecting info on how CBDG funds being used by counties? - we track it for the </w:t>
            </w:r>
            <w:r w:rsidR="6061E35C" w:rsidRPr="621CA2B6">
              <w:rPr>
                <w:rFonts w:ascii="Calibri" w:eastAsia="Calibri" w:hAnsi="Calibri" w:cs="Calibri"/>
                <w:sz w:val="24"/>
                <w:szCs w:val="24"/>
              </w:rPr>
              <w:t>non-entitlement</w:t>
            </w:r>
            <w:r w:rsidRPr="621CA2B6">
              <w:rPr>
                <w:rFonts w:ascii="Calibri" w:eastAsia="Calibri" w:hAnsi="Calibri" w:cs="Calibri"/>
                <w:sz w:val="24"/>
                <w:szCs w:val="24"/>
              </w:rPr>
              <w:t xml:space="preserve"> areas for which we have congress. Direct relationship with the federal </w:t>
            </w:r>
            <w:r w:rsidR="2CBB5448" w:rsidRPr="621CA2B6">
              <w:rPr>
                <w:rFonts w:ascii="Calibri" w:eastAsia="Calibri" w:hAnsi="Calibri" w:cs="Calibri"/>
                <w:sz w:val="24"/>
                <w:szCs w:val="24"/>
              </w:rPr>
              <w:t>government</w:t>
            </w:r>
            <w:r w:rsidRPr="621CA2B6">
              <w:rPr>
                <w:rFonts w:ascii="Calibri" w:eastAsia="Calibri" w:hAnsi="Calibri" w:cs="Calibri"/>
                <w:sz w:val="24"/>
                <w:szCs w:val="24"/>
              </w:rPr>
              <w:t xml:space="preserve">. Not sure if federal report issued on </w:t>
            </w:r>
            <w:r w:rsidR="4BDF7DEE" w:rsidRPr="621CA2B6">
              <w:rPr>
                <w:rFonts w:ascii="Calibri" w:eastAsia="Calibri" w:hAnsi="Calibri" w:cs="Calibri"/>
                <w:sz w:val="24"/>
                <w:szCs w:val="24"/>
              </w:rPr>
              <w:t>these issues</w:t>
            </w:r>
            <w:r w:rsidRPr="621CA2B6">
              <w:rPr>
                <w:rFonts w:ascii="Calibri" w:eastAsia="Calibri" w:hAnsi="Calibri" w:cs="Calibri"/>
                <w:sz w:val="24"/>
                <w:szCs w:val="24"/>
              </w:rPr>
              <w:t>. Rachael: will follow up afterwards</w:t>
            </w:r>
          </w:p>
          <w:p w14:paraId="3A531932" w14:textId="106830E3" w:rsidR="01524010" w:rsidRDefault="01524010" w:rsidP="621CA2B6">
            <w:pPr>
              <w:pStyle w:val="ListParagraph"/>
              <w:numPr>
                <w:ilvl w:val="0"/>
                <w:numId w:val="9"/>
              </w:numPr>
              <w:rPr>
                <w:sz w:val="24"/>
                <w:szCs w:val="24"/>
              </w:rPr>
            </w:pPr>
            <w:r w:rsidRPr="621CA2B6">
              <w:rPr>
                <w:rFonts w:ascii="Calibri" w:eastAsia="Calibri" w:hAnsi="Calibri" w:cs="Calibri"/>
                <w:sz w:val="24"/>
                <w:szCs w:val="24"/>
              </w:rPr>
              <w:t>What do you me</w:t>
            </w:r>
            <w:r w:rsidR="40A08294" w:rsidRPr="621CA2B6">
              <w:rPr>
                <w:rFonts w:ascii="Calibri" w:eastAsia="Calibri" w:hAnsi="Calibri" w:cs="Calibri"/>
                <w:sz w:val="24"/>
                <w:szCs w:val="24"/>
              </w:rPr>
              <w:t>an</w:t>
            </w:r>
            <w:r w:rsidRPr="621CA2B6">
              <w:rPr>
                <w:rFonts w:ascii="Calibri" w:eastAsia="Calibri" w:hAnsi="Calibri" w:cs="Calibri"/>
                <w:sz w:val="24"/>
                <w:szCs w:val="24"/>
              </w:rPr>
              <w:t xml:space="preserve"> repriorit</w:t>
            </w:r>
            <w:r w:rsidR="04F8C304" w:rsidRPr="621CA2B6">
              <w:rPr>
                <w:rFonts w:ascii="Calibri" w:eastAsia="Calibri" w:hAnsi="Calibri" w:cs="Calibri"/>
                <w:sz w:val="24"/>
                <w:szCs w:val="24"/>
              </w:rPr>
              <w:t>i</w:t>
            </w:r>
            <w:r w:rsidRPr="621CA2B6">
              <w:rPr>
                <w:rFonts w:ascii="Calibri" w:eastAsia="Calibri" w:hAnsi="Calibri" w:cs="Calibri"/>
                <w:sz w:val="24"/>
                <w:szCs w:val="24"/>
              </w:rPr>
              <w:t xml:space="preserve">ze state funds? - mostly about looking at existing restrictions on the funds and re-examining if that’s law or agency discretion – what are the underlying goals. Right now, setting aside other priorities and focusing on the health of ppl living outside and preventing ppl from getting pushed outside. </w:t>
            </w:r>
            <w:r w:rsidR="15F44AF6" w:rsidRPr="621CA2B6">
              <w:rPr>
                <w:rFonts w:ascii="Calibri" w:eastAsia="Calibri" w:hAnsi="Calibri" w:cs="Calibri"/>
                <w:sz w:val="24"/>
                <w:szCs w:val="24"/>
              </w:rPr>
              <w:t>Homing in</w:t>
            </w:r>
            <w:r w:rsidRPr="621CA2B6">
              <w:rPr>
                <w:rFonts w:ascii="Calibri" w:eastAsia="Calibri" w:hAnsi="Calibri" w:cs="Calibri"/>
                <w:sz w:val="24"/>
                <w:szCs w:val="24"/>
              </w:rPr>
              <w:t xml:space="preserve"> on preserving peoples housing. </w:t>
            </w:r>
          </w:p>
          <w:p w14:paraId="4CAAF8A3" w14:textId="11D6E982" w:rsidR="0CB8DECF" w:rsidRDefault="0CB8DECF" w:rsidP="621CA2B6">
            <w:pPr>
              <w:pStyle w:val="ListParagraph"/>
              <w:numPr>
                <w:ilvl w:val="0"/>
                <w:numId w:val="9"/>
              </w:numPr>
              <w:rPr>
                <w:sz w:val="24"/>
                <w:szCs w:val="24"/>
              </w:rPr>
            </w:pPr>
            <w:r w:rsidRPr="621CA2B6">
              <w:rPr>
                <w:rFonts w:ascii="Calibri" w:eastAsia="Calibri" w:hAnsi="Calibri" w:cs="Calibri"/>
                <w:sz w:val="24"/>
                <w:szCs w:val="24"/>
              </w:rPr>
              <w:t xml:space="preserve">Universal design building efforts? Most will need </w:t>
            </w:r>
            <w:r w:rsidR="719C45DD" w:rsidRPr="621CA2B6">
              <w:rPr>
                <w:rFonts w:ascii="Calibri" w:eastAsia="Calibri" w:hAnsi="Calibri" w:cs="Calibri"/>
                <w:sz w:val="24"/>
                <w:szCs w:val="24"/>
              </w:rPr>
              <w:t>accessible</w:t>
            </w:r>
            <w:r w:rsidRPr="621CA2B6">
              <w:rPr>
                <w:rFonts w:ascii="Calibri" w:eastAsia="Calibri" w:hAnsi="Calibri" w:cs="Calibri"/>
                <w:sz w:val="24"/>
                <w:szCs w:val="24"/>
              </w:rPr>
              <w:t xml:space="preserve"> housing – right now not a lot of building. Sort of a </w:t>
            </w:r>
            <w:r w:rsidR="28E74E86" w:rsidRPr="621CA2B6">
              <w:rPr>
                <w:rFonts w:ascii="Calibri" w:eastAsia="Calibri" w:hAnsi="Calibri" w:cs="Calibri"/>
                <w:sz w:val="24"/>
                <w:szCs w:val="24"/>
              </w:rPr>
              <w:t>longer-term</w:t>
            </w:r>
            <w:r w:rsidRPr="621CA2B6">
              <w:rPr>
                <w:rFonts w:ascii="Calibri" w:eastAsia="Calibri" w:hAnsi="Calibri" w:cs="Calibri"/>
                <w:sz w:val="24"/>
                <w:szCs w:val="24"/>
              </w:rPr>
              <w:t xml:space="preserve"> convo that’s </w:t>
            </w:r>
            <w:r w:rsidR="75719610" w:rsidRPr="621CA2B6">
              <w:rPr>
                <w:rFonts w:ascii="Calibri" w:eastAsia="Calibri" w:hAnsi="Calibri" w:cs="Calibri"/>
                <w:sz w:val="24"/>
                <w:szCs w:val="24"/>
              </w:rPr>
              <w:t>important but</w:t>
            </w:r>
            <w:r w:rsidRPr="621CA2B6">
              <w:rPr>
                <w:rFonts w:ascii="Calibri" w:eastAsia="Calibri" w:hAnsi="Calibri" w:cs="Calibri"/>
                <w:sz w:val="24"/>
                <w:szCs w:val="24"/>
              </w:rPr>
              <w:t xml:space="preserve"> </w:t>
            </w:r>
            <w:r w:rsidR="0897926B" w:rsidRPr="621CA2B6">
              <w:rPr>
                <w:rFonts w:ascii="Calibri" w:eastAsia="Calibri" w:hAnsi="Calibri" w:cs="Calibri"/>
                <w:sz w:val="24"/>
                <w:szCs w:val="24"/>
              </w:rPr>
              <w:t>haven't</w:t>
            </w:r>
            <w:r w:rsidRPr="621CA2B6">
              <w:rPr>
                <w:rFonts w:ascii="Calibri" w:eastAsia="Calibri" w:hAnsi="Calibri" w:cs="Calibri"/>
                <w:sz w:val="24"/>
                <w:szCs w:val="24"/>
              </w:rPr>
              <w:t xml:space="preserve"> been focused in a capital focused place yet. </w:t>
            </w:r>
          </w:p>
          <w:p w14:paraId="51C9DE49" w14:textId="415BD878" w:rsidR="0CB8DECF" w:rsidRDefault="0CB8DECF" w:rsidP="621CA2B6">
            <w:pPr>
              <w:pStyle w:val="ListParagraph"/>
              <w:numPr>
                <w:ilvl w:val="0"/>
                <w:numId w:val="9"/>
              </w:numPr>
              <w:rPr>
                <w:sz w:val="24"/>
                <w:szCs w:val="24"/>
              </w:rPr>
            </w:pPr>
            <w:r w:rsidRPr="621CA2B6">
              <w:rPr>
                <w:rFonts w:ascii="Calibri" w:eastAsia="Calibri" w:hAnsi="Calibri" w:cs="Calibri"/>
                <w:sz w:val="24"/>
                <w:szCs w:val="24"/>
              </w:rPr>
              <w:t xml:space="preserve">For those who are homeless – lose </w:t>
            </w:r>
            <w:r w:rsidR="39C3451F" w:rsidRPr="621CA2B6">
              <w:rPr>
                <w:rFonts w:ascii="Calibri" w:eastAsia="Calibri" w:hAnsi="Calibri" w:cs="Calibri"/>
                <w:sz w:val="24"/>
                <w:szCs w:val="24"/>
              </w:rPr>
              <w:t>housing?</w:t>
            </w:r>
            <w:r w:rsidRPr="621CA2B6">
              <w:rPr>
                <w:rFonts w:ascii="Calibri" w:eastAsia="Calibri" w:hAnsi="Calibri" w:cs="Calibri"/>
                <w:sz w:val="24"/>
                <w:szCs w:val="24"/>
              </w:rPr>
              <w:t xml:space="preserve"> - will need to focused advo</w:t>
            </w:r>
            <w:r w:rsidR="7B1E7D63" w:rsidRPr="621CA2B6">
              <w:rPr>
                <w:rFonts w:ascii="Calibri" w:eastAsia="Calibri" w:hAnsi="Calibri" w:cs="Calibri"/>
                <w:sz w:val="24"/>
                <w:szCs w:val="24"/>
              </w:rPr>
              <w:t>c</w:t>
            </w:r>
            <w:r w:rsidRPr="621CA2B6">
              <w:rPr>
                <w:rFonts w:ascii="Calibri" w:eastAsia="Calibri" w:hAnsi="Calibri" w:cs="Calibri"/>
                <w:sz w:val="24"/>
                <w:szCs w:val="24"/>
              </w:rPr>
              <w:t xml:space="preserve">acy </w:t>
            </w:r>
            <w:r w:rsidR="3D09743B" w:rsidRPr="621CA2B6">
              <w:rPr>
                <w:rFonts w:ascii="Calibri" w:eastAsia="Calibri" w:hAnsi="Calibri" w:cs="Calibri"/>
                <w:sz w:val="24"/>
                <w:szCs w:val="24"/>
              </w:rPr>
              <w:t>efforts</w:t>
            </w:r>
            <w:r w:rsidRPr="621CA2B6">
              <w:rPr>
                <w:rFonts w:ascii="Calibri" w:eastAsia="Calibri" w:hAnsi="Calibri" w:cs="Calibri"/>
                <w:sz w:val="24"/>
                <w:szCs w:val="24"/>
              </w:rPr>
              <w:t xml:space="preserve"> to prevent. Social distancing funded in a way not sustainable. A lot to work on there</w:t>
            </w:r>
          </w:p>
          <w:p w14:paraId="078C7497" w14:textId="4E11037A" w:rsidR="0CB8DECF" w:rsidRDefault="0CB8DECF" w:rsidP="621CA2B6">
            <w:pPr>
              <w:pStyle w:val="ListParagraph"/>
              <w:numPr>
                <w:ilvl w:val="0"/>
                <w:numId w:val="9"/>
              </w:numPr>
              <w:rPr>
                <w:sz w:val="24"/>
                <w:szCs w:val="24"/>
              </w:rPr>
            </w:pPr>
            <w:r w:rsidRPr="621CA2B6">
              <w:rPr>
                <w:rFonts w:ascii="Calibri" w:eastAsia="Calibri" w:hAnsi="Calibri" w:cs="Calibri"/>
                <w:sz w:val="24"/>
                <w:szCs w:val="24"/>
              </w:rPr>
              <w:t xml:space="preserve">Federal HEROES act rent assistance would provide the scale we need to tackle all these questions </w:t>
            </w:r>
          </w:p>
          <w:p w14:paraId="540F4940" w14:textId="0FB05030" w:rsidR="1EEF69AE" w:rsidRDefault="1EEF69AE" w:rsidP="621CA2B6">
            <w:pPr>
              <w:pStyle w:val="ListParagraph"/>
              <w:numPr>
                <w:ilvl w:val="0"/>
                <w:numId w:val="9"/>
              </w:numPr>
              <w:rPr>
                <w:sz w:val="24"/>
                <w:szCs w:val="24"/>
              </w:rPr>
            </w:pPr>
            <w:r w:rsidRPr="621CA2B6">
              <w:rPr>
                <w:rFonts w:ascii="Calibri" w:eastAsia="Calibri" w:hAnsi="Calibri" w:cs="Calibri"/>
                <w:sz w:val="24"/>
                <w:szCs w:val="24"/>
              </w:rPr>
              <w:t>Programs to help KC HA vouchers identify affordable housing – the way we are structured is that it really is at the state level providing financing and performance measur</w:t>
            </w:r>
            <w:r w:rsidR="10B45DFD" w:rsidRPr="621CA2B6">
              <w:rPr>
                <w:rFonts w:ascii="Calibri" w:eastAsia="Calibri" w:hAnsi="Calibri" w:cs="Calibri"/>
                <w:sz w:val="24"/>
                <w:szCs w:val="24"/>
              </w:rPr>
              <w:t>e</w:t>
            </w:r>
            <w:r w:rsidRPr="621CA2B6">
              <w:rPr>
                <w:rFonts w:ascii="Calibri" w:eastAsia="Calibri" w:hAnsi="Calibri" w:cs="Calibri"/>
                <w:sz w:val="24"/>
                <w:szCs w:val="24"/>
              </w:rPr>
              <w:t xml:space="preserve">ment and transparency, less about the specific navigation at the local level – zero sum gain issue. Not a </w:t>
            </w:r>
            <w:r w:rsidRPr="621CA2B6">
              <w:rPr>
                <w:rFonts w:ascii="Calibri" w:eastAsia="Calibri" w:hAnsi="Calibri" w:cs="Calibri"/>
                <w:sz w:val="24"/>
                <w:szCs w:val="24"/>
              </w:rPr>
              <w:lastRenderedPageBreak/>
              <w:t>bunch of vacancy folks are getting into. Housing resources filled. Haven</w:t>
            </w:r>
            <w:r w:rsidR="06CE865A" w:rsidRPr="621CA2B6">
              <w:rPr>
                <w:rFonts w:ascii="Calibri" w:eastAsia="Calibri" w:hAnsi="Calibri" w:cs="Calibri"/>
                <w:sz w:val="24"/>
                <w:szCs w:val="24"/>
              </w:rPr>
              <w:t>’</w:t>
            </w:r>
            <w:r w:rsidRPr="621CA2B6">
              <w:rPr>
                <w:rFonts w:ascii="Calibri" w:eastAsia="Calibri" w:hAnsi="Calibri" w:cs="Calibri"/>
                <w:sz w:val="24"/>
                <w:szCs w:val="24"/>
              </w:rPr>
              <w:t xml:space="preserve">t seen data that says folks in there who </w:t>
            </w:r>
            <w:r w:rsidR="580662BF" w:rsidRPr="621CA2B6">
              <w:rPr>
                <w:rFonts w:ascii="Calibri" w:eastAsia="Calibri" w:hAnsi="Calibri" w:cs="Calibri"/>
                <w:sz w:val="24"/>
                <w:szCs w:val="24"/>
              </w:rPr>
              <w:t xml:space="preserve">don’t need it. We can improve – arms race of navigation assistance for various populations. </w:t>
            </w:r>
            <w:r w:rsidR="78C76B8E" w:rsidRPr="621CA2B6">
              <w:rPr>
                <w:rFonts w:ascii="Calibri" w:eastAsia="Calibri" w:hAnsi="Calibri" w:cs="Calibri"/>
                <w:sz w:val="24"/>
                <w:szCs w:val="24"/>
              </w:rPr>
              <w:t>Again,</w:t>
            </w:r>
            <w:r w:rsidR="580662BF" w:rsidRPr="621CA2B6">
              <w:rPr>
                <w:rFonts w:ascii="Calibri" w:eastAsia="Calibri" w:hAnsi="Calibri" w:cs="Calibri"/>
                <w:sz w:val="24"/>
                <w:szCs w:val="24"/>
              </w:rPr>
              <w:t xml:space="preserve"> its squeezing the </w:t>
            </w:r>
            <w:r w:rsidR="564B1E2C" w:rsidRPr="621CA2B6">
              <w:rPr>
                <w:rFonts w:ascii="Calibri" w:eastAsia="Calibri" w:hAnsi="Calibri" w:cs="Calibri"/>
                <w:sz w:val="24"/>
                <w:szCs w:val="24"/>
              </w:rPr>
              <w:t>balloon</w:t>
            </w:r>
            <w:r w:rsidR="580662BF" w:rsidRPr="621CA2B6">
              <w:rPr>
                <w:rFonts w:ascii="Calibri" w:eastAsia="Calibri" w:hAnsi="Calibri" w:cs="Calibri"/>
                <w:sz w:val="24"/>
                <w:szCs w:val="24"/>
              </w:rPr>
              <w:t xml:space="preserve"> – someone not getting in when </w:t>
            </w:r>
            <w:r w:rsidR="542F3637" w:rsidRPr="621CA2B6">
              <w:rPr>
                <w:rFonts w:ascii="Calibri" w:eastAsia="Calibri" w:hAnsi="Calibri" w:cs="Calibri"/>
                <w:sz w:val="24"/>
                <w:szCs w:val="24"/>
              </w:rPr>
              <w:t>someone</w:t>
            </w:r>
            <w:r w:rsidR="580662BF" w:rsidRPr="621CA2B6">
              <w:rPr>
                <w:rFonts w:ascii="Calibri" w:eastAsia="Calibri" w:hAnsi="Calibri" w:cs="Calibri"/>
                <w:sz w:val="24"/>
                <w:szCs w:val="24"/>
              </w:rPr>
              <w:t xml:space="preserve"> does</w:t>
            </w:r>
          </w:p>
          <w:p w14:paraId="4E30045A" w14:textId="0F361BE6" w:rsidR="580662BF" w:rsidRDefault="580662BF" w:rsidP="621CA2B6">
            <w:pPr>
              <w:pStyle w:val="ListParagraph"/>
              <w:numPr>
                <w:ilvl w:val="0"/>
                <w:numId w:val="9"/>
              </w:numPr>
              <w:rPr>
                <w:sz w:val="24"/>
                <w:szCs w:val="24"/>
              </w:rPr>
            </w:pPr>
            <w:r w:rsidRPr="621CA2B6">
              <w:rPr>
                <w:rFonts w:ascii="Calibri" w:eastAsia="Calibri" w:hAnsi="Calibri" w:cs="Calibri"/>
                <w:sz w:val="24"/>
                <w:szCs w:val="24"/>
              </w:rPr>
              <w:t>12</w:t>
            </w:r>
            <w:r w:rsidR="2D1A178B" w:rsidRPr="621CA2B6">
              <w:rPr>
                <w:rFonts w:ascii="Calibri" w:eastAsia="Calibri" w:hAnsi="Calibri" w:cs="Calibri"/>
                <w:sz w:val="24"/>
                <w:szCs w:val="24"/>
              </w:rPr>
              <w:t>-</w:t>
            </w:r>
            <w:r w:rsidRPr="621CA2B6">
              <w:rPr>
                <w:rFonts w:ascii="Calibri" w:eastAsia="Calibri" w:hAnsi="Calibri" w:cs="Calibri"/>
                <w:sz w:val="24"/>
                <w:szCs w:val="24"/>
              </w:rPr>
              <w:t xml:space="preserve">month payback program – </w:t>
            </w:r>
            <w:r w:rsidR="33FC90AF" w:rsidRPr="621CA2B6">
              <w:rPr>
                <w:rFonts w:ascii="Calibri" w:eastAsia="Calibri" w:hAnsi="Calibri" w:cs="Calibri"/>
                <w:sz w:val="24"/>
                <w:szCs w:val="24"/>
              </w:rPr>
              <w:t>backpay</w:t>
            </w:r>
            <w:r w:rsidRPr="621CA2B6">
              <w:rPr>
                <w:rFonts w:ascii="Calibri" w:eastAsia="Calibri" w:hAnsi="Calibri" w:cs="Calibri"/>
                <w:sz w:val="24"/>
                <w:szCs w:val="24"/>
              </w:rPr>
              <w:t xml:space="preserve"> of owed rent debt. Will hear later on </w:t>
            </w:r>
            <w:r w:rsidR="3CB00B6E" w:rsidRPr="621CA2B6">
              <w:rPr>
                <w:rFonts w:ascii="Calibri" w:eastAsia="Calibri" w:hAnsi="Calibri" w:cs="Calibri"/>
                <w:sz w:val="24"/>
                <w:szCs w:val="24"/>
              </w:rPr>
              <w:t xml:space="preserve">in the call on </w:t>
            </w:r>
            <w:r w:rsidRPr="621CA2B6">
              <w:rPr>
                <w:rFonts w:ascii="Calibri" w:eastAsia="Calibri" w:hAnsi="Calibri" w:cs="Calibri"/>
                <w:sz w:val="24"/>
                <w:szCs w:val="24"/>
              </w:rPr>
              <w:t>best practice for setting up rental re-payment programs. Will be addressed there</w:t>
            </w:r>
          </w:p>
          <w:p w14:paraId="38996E71" w14:textId="76716DAC" w:rsidR="580662BF" w:rsidRDefault="580662BF" w:rsidP="621CA2B6">
            <w:pPr>
              <w:pStyle w:val="ListParagraph"/>
              <w:numPr>
                <w:ilvl w:val="0"/>
                <w:numId w:val="9"/>
              </w:numPr>
              <w:rPr>
                <w:sz w:val="24"/>
                <w:szCs w:val="24"/>
              </w:rPr>
            </w:pPr>
            <w:r w:rsidRPr="621CA2B6">
              <w:rPr>
                <w:rFonts w:ascii="Calibri" w:eastAsia="Calibri" w:hAnsi="Calibri" w:cs="Calibri"/>
                <w:sz w:val="24"/>
                <w:szCs w:val="24"/>
              </w:rPr>
              <w:t xml:space="preserve">Side not – as mentioned in previous calls. If any community working through county emergency management to get </w:t>
            </w:r>
            <w:r w:rsidR="35E89E06" w:rsidRPr="621CA2B6">
              <w:rPr>
                <w:rFonts w:ascii="Calibri" w:eastAsia="Calibri" w:hAnsi="Calibri" w:cs="Calibri"/>
                <w:sz w:val="24"/>
                <w:szCs w:val="24"/>
              </w:rPr>
              <w:t xml:space="preserve">FEMA </w:t>
            </w:r>
            <w:r w:rsidRPr="621CA2B6">
              <w:rPr>
                <w:rFonts w:ascii="Calibri" w:eastAsia="Calibri" w:hAnsi="Calibri" w:cs="Calibri"/>
                <w:sz w:val="24"/>
                <w:szCs w:val="24"/>
              </w:rPr>
              <w:t xml:space="preserve">money and other sorts of </w:t>
            </w:r>
            <w:r w:rsidR="2D57E3E2" w:rsidRPr="621CA2B6">
              <w:rPr>
                <w:rFonts w:ascii="Calibri" w:eastAsia="Calibri" w:hAnsi="Calibri" w:cs="Calibri"/>
                <w:sz w:val="24"/>
                <w:szCs w:val="24"/>
              </w:rPr>
              <w:t>non-congregate</w:t>
            </w:r>
            <w:r w:rsidRPr="621CA2B6">
              <w:rPr>
                <w:rFonts w:ascii="Calibri" w:eastAsia="Calibri" w:hAnsi="Calibri" w:cs="Calibri"/>
                <w:sz w:val="24"/>
                <w:szCs w:val="24"/>
              </w:rPr>
              <w:t xml:space="preserve"> housing who are at risk per CDC guidelines. If having issues or want to talk abou</w:t>
            </w:r>
            <w:r w:rsidR="16BF8960" w:rsidRPr="621CA2B6">
              <w:rPr>
                <w:rFonts w:ascii="Calibri" w:eastAsia="Calibri" w:hAnsi="Calibri" w:cs="Calibri"/>
                <w:sz w:val="24"/>
                <w:szCs w:val="24"/>
              </w:rPr>
              <w:t xml:space="preserve">t </w:t>
            </w:r>
            <w:r w:rsidRPr="621CA2B6">
              <w:rPr>
                <w:rFonts w:ascii="Calibri" w:eastAsia="Calibri" w:hAnsi="Calibri" w:cs="Calibri"/>
                <w:sz w:val="24"/>
                <w:szCs w:val="24"/>
              </w:rPr>
              <w:t>the progress, don</w:t>
            </w:r>
            <w:r w:rsidR="765B11E1" w:rsidRPr="621CA2B6">
              <w:rPr>
                <w:rFonts w:ascii="Calibri" w:eastAsia="Calibri" w:hAnsi="Calibri" w:cs="Calibri"/>
                <w:sz w:val="24"/>
                <w:szCs w:val="24"/>
              </w:rPr>
              <w:t>’</w:t>
            </w:r>
            <w:r w:rsidRPr="621CA2B6">
              <w:rPr>
                <w:rFonts w:ascii="Calibri" w:eastAsia="Calibri" w:hAnsi="Calibri" w:cs="Calibri"/>
                <w:sz w:val="24"/>
                <w:szCs w:val="24"/>
              </w:rPr>
              <w:t xml:space="preserve">t </w:t>
            </w:r>
            <w:r w:rsidR="46F818D4" w:rsidRPr="621CA2B6">
              <w:rPr>
                <w:rFonts w:ascii="Calibri" w:eastAsia="Calibri" w:hAnsi="Calibri" w:cs="Calibri"/>
                <w:sz w:val="24"/>
                <w:szCs w:val="24"/>
              </w:rPr>
              <w:t>hesitant</w:t>
            </w:r>
            <w:r w:rsidRPr="621CA2B6">
              <w:rPr>
                <w:rFonts w:ascii="Calibri" w:eastAsia="Calibri" w:hAnsi="Calibri" w:cs="Calibri"/>
                <w:sz w:val="24"/>
                <w:szCs w:val="24"/>
              </w:rPr>
              <w:t xml:space="preserve"> to reach out. Want to hear from other side on how its working getting </w:t>
            </w:r>
            <w:r w:rsidR="7688F56F" w:rsidRPr="621CA2B6">
              <w:rPr>
                <w:rFonts w:ascii="Calibri" w:eastAsia="Calibri" w:hAnsi="Calibri" w:cs="Calibri"/>
                <w:sz w:val="24"/>
                <w:szCs w:val="24"/>
              </w:rPr>
              <w:t>this federal resource</w:t>
            </w:r>
            <w:r w:rsidRPr="621CA2B6">
              <w:rPr>
                <w:rFonts w:ascii="Calibri" w:eastAsia="Calibri" w:hAnsi="Calibri" w:cs="Calibri"/>
                <w:sz w:val="24"/>
                <w:szCs w:val="24"/>
              </w:rPr>
              <w:t xml:space="preserve"> – advocating within</w:t>
            </w:r>
            <w:r w:rsidR="01473E87" w:rsidRPr="621CA2B6">
              <w:rPr>
                <w:rFonts w:ascii="Calibri" w:eastAsia="Calibri" w:hAnsi="Calibri" w:cs="Calibri"/>
                <w:sz w:val="24"/>
                <w:szCs w:val="24"/>
              </w:rPr>
              <w:t xml:space="preserve"> </w:t>
            </w:r>
            <w:r w:rsidRPr="621CA2B6">
              <w:rPr>
                <w:rFonts w:ascii="Calibri" w:eastAsia="Calibri" w:hAnsi="Calibri" w:cs="Calibri"/>
                <w:sz w:val="24"/>
                <w:szCs w:val="24"/>
              </w:rPr>
              <w:t>the sta</w:t>
            </w:r>
            <w:r w:rsidR="458110DC" w:rsidRPr="621CA2B6">
              <w:rPr>
                <w:rFonts w:ascii="Calibri" w:eastAsia="Calibri" w:hAnsi="Calibri" w:cs="Calibri"/>
                <w:sz w:val="24"/>
                <w:szCs w:val="24"/>
              </w:rPr>
              <w:t xml:space="preserve">te system to make that better. Virus likely around 18 months. Stronger long-term plan for isolation and quarantine needed. Preventing/preparing for future surge </w:t>
            </w:r>
          </w:p>
        </w:tc>
      </w:tr>
      <w:tr w:rsidR="621CA2B6" w14:paraId="54276E42" w14:textId="77777777" w:rsidTr="621CA2B6">
        <w:tc>
          <w:tcPr>
            <w:tcW w:w="1335" w:type="dxa"/>
          </w:tcPr>
          <w:p w14:paraId="40E65C69" w14:textId="5906F2AB" w:rsidR="621CA2B6" w:rsidRDefault="621CA2B6">
            <w:r w:rsidRPr="621CA2B6">
              <w:rPr>
                <w:rFonts w:ascii="Calibri" w:eastAsia="Calibri" w:hAnsi="Calibri" w:cs="Calibri"/>
                <w:sz w:val="24"/>
                <w:szCs w:val="24"/>
              </w:rPr>
              <w:lastRenderedPageBreak/>
              <w:t>10:25</w:t>
            </w:r>
          </w:p>
          <w:p w14:paraId="6576F82E" w14:textId="3493178D" w:rsidR="621CA2B6" w:rsidRDefault="621CA2B6">
            <w:r w:rsidRPr="621CA2B6">
              <w:rPr>
                <w:rFonts w:ascii="Calibri" w:eastAsia="Calibri" w:hAnsi="Calibri" w:cs="Calibri"/>
                <w:sz w:val="24"/>
                <w:szCs w:val="24"/>
              </w:rPr>
              <w:t>5 min</w:t>
            </w:r>
          </w:p>
          <w:p w14:paraId="715C7263" w14:textId="613EA4A9" w:rsidR="621CA2B6" w:rsidRDefault="621CA2B6" w:rsidP="621CA2B6">
            <w:pPr>
              <w:rPr>
                <w:rFonts w:ascii="Calibri" w:eastAsia="Calibri" w:hAnsi="Calibri" w:cs="Calibri"/>
                <w:sz w:val="24"/>
                <w:szCs w:val="24"/>
              </w:rPr>
            </w:pPr>
          </w:p>
          <w:p w14:paraId="3DC574B0" w14:textId="4B6B27CD" w:rsidR="7E961AFD" w:rsidRDefault="7E961AFD" w:rsidP="621CA2B6">
            <w:pPr>
              <w:rPr>
                <w:rFonts w:ascii="Calibri" w:eastAsia="Calibri" w:hAnsi="Calibri" w:cs="Calibri"/>
                <w:sz w:val="24"/>
                <w:szCs w:val="24"/>
              </w:rPr>
            </w:pPr>
            <w:r w:rsidRPr="621CA2B6">
              <w:rPr>
                <w:rFonts w:ascii="Calibri" w:eastAsia="Calibri" w:hAnsi="Calibri" w:cs="Calibri"/>
                <w:sz w:val="24"/>
                <w:szCs w:val="24"/>
              </w:rPr>
              <w:t>T</w:t>
            </w:r>
            <w:r w:rsidR="46080D67" w:rsidRPr="621CA2B6">
              <w:rPr>
                <w:rFonts w:ascii="Calibri" w:eastAsia="Calibri" w:hAnsi="Calibri" w:cs="Calibri"/>
                <w:sz w:val="24"/>
                <w:szCs w:val="24"/>
              </w:rPr>
              <w:t>e</w:t>
            </w:r>
            <w:r w:rsidRPr="621CA2B6">
              <w:rPr>
                <w:rFonts w:ascii="Calibri" w:eastAsia="Calibri" w:hAnsi="Calibri" w:cs="Calibri"/>
                <w:sz w:val="24"/>
                <w:szCs w:val="24"/>
              </w:rPr>
              <w:t>resa</w:t>
            </w:r>
          </w:p>
        </w:tc>
        <w:tc>
          <w:tcPr>
            <w:tcW w:w="1680" w:type="dxa"/>
          </w:tcPr>
          <w:p w14:paraId="0000F442" w14:textId="131263A2" w:rsidR="621CA2B6" w:rsidRDefault="621CA2B6">
            <w:r w:rsidRPr="621CA2B6">
              <w:rPr>
                <w:rFonts w:ascii="Calibri" w:eastAsia="Calibri" w:hAnsi="Calibri" w:cs="Calibri"/>
                <w:sz w:val="24"/>
                <w:szCs w:val="24"/>
              </w:rPr>
              <w:t>Report from NLIHC: Federal Advocacy</w:t>
            </w:r>
          </w:p>
        </w:tc>
        <w:tc>
          <w:tcPr>
            <w:tcW w:w="1455" w:type="dxa"/>
          </w:tcPr>
          <w:p w14:paraId="1F1CAE0E" w14:textId="08145C88" w:rsidR="621CA2B6" w:rsidRDefault="621CA2B6">
            <w:r w:rsidRPr="621CA2B6">
              <w:rPr>
                <w:rFonts w:ascii="Calibri" w:eastAsia="Calibri" w:hAnsi="Calibri" w:cs="Calibri"/>
                <w:sz w:val="24"/>
                <w:szCs w:val="24"/>
              </w:rPr>
              <w:t>Joey Lindstrom, NLIHC</w:t>
            </w:r>
          </w:p>
          <w:p w14:paraId="1C2303C8" w14:textId="6917F241" w:rsidR="674E3672" w:rsidRDefault="00AA0842" w:rsidP="621CA2B6">
            <w:hyperlink r:id="rId10">
              <w:r w:rsidR="674E3672" w:rsidRPr="621CA2B6">
                <w:rPr>
                  <w:rStyle w:val="Hyperlink"/>
                  <w:rFonts w:ascii="Calibri" w:eastAsia="Calibri" w:hAnsi="Calibri" w:cs="Calibri"/>
                  <w:sz w:val="24"/>
                  <w:szCs w:val="24"/>
                </w:rPr>
                <w:t>jlindstrom@nlihc.org</w:t>
              </w:r>
            </w:hyperlink>
            <w:r w:rsidR="674E3672" w:rsidRPr="621CA2B6">
              <w:rPr>
                <w:rFonts w:ascii="Calibri" w:eastAsia="Calibri" w:hAnsi="Calibri" w:cs="Calibri"/>
                <w:sz w:val="24"/>
                <w:szCs w:val="24"/>
              </w:rPr>
              <w:t xml:space="preserve"> </w:t>
            </w:r>
          </w:p>
        </w:tc>
        <w:tc>
          <w:tcPr>
            <w:tcW w:w="6480" w:type="dxa"/>
          </w:tcPr>
          <w:p w14:paraId="57125CD4" w14:textId="13627A87" w:rsidR="7A35AEC5" w:rsidRDefault="7A35AEC5" w:rsidP="621CA2B6">
            <w:pPr>
              <w:pStyle w:val="ListParagraph"/>
              <w:numPr>
                <w:ilvl w:val="0"/>
                <w:numId w:val="6"/>
              </w:numPr>
              <w:rPr>
                <w:rFonts w:eastAsiaTheme="minorEastAsia"/>
                <w:sz w:val="24"/>
                <w:szCs w:val="24"/>
              </w:rPr>
            </w:pPr>
            <w:r w:rsidRPr="621CA2B6">
              <w:rPr>
                <w:rFonts w:ascii="Calibri" w:eastAsia="Calibri" w:hAnsi="Calibri" w:cs="Calibri"/>
                <w:sz w:val="24"/>
                <w:szCs w:val="24"/>
              </w:rPr>
              <w:t>Thank you for ongoing advocacy as we try to come up with good coronavirus policy interventions.</w:t>
            </w:r>
          </w:p>
          <w:p w14:paraId="4818C643" w14:textId="2BC4AF61" w:rsidR="7A35AEC5" w:rsidRDefault="7A35AEC5" w:rsidP="621CA2B6">
            <w:pPr>
              <w:pStyle w:val="ListParagraph"/>
              <w:numPr>
                <w:ilvl w:val="0"/>
                <w:numId w:val="6"/>
              </w:numPr>
              <w:rPr>
                <w:sz w:val="24"/>
                <w:szCs w:val="24"/>
              </w:rPr>
            </w:pPr>
            <w:r w:rsidRPr="621CA2B6">
              <w:rPr>
                <w:rFonts w:ascii="Calibri" w:eastAsia="Calibri" w:hAnsi="Calibri" w:cs="Calibri"/>
                <w:sz w:val="24"/>
                <w:szCs w:val="24"/>
              </w:rPr>
              <w:t>NLIHC is doing various working groups (policy, FEMA coordination, state and local impl</w:t>
            </w:r>
            <w:r w:rsidR="122B15CE" w:rsidRPr="621CA2B6">
              <w:rPr>
                <w:rFonts w:ascii="Calibri" w:eastAsia="Calibri" w:hAnsi="Calibri" w:cs="Calibri"/>
                <w:sz w:val="24"/>
                <w:szCs w:val="24"/>
              </w:rPr>
              <w:t>ementation</w:t>
            </w:r>
            <w:r w:rsidRPr="621CA2B6">
              <w:rPr>
                <w:rFonts w:ascii="Calibri" w:eastAsia="Calibri" w:hAnsi="Calibri" w:cs="Calibri"/>
                <w:sz w:val="24"/>
                <w:szCs w:val="24"/>
              </w:rPr>
              <w:t>, long-term solutions). If you’d like to participate in any of the working groups, you can find info on the website.</w:t>
            </w:r>
          </w:p>
          <w:p w14:paraId="7BC2B22B" w14:textId="5F4BB593" w:rsidR="7A35AEC5" w:rsidRDefault="7A35AEC5" w:rsidP="621CA2B6">
            <w:pPr>
              <w:pStyle w:val="ListParagraph"/>
              <w:numPr>
                <w:ilvl w:val="0"/>
                <w:numId w:val="6"/>
              </w:numPr>
              <w:spacing w:line="259" w:lineRule="auto"/>
              <w:rPr>
                <w:rFonts w:eastAsiaTheme="minorEastAsia"/>
              </w:rPr>
            </w:pPr>
            <w:r w:rsidRPr="621CA2B6">
              <w:rPr>
                <w:rFonts w:ascii="Calibri" w:eastAsia="Calibri" w:hAnsi="Calibri" w:cs="Calibri"/>
                <w:sz w:val="24"/>
                <w:szCs w:val="24"/>
              </w:rPr>
              <w:t>The big news is the HERO</w:t>
            </w:r>
            <w:r w:rsidR="46F44519" w:rsidRPr="621CA2B6">
              <w:rPr>
                <w:rFonts w:ascii="Calibri" w:eastAsia="Calibri" w:hAnsi="Calibri" w:cs="Calibri"/>
                <w:sz w:val="24"/>
                <w:szCs w:val="24"/>
              </w:rPr>
              <w:t>E</w:t>
            </w:r>
            <w:r w:rsidRPr="621CA2B6">
              <w:rPr>
                <w:rFonts w:ascii="Calibri" w:eastAsia="Calibri" w:hAnsi="Calibri" w:cs="Calibri"/>
                <w:sz w:val="24"/>
                <w:szCs w:val="24"/>
              </w:rPr>
              <w:t xml:space="preserve">S Act, introduced yesterday by Speaker Pelosi. </w:t>
            </w:r>
            <w:hyperlink r:id="rId11">
              <w:r w:rsidR="71C64443" w:rsidRPr="621CA2B6">
                <w:rPr>
                  <w:rStyle w:val="Hyperlink"/>
                </w:rPr>
                <w:t>https://appropriations.house.gov/sites/democrats.appropriations.house.gov/files/documents/Heroes%20Act%20One%20Pager.pdf</w:t>
              </w:r>
            </w:hyperlink>
          </w:p>
          <w:p w14:paraId="57AD9DFB" w14:textId="32E999C1" w:rsidR="7A35AEC5" w:rsidRDefault="7A35AEC5" w:rsidP="621CA2B6">
            <w:pPr>
              <w:pStyle w:val="ListParagraph"/>
              <w:numPr>
                <w:ilvl w:val="0"/>
                <w:numId w:val="6"/>
              </w:numPr>
              <w:spacing w:line="259" w:lineRule="auto"/>
              <w:rPr>
                <w:rFonts w:eastAsiaTheme="minorEastAsia"/>
                <w:sz w:val="24"/>
                <w:szCs w:val="24"/>
              </w:rPr>
            </w:pPr>
            <w:r w:rsidRPr="621CA2B6">
              <w:rPr>
                <w:rFonts w:ascii="Calibri" w:eastAsia="Calibri" w:hAnsi="Calibri" w:cs="Calibri"/>
                <w:sz w:val="24"/>
                <w:szCs w:val="24"/>
              </w:rPr>
              <w:t xml:space="preserve">This is the D’s vision for how to respond to coronavirus. </w:t>
            </w:r>
            <w:r w:rsidR="786D96D6" w:rsidRPr="621CA2B6">
              <w:rPr>
                <w:rFonts w:ascii="Calibri" w:eastAsia="Calibri" w:hAnsi="Calibri" w:cs="Calibri"/>
                <w:sz w:val="24"/>
                <w:szCs w:val="24"/>
              </w:rPr>
              <w:t>Covers</w:t>
            </w:r>
            <w:r w:rsidRPr="621CA2B6">
              <w:rPr>
                <w:rFonts w:ascii="Calibri" w:eastAsia="Calibri" w:hAnsi="Calibri" w:cs="Calibri"/>
                <w:sz w:val="24"/>
                <w:szCs w:val="24"/>
              </w:rPr>
              <w:t xml:space="preserve"> many areas of relief, </w:t>
            </w:r>
            <w:r w:rsidR="5CB1A155" w:rsidRPr="621CA2B6">
              <w:rPr>
                <w:rFonts w:ascii="Calibri" w:eastAsia="Calibri" w:hAnsi="Calibri" w:cs="Calibri"/>
                <w:sz w:val="24"/>
                <w:szCs w:val="24"/>
              </w:rPr>
              <w:t>including</w:t>
            </w:r>
            <w:r w:rsidRPr="621CA2B6">
              <w:rPr>
                <w:rFonts w:ascii="Calibri" w:eastAsia="Calibri" w:hAnsi="Calibri" w:cs="Calibri"/>
                <w:sz w:val="24"/>
                <w:szCs w:val="24"/>
              </w:rPr>
              <w:t xml:space="preserve"> NLIHC’s 3 highest priorities: </w:t>
            </w:r>
            <w:r w:rsidR="6C67A05B" w:rsidRPr="621CA2B6">
              <w:rPr>
                <w:rFonts w:ascii="Calibri" w:eastAsia="Calibri" w:hAnsi="Calibri" w:cs="Calibri"/>
                <w:sz w:val="24"/>
                <w:szCs w:val="24"/>
              </w:rPr>
              <w:t>$</w:t>
            </w:r>
            <w:r w:rsidRPr="621CA2B6">
              <w:rPr>
                <w:rFonts w:ascii="Calibri" w:eastAsia="Calibri" w:hAnsi="Calibri" w:cs="Calibri"/>
                <w:sz w:val="24"/>
                <w:szCs w:val="24"/>
              </w:rPr>
              <w:t>100</w:t>
            </w:r>
            <w:r w:rsidR="17A2A73B" w:rsidRPr="621CA2B6">
              <w:rPr>
                <w:rFonts w:ascii="Calibri" w:eastAsia="Calibri" w:hAnsi="Calibri" w:cs="Calibri"/>
                <w:sz w:val="24"/>
                <w:szCs w:val="24"/>
              </w:rPr>
              <w:t>B</w:t>
            </w:r>
            <w:r w:rsidRPr="621CA2B6">
              <w:rPr>
                <w:rFonts w:ascii="Calibri" w:eastAsia="Calibri" w:hAnsi="Calibri" w:cs="Calibri"/>
                <w:sz w:val="24"/>
                <w:szCs w:val="24"/>
              </w:rPr>
              <w:t xml:space="preserve"> </w:t>
            </w:r>
            <w:r w:rsidR="1315E385" w:rsidRPr="621CA2B6">
              <w:rPr>
                <w:rFonts w:ascii="Calibri" w:eastAsia="Calibri" w:hAnsi="Calibri" w:cs="Calibri"/>
                <w:sz w:val="24"/>
                <w:szCs w:val="24"/>
              </w:rPr>
              <w:t xml:space="preserve">in </w:t>
            </w:r>
            <w:r w:rsidRPr="621CA2B6">
              <w:rPr>
                <w:rFonts w:ascii="Calibri" w:eastAsia="Calibri" w:hAnsi="Calibri" w:cs="Calibri"/>
                <w:sz w:val="24"/>
                <w:szCs w:val="24"/>
              </w:rPr>
              <w:t>emerg</w:t>
            </w:r>
            <w:r w:rsidR="7E873A3E" w:rsidRPr="621CA2B6">
              <w:rPr>
                <w:rFonts w:ascii="Calibri" w:eastAsia="Calibri" w:hAnsi="Calibri" w:cs="Calibri"/>
                <w:sz w:val="24"/>
                <w:szCs w:val="24"/>
              </w:rPr>
              <w:t>ency</w:t>
            </w:r>
            <w:r w:rsidRPr="621CA2B6">
              <w:rPr>
                <w:rFonts w:ascii="Calibri" w:eastAsia="Calibri" w:hAnsi="Calibri" w:cs="Calibri"/>
                <w:sz w:val="24"/>
                <w:szCs w:val="24"/>
              </w:rPr>
              <w:t xml:space="preserve"> rental ass</w:t>
            </w:r>
            <w:r w:rsidR="6176DDF0" w:rsidRPr="621CA2B6">
              <w:rPr>
                <w:rFonts w:ascii="Calibri" w:eastAsia="Calibri" w:hAnsi="Calibri" w:cs="Calibri"/>
                <w:sz w:val="24"/>
                <w:szCs w:val="24"/>
              </w:rPr>
              <w:t>istance</w:t>
            </w:r>
            <w:r w:rsidRPr="621CA2B6">
              <w:rPr>
                <w:rFonts w:ascii="Calibri" w:eastAsia="Calibri" w:hAnsi="Calibri" w:cs="Calibri"/>
                <w:sz w:val="24"/>
                <w:szCs w:val="24"/>
              </w:rPr>
              <w:t>, comprehensive nationwide eviction moratorium on all rental housing</w:t>
            </w:r>
            <w:r w:rsidR="581D9C54" w:rsidRPr="621CA2B6">
              <w:rPr>
                <w:rFonts w:ascii="Calibri" w:eastAsia="Calibri" w:hAnsi="Calibri" w:cs="Calibri"/>
                <w:sz w:val="24"/>
                <w:szCs w:val="24"/>
              </w:rPr>
              <w:t xml:space="preserve"> (for next 12 mo!)</w:t>
            </w:r>
            <w:r w:rsidR="0FFD41FE" w:rsidRPr="621CA2B6">
              <w:rPr>
                <w:rFonts w:ascii="Calibri" w:eastAsia="Calibri" w:hAnsi="Calibri" w:cs="Calibri"/>
                <w:sz w:val="24"/>
                <w:szCs w:val="24"/>
              </w:rPr>
              <w:t xml:space="preserve">, and </w:t>
            </w:r>
            <w:r w:rsidR="55E47620" w:rsidRPr="621CA2B6">
              <w:rPr>
                <w:rFonts w:ascii="Calibri" w:eastAsia="Calibri" w:hAnsi="Calibri" w:cs="Calibri"/>
                <w:sz w:val="24"/>
                <w:szCs w:val="24"/>
              </w:rPr>
              <w:t>ESG funding (?).</w:t>
            </w:r>
          </w:p>
          <w:p w14:paraId="0E23D68F" w14:textId="34425D0D" w:rsidR="7A35AEC5" w:rsidRDefault="7A35AEC5" w:rsidP="621CA2B6">
            <w:pPr>
              <w:pStyle w:val="ListParagraph"/>
              <w:numPr>
                <w:ilvl w:val="0"/>
                <w:numId w:val="6"/>
              </w:numPr>
              <w:rPr>
                <w:rFonts w:eastAsiaTheme="minorEastAsia"/>
                <w:sz w:val="24"/>
                <w:szCs w:val="24"/>
              </w:rPr>
            </w:pPr>
            <w:r w:rsidRPr="621CA2B6">
              <w:rPr>
                <w:rFonts w:ascii="Calibri" w:eastAsia="Calibri" w:hAnsi="Calibri" w:cs="Calibri"/>
                <w:sz w:val="24"/>
                <w:szCs w:val="24"/>
              </w:rPr>
              <w:t xml:space="preserve">Over last couple weeks, </w:t>
            </w:r>
            <w:r w:rsidR="25CDD837" w:rsidRPr="621CA2B6">
              <w:rPr>
                <w:rFonts w:ascii="Calibri" w:eastAsia="Calibri" w:hAnsi="Calibri" w:cs="Calibri"/>
                <w:sz w:val="24"/>
                <w:szCs w:val="24"/>
              </w:rPr>
              <w:t xml:space="preserve">they </w:t>
            </w:r>
            <w:r w:rsidRPr="621CA2B6">
              <w:rPr>
                <w:rFonts w:ascii="Calibri" w:eastAsia="Calibri" w:hAnsi="Calibri" w:cs="Calibri"/>
                <w:sz w:val="24"/>
                <w:szCs w:val="24"/>
              </w:rPr>
              <w:t>have focuse</w:t>
            </w:r>
            <w:r w:rsidR="0E3C7276" w:rsidRPr="621CA2B6">
              <w:rPr>
                <w:rFonts w:ascii="Calibri" w:eastAsia="Calibri" w:hAnsi="Calibri" w:cs="Calibri"/>
                <w:sz w:val="24"/>
                <w:szCs w:val="24"/>
              </w:rPr>
              <w:t>d their advocacy</w:t>
            </w:r>
            <w:r w:rsidRPr="621CA2B6">
              <w:rPr>
                <w:rFonts w:ascii="Calibri" w:eastAsia="Calibri" w:hAnsi="Calibri" w:cs="Calibri"/>
                <w:sz w:val="24"/>
                <w:szCs w:val="24"/>
              </w:rPr>
              <w:t xml:space="preserve"> on </w:t>
            </w:r>
            <w:r w:rsidR="32318F21" w:rsidRPr="621CA2B6">
              <w:rPr>
                <w:rFonts w:ascii="Calibri" w:eastAsia="Calibri" w:hAnsi="Calibri" w:cs="Calibri"/>
                <w:sz w:val="24"/>
                <w:szCs w:val="24"/>
              </w:rPr>
              <w:t xml:space="preserve">the </w:t>
            </w:r>
            <w:r w:rsidRPr="621CA2B6">
              <w:rPr>
                <w:rFonts w:ascii="Calibri" w:eastAsia="Calibri" w:hAnsi="Calibri" w:cs="Calibri"/>
                <w:sz w:val="24"/>
                <w:szCs w:val="24"/>
              </w:rPr>
              <w:t>emerg</w:t>
            </w:r>
            <w:r w:rsidR="19AE5EBA" w:rsidRPr="621CA2B6">
              <w:rPr>
                <w:rFonts w:ascii="Calibri" w:eastAsia="Calibri" w:hAnsi="Calibri" w:cs="Calibri"/>
                <w:sz w:val="24"/>
                <w:szCs w:val="24"/>
              </w:rPr>
              <w:t>ency</w:t>
            </w:r>
            <w:r w:rsidRPr="621CA2B6">
              <w:rPr>
                <w:rFonts w:ascii="Calibri" w:eastAsia="Calibri" w:hAnsi="Calibri" w:cs="Calibri"/>
                <w:sz w:val="24"/>
                <w:szCs w:val="24"/>
              </w:rPr>
              <w:t xml:space="preserve"> rental ass</w:t>
            </w:r>
            <w:r w:rsidR="0E2E06F9" w:rsidRPr="621CA2B6">
              <w:rPr>
                <w:rFonts w:ascii="Calibri" w:eastAsia="Calibri" w:hAnsi="Calibri" w:cs="Calibri"/>
                <w:sz w:val="24"/>
                <w:szCs w:val="24"/>
              </w:rPr>
              <w:t>istance</w:t>
            </w:r>
            <w:r w:rsidRPr="621CA2B6">
              <w:rPr>
                <w:rFonts w:ascii="Calibri" w:eastAsia="Calibri" w:hAnsi="Calibri" w:cs="Calibri"/>
                <w:sz w:val="24"/>
                <w:szCs w:val="24"/>
              </w:rPr>
              <w:t xml:space="preserve"> and rent stabilization act</w:t>
            </w:r>
            <w:r w:rsidR="6F57FF9C" w:rsidRPr="621CA2B6">
              <w:rPr>
                <w:rFonts w:ascii="Calibri" w:eastAsia="Calibri" w:hAnsi="Calibri" w:cs="Calibri"/>
                <w:sz w:val="24"/>
                <w:szCs w:val="24"/>
              </w:rPr>
              <w:t>, which w</w:t>
            </w:r>
            <w:r w:rsidRPr="621CA2B6">
              <w:rPr>
                <w:rFonts w:ascii="Calibri" w:eastAsia="Calibri" w:hAnsi="Calibri" w:cs="Calibri"/>
                <w:sz w:val="24"/>
                <w:szCs w:val="24"/>
              </w:rPr>
              <w:t>as included in package introduced by Speaker Pelosi. Spending package in the Senate will look different, and we’ll lo</w:t>
            </w:r>
            <w:r w:rsidR="0FE8499B" w:rsidRPr="621CA2B6">
              <w:rPr>
                <w:rFonts w:ascii="Calibri" w:eastAsia="Calibri" w:hAnsi="Calibri" w:cs="Calibri"/>
                <w:sz w:val="24"/>
                <w:szCs w:val="24"/>
              </w:rPr>
              <w:t>se some things in negotiation.</w:t>
            </w:r>
            <w:r w:rsidR="0DC4FE98" w:rsidRPr="621CA2B6">
              <w:rPr>
                <w:rFonts w:ascii="Calibri" w:eastAsia="Calibri" w:hAnsi="Calibri" w:cs="Calibri"/>
                <w:sz w:val="24"/>
                <w:szCs w:val="24"/>
              </w:rPr>
              <w:t xml:space="preserve"> </w:t>
            </w:r>
          </w:p>
          <w:p w14:paraId="24425DD0" w14:textId="738D9DB2" w:rsidR="0DC4FE98" w:rsidRDefault="0DC4FE98" w:rsidP="621CA2B6">
            <w:pPr>
              <w:pStyle w:val="ListParagraph"/>
              <w:numPr>
                <w:ilvl w:val="0"/>
                <w:numId w:val="6"/>
              </w:numPr>
              <w:rPr>
                <w:sz w:val="24"/>
                <w:szCs w:val="24"/>
              </w:rPr>
            </w:pPr>
            <w:r w:rsidRPr="621CA2B6">
              <w:rPr>
                <w:rFonts w:ascii="Calibri" w:eastAsia="Calibri" w:hAnsi="Calibri" w:cs="Calibri"/>
                <w:sz w:val="24"/>
                <w:szCs w:val="24"/>
              </w:rPr>
              <w:t xml:space="preserve"> https://nlihc.org/sites/default/files/Emergency-Rental-Assistance.pdf</w:t>
            </w:r>
          </w:p>
          <w:p w14:paraId="480E53B1" w14:textId="7A3A0ADD" w:rsidR="0FE8499B" w:rsidRDefault="0FE8499B" w:rsidP="621CA2B6">
            <w:pPr>
              <w:pStyle w:val="ListParagraph"/>
              <w:numPr>
                <w:ilvl w:val="0"/>
                <w:numId w:val="6"/>
              </w:numPr>
              <w:rPr>
                <w:sz w:val="24"/>
                <w:szCs w:val="24"/>
              </w:rPr>
            </w:pPr>
            <w:r w:rsidRPr="621CA2B6">
              <w:rPr>
                <w:rFonts w:ascii="Calibri" w:eastAsia="Calibri" w:hAnsi="Calibri" w:cs="Calibri"/>
                <w:sz w:val="24"/>
                <w:szCs w:val="24"/>
              </w:rPr>
              <w:t>Working to get MOC to support bill. 7 cosponsors in WA</w:t>
            </w:r>
            <w:r w:rsidR="1A19F0FF" w:rsidRPr="621CA2B6">
              <w:rPr>
                <w:rFonts w:ascii="Calibri" w:eastAsia="Calibri" w:hAnsi="Calibri" w:cs="Calibri"/>
                <w:sz w:val="24"/>
                <w:szCs w:val="24"/>
              </w:rPr>
              <w:t xml:space="preserve"> (all Ds)</w:t>
            </w:r>
            <w:r w:rsidRPr="621CA2B6">
              <w:rPr>
                <w:rFonts w:ascii="Calibri" w:eastAsia="Calibri" w:hAnsi="Calibri" w:cs="Calibri"/>
                <w:sz w:val="24"/>
                <w:szCs w:val="24"/>
              </w:rPr>
              <w:t>. Advocacy will help in negotiations</w:t>
            </w:r>
            <w:r w:rsidR="3394C2A3" w:rsidRPr="621CA2B6">
              <w:rPr>
                <w:rFonts w:ascii="Calibri" w:eastAsia="Calibri" w:hAnsi="Calibri" w:cs="Calibri"/>
                <w:sz w:val="24"/>
                <w:szCs w:val="24"/>
              </w:rPr>
              <w:t xml:space="preserve"> - please reach </w:t>
            </w:r>
            <w:r w:rsidR="3394C2A3" w:rsidRPr="621CA2B6">
              <w:rPr>
                <w:rFonts w:ascii="Calibri" w:eastAsia="Calibri" w:hAnsi="Calibri" w:cs="Calibri"/>
                <w:sz w:val="24"/>
                <w:szCs w:val="24"/>
              </w:rPr>
              <w:lastRenderedPageBreak/>
              <w:t>out and thank your MOC, tweet them using #rentreliefnow.</w:t>
            </w:r>
          </w:p>
          <w:p w14:paraId="51B53CFD" w14:textId="5521AC30" w:rsidR="3394C2A3" w:rsidRDefault="3394C2A3" w:rsidP="621CA2B6">
            <w:pPr>
              <w:pStyle w:val="ListParagraph"/>
              <w:numPr>
                <w:ilvl w:val="0"/>
                <w:numId w:val="6"/>
              </w:numPr>
              <w:rPr>
                <w:sz w:val="24"/>
                <w:szCs w:val="24"/>
              </w:rPr>
            </w:pPr>
            <w:r w:rsidRPr="621CA2B6">
              <w:rPr>
                <w:rFonts w:ascii="Calibri" w:eastAsia="Calibri" w:hAnsi="Calibri" w:cs="Calibri"/>
                <w:sz w:val="24"/>
                <w:szCs w:val="24"/>
              </w:rPr>
              <w:t xml:space="preserve">Senator Murray is a cosponsor but not Sen Cantwell. We assume she’s supportive but likely focusing on LIHTC. WLIHA will follow up with her office to see if </w:t>
            </w:r>
            <w:r w:rsidR="03C7D63B" w:rsidRPr="621CA2B6">
              <w:rPr>
                <w:rFonts w:ascii="Calibri" w:eastAsia="Calibri" w:hAnsi="Calibri" w:cs="Calibri"/>
                <w:sz w:val="24"/>
                <w:szCs w:val="24"/>
              </w:rPr>
              <w:t>she will cosponsor.</w:t>
            </w:r>
          </w:p>
          <w:p w14:paraId="23FF01E5" w14:textId="1E50954C" w:rsidR="447B5EE3" w:rsidRDefault="447B5EE3" w:rsidP="621CA2B6">
            <w:pPr>
              <w:pStyle w:val="ListParagraph"/>
              <w:numPr>
                <w:ilvl w:val="0"/>
                <w:numId w:val="6"/>
              </w:numPr>
              <w:spacing w:line="259" w:lineRule="auto"/>
              <w:rPr>
                <w:rFonts w:eastAsiaTheme="minorEastAsia"/>
                <w:sz w:val="24"/>
                <w:szCs w:val="24"/>
              </w:rPr>
            </w:pPr>
            <w:r w:rsidRPr="621CA2B6">
              <w:rPr>
                <w:rFonts w:ascii="Calibri" w:eastAsia="Calibri" w:hAnsi="Calibri" w:cs="Calibri"/>
                <w:sz w:val="24"/>
                <w:szCs w:val="24"/>
              </w:rPr>
              <w:t xml:space="preserve">Rs may not sign on, but </w:t>
            </w:r>
            <w:r w:rsidR="29809E80" w:rsidRPr="621CA2B6">
              <w:rPr>
                <w:rFonts w:ascii="Calibri" w:eastAsia="Calibri" w:hAnsi="Calibri" w:cs="Calibri"/>
                <w:sz w:val="24"/>
                <w:szCs w:val="24"/>
              </w:rPr>
              <w:t xml:space="preserve">some </w:t>
            </w:r>
            <w:r w:rsidRPr="621CA2B6">
              <w:rPr>
                <w:rFonts w:ascii="Calibri" w:eastAsia="Calibri" w:hAnsi="Calibri" w:cs="Calibri"/>
                <w:sz w:val="24"/>
                <w:szCs w:val="24"/>
              </w:rPr>
              <w:t>expected to support prioritizing emergency rental assistance in final negotiations.</w:t>
            </w:r>
          </w:p>
        </w:tc>
      </w:tr>
      <w:tr w:rsidR="621CA2B6" w14:paraId="4CD6A2DA" w14:textId="77777777" w:rsidTr="621CA2B6">
        <w:tc>
          <w:tcPr>
            <w:tcW w:w="1335" w:type="dxa"/>
          </w:tcPr>
          <w:p w14:paraId="695A65CB" w14:textId="5D24AAF3" w:rsidR="621CA2B6" w:rsidRDefault="621CA2B6">
            <w:r w:rsidRPr="621CA2B6">
              <w:rPr>
                <w:rFonts w:ascii="Calibri" w:eastAsia="Calibri" w:hAnsi="Calibri" w:cs="Calibri"/>
                <w:sz w:val="24"/>
                <w:szCs w:val="24"/>
              </w:rPr>
              <w:lastRenderedPageBreak/>
              <w:t>10:30</w:t>
            </w:r>
          </w:p>
          <w:p w14:paraId="1120902D" w14:textId="3018E97B" w:rsidR="621CA2B6" w:rsidRDefault="621CA2B6">
            <w:r w:rsidRPr="621CA2B6">
              <w:rPr>
                <w:rFonts w:ascii="Calibri" w:eastAsia="Calibri" w:hAnsi="Calibri" w:cs="Calibri"/>
                <w:sz w:val="24"/>
                <w:szCs w:val="24"/>
              </w:rPr>
              <w:t>10 min</w:t>
            </w:r>
          </w:p>
          <w:p w14:paraId="03293850" w14:textId="2BE46922" w:rsidR="621CA2B6" w:rsidRDefault="621CA2B6" w:rsidP="621CA2B6">
            <w:pPr>
              <w:rPr>
                <w:rFonts w:ascii="Calibri" w:eastAsia="Calibri" w:hAnsi="Calibri" w:cs="Calibri"/>
                <w:sz w:val="24"/>
                <w:szCs w:val="24"/>
              </w:rPr>
            </w:pPr>
          </w:p>
          <w:p w14:paraId="22DB6151" w14:textId="44C7FE26" w:rsidR="54823211" w:rsidRDefault="54823211" w:rsidP="621CA2B6">
            <w:pPr>
              <w:rPr>
                <w:rFonts w:ascii="Calibri" w:eastAsia="Calibri" w:hAnsi="Calibri" w:cs="Calibri"/>
                <w:sz w:val="24"/>
                <w:szCs w:val="24"/>
              </w:rPr>
            </w:pPr>
            <w:r w:rsidRPr="621CA2B6">
              <w:rPr>
                <w:rFonts w:ascii="Calibri" w:eastAsia="Calibri" w:hAnsi="Calibri" w:cs="Calibri"/>
                <w:sz w:val="24"/>
                <w:szCs w:val="24"/>
              </w:rPr>
              <w:t>Emily</w:t>
            </w:r>
          </w:p>
        </w:tc>
        <w:tc>
          <w:tcPr>
            <w:tcW w:w="1680" w:type="dxa"/>
          </w:tcPr>
          <w:p w14:paraId="65B8AD10" w14:textId="1D357B1F" w:rsidR="621CA2B6" w:rsidRDefault="621CA2B6">
            <w:r w:rsidRPr="621CA2B6">
              <w:rPr>
                <w:rFonts w:ascii="Calibri" w:eastAsia="Calibri" w:hAnsi="Calibri" w:cs="Calibri"/>
                <w:sz w:val="24"/>
                <w:szCs w:val="24"/>
              </w:rPr>
              <w:t>Emergency Rental Assistance and Rental Market Stabilization Act of 2020</w:t>
            </w:r>
          </w:p>
        </w:tc>
        <w:tc>
          <w:tcPr>
            <w:tcW w:w="1455" w:type="dxa"/>
          </w:tcPr>
          <w:p w14:paraId="62939E7A" w14:textId="5F839B5E" w:rsidR="621CA2B6" w:rsidRDefault="621CA2B6">
            <w:r w:rsidRPr="621CA2B6">
              <w:rPr>
                <w:rFonts w:ascii="Calibri" w:eastAsia="Calibri" w:hAnsi="Calibri" w:cs="Calibri"/>
                <w:sz w:val="24"/>
                <w:szCs w:val="24"/>
              </w:rPr>
              <w:t>Congressman Denny Heck</w:t>
            </w:r>
          </w:p>
        </w:tc>
        <w:tc>
          <w:tcPr>
            <w:tcW w:w="6480" w:type="dxa"/>
          </w:tcPr>
          <w:p w14:paraId="0549F68D" w14:textId="1DC5D6A9" w:rsidR="797223A2" w:rsidRDefault="797223A2" w:rsidP="621CA2B6">
            <w:pPr>
              <w:pStyle w:val="ListParagraph"/>
              <w:numPr>
                <w:ilvl w:val="0"/>
                <w:numId w:val="7"/>
              </w:numPr>
              <w:rPr>
                <w:rFonts w:eastAsiaTheme="minorEastAsia"/>
                <w:sz w:val="24"/>
                <w:szCs w:val="24"/>
              </w:rPr>
            </w:pPr>
            <w:r w:rsidRPr="621CA2B6">
              <w:rPr>
                <w:rFonts w:ascii="Calibri" w:eastAsia="Calibri" w:hAnsi="Calibri" w:cs="Calibri"/>
                <w:sz w:val="24"/>
                <w:szCs w:val="24"/>
              </w:rPr>
              <w:t xml:space="preserve">Rep. Heck’s bill is summarized here: </w:t>
            </w:r>
            <w:hyperlink r:id="rId12">
              <w:r w:rsidRPr="621CA2B6">
                <w:rPr>
                  <w:rStyle w:val="Hyperlink"/>
                  <w:rFonts w:ascii="Calibri" w:eastAsia="Calibri" w:hAnsi="Calibri" w:cs="Calibri"/>
                  <w:sz w:val="24"/>
                  <w:szCs w:val="24"/>
                </w:rPr>
                <w:t>https://nlihc.org/sites/default/files/Emergency-Rental-Assistance.pdf</w:t>
              </w:r>
            </w:hyperlink>
          </w:p>
          <w:p w14:paraId="3670E8E1" w14:textId="6FA02D61" w:rsidR="60B21851" w:rsidRDefault="60B21851" w:rsidP="621CA2B6">
            <w:pPr>
              <w:pStyle w:val="ListParagraph"/>
              <w:numPr>
                <w:ilvl w:val="0"/>
                <w:numId w:val="7"/>
              </w:numPr>
              <w:rPr>
                <w:sz w:val="24"/>
                <w:szCs w:val="24"/>
              </w:rPr>
            </w:pPr>
            <w:r w:rsidRPr="621CA2B6">
              <w:rPr>
                <w:rFonts w:ascii="Calibri" w:eastAsia="Calibri" w:hAnsi="Calibri" w:cs="Calibri"/>
                <w:sz w:val="24"/>
                <w:szCs w:val="24"/>
              </w:rPr>
              <w:t>Hopefully voting on CARES/HEROES</w:t>
            </w:r>
            <w:r w:rsidR="26CE34EE" w:rsidRPr="621CA2B6">
              <w:rPr>
                <w:rFonts w:ascii="Calibri" w:eastAsia="Calibri" w:hAnsi="Calibri" w:cs="Calibri"/>
                <w:sz w:val="24"/>
                <w:szCs w:val="24"/>
              </w:rPr>
              <w:t xml:space="preserve"> on Friday</w:t>
            </w:r>
          </w:p>
          <w:p w14:paraId="2A5D4C14" w14:textId="6EFA9DFB" w:rsidR="60B21851" w:rsidRDefault="60B21851" w:rsidP="621CA2B6">
            <w:pPr>
              <w:pStyle w:val="ListParagraph"/>
              <w:numPr>
                <w:ilvl w:val="0"/>
                <w:numId w:val="7"/>
              </w:numPr>
              <w:rPr>
                <w:sz w:val="24"/>
                <w:szCs w:val="24"/>
              </w:rPr>
            </w:pPr>
            <w:r w:rsidRPr="621CA2B6">
              <w:rPr>
                <w:rFonts w:ascii="Calibri" w:eastAsia="Calibri" w:hAnsi="Calibri" w:cs="Calibri"/>
                <w:sz w:val="24"/>
                <w:szCs w:val="24"/>
              </w:rPr>
              <w:t>Thank you to WLIHA for all the work you do, effort makes a difference</w:t>
            </w:r>
          </w:p>
          <w:p w14:paraId="3C6B459C" w14:textId="04C83BDB" w:rsidR="60B21851" w:rsidRDefault="60B21851" w:rsidP="621CA2B6">
            <w:pPr>
              <w:pStyle w:val="ListParagraph"/>
              <w:numPr>
                <w:ilvl w:val="0"/>
                <w:numId w:val="7"/>
              </w:numPr>
              <w:rPr>
                <w:sz w:val="24"/>
                <w:szCs w:val="24"/>
              </w:rPr>
            </w:pPr>
            <w:r w:rsidRPr="621CA2B6">
              <w:rPr>
                <w:rFonts w:ascii="Calibri" w:eastAsia="Calibri" w:hAnsi="Calibri" w:cs="Calibri"/>
                <w:sz w:val="24"/>
                <w:szCs w:val="24"/>
              </w:rPr>
              <w:t xml:space="preserve">Started writing this bill back in </w:t>
            </w:r>
            <w:r w:rsidR="4F8D3CC4" w:rsidRPr="621CA2B6">
              <w:rPr>
                <w:rFonts w:ascii="Calibri" w:eastAsia="Calibri" w:hAnsi="Calibri" w:cs="Calibri"/>
                <w:sz w:val="24"/>
                <w:szCs w:val="24"/>
              </w:rPr>
              <w:t>March</w:t>
            </w:r>
            <w:r w:rsidRPr="621CA2B6">
              <w:rPr>
                <w:rFonts w:ascii="Calibri" w:eastAsia="Calibri" w:hAnsi="Calibri" w:cs="Calibri"/>
                <w:sz w:val="24"/>
                <w:szCs w:val="24"/>
              </w:rPr>
              <w:t xml:space="preserve"> when it first hit. </w:t>
            </w:r>
          </w:p>
          <w:p w14:paraId="3B1D6079" w14:textId="66D3D6A3" w:rsidR="60B21851" w:rsidRDefault="60B21851" w:rsidP="621CA2B6">
            <w:pPr>
              <w:pStyle w:val="ListParagraph"/>
              <w:numPr>
                <w:ilvl w:val="0"/>
                <w:numId w:val="7"/>
              </w:numPr>
              <w:rPr>
                <w:sz w:val="24"/>
                <w:szCs w:val="24"/>
              </w:rPr>
            </w:pPr>
            <w:r w:rsidRPr="621CA2B6">
              <w:rPr>
                <w:rFonts w:ascii="Calibri" w:eastAsia="Calibri" w:hAnsi="Calibri" w:cs="Calibri"/>
                <w:sz w:val="24"/>
                <w:szCs w:val="24"/>
              </w:rPr>
              <w:t xml:space="preserve">Last week brought on board the chair of the committee, delighted that </w:t>
            </w:r>
            <w:r w:rsidR="3F21DFC2" w:rsidRPr="621CA2B6">
              <w:rPr>
                <w:rFonts w:ascii="Calibri" w:eastAsia="Calibri" w:hAnsi="Calibri" w:cs="Calibri"/>
                <w:sz w:val="24"/>
                <w:szCs w:val="24"/>
              </w:rPr>
              <w:t>Sen</w:t>
            </w:r>
            <w:r w:rsidRPr="621CA2B6">
              <w:rPr>
                <w:rFonts w:ascii="Calibri" w:eastAsia="Calibri" w:hAnsi="Calibri" w:cs="Calibri"/>
                <w:sz w:val="24"/>
                <w:szCs w:val="24"/>
              </w:rPr>
              <w:t xml:space="preserve"> </w:t>
            </w:r>
            <w:r w:rsidR="302AEC50" w:rsidRPr="621CA2B6">
              <w:rPr>
                <w:rFonts w:ascii="Calibri" w:eastAsia="Calibri" w:hAnsi="Calibri" w:cs="Calibri"/>
                <w:sz w:val="24"/>
                <w:szCs w:val="24"/>
              </w:rPr>
              <w:t>B</w:t>
            </w:r>
            <w:r w:rsidRPr="621CA2B6">
              <w:rPr>
                <w:rFonts w:ascii="Calibri" w:eastAsia="Calibri" w:hAnsi="Calibri" w:cs="Calibri"/>
                <w:sz w:val="24"/>
                <w:szCs w:val="24"/>
              </w:rPr>
              <w:t xml:space="preserve">rown picked it up on the </w:t>
            </w:r>
            <w:r w:rsidR="597CC08C" w:rsidRPr="621CA2B6">
              <w:rPr>
                <w:rFonts w:ascii="Calibri" w:eastAsia="Calibri" w:hAnsi="Calibri" w:cs="Calibri"/>
                <w:sz w:val="24"/>
                <w:szCs w:val="24"/>
              </w:rPr>
              <w:t>senate</w:t>
            </w:r>
            <w:r w:rsidRPr="621CA2B6">
              <w:rPr>
                <w:rFonts w:ascii="Calibri" w:eastAsia="Calibri" w:hAnsi="Calibri" w:cs="Calibri"/>
                <w:sz w:val="24"/>
                <w:szCs w:val="24"/>
              </w:rPr>
              <w:t xml:space="preserve"> side</w:t>
            </w:r>
          </w:p>
          <w:p w14:paraId="4EE7460F" w14:textId="766A87DF" w:rsidR="60B21851" w:rsidRDefault="60B21851" w:rsidP="621CA2B6">
            <w:pPr>
              <w:pStyle w:val="ListParagraph"/>
              <w:numPr>
                <w:ilvl w:val="0"/>
                <w:numId w:val="7"/>
              </w:numPr>
              <w:rPr>
                <w:sz w:val="24"/>
                <w:szCs w:val="24"/>
              </w:rPr>
            </w:pPr>
            <w:r w:rsidRPr="621CA2B6">
              <w:rPr>
                <w:rFonts w:ascii="Calibri" w:eastAsia="Calibri" w:hAnsi="Calibri" w:cs="Calibri"/>
                <w:sz w:val="24"/>
                <w:szCs w:val="24"/>
              </w:rPr>
              <w:t>Reaffirmed Joey’s</w:t>
            </w:r>
            <w:r w:rsidR="73AA75FA" w:rsidRPr="621CA2B6">
              <w:rPr>
                <w:rFonts w:ascii="Calibri" w:eastAsia="Calibri" w:hAnsi="Calibri" w:cs="Calibri"/>
                <w:sz w:val="24"/>
                <w:szCs w:val="24"/>
              </w:rPr>
              <w:t xml:space="preserve"> strategies he highlighted</w:t>
            </w:r>
            <w:r w:rsidRPr="621CA2B6">
              <w:rPr>
                <w:rFonts w:ascii="Calibri" w:eastAsia="Calibri" w:hAnsi="Calibri" w:cs="Calibri"/>
                <w:sz w:val="24"/>
                <w:szCs w:val="24"/>
              </w:rPr>
              <w:t>, important that it’s a high priority</w:t>
            </w:r>
            <w:r w:rsidR="4EE4DDBC" w:rsidRPr="621CA2B6">
              <w:rPr>
                <w:rFonts w:ascii="Calibri" w:eastAsia="Calibri" w:hAnsi="Calibri" w:cs="Calibri"/>
                <w:sz w:val="24"/>
                <w:szCs w:val="24"/>
              </w:rPr>
              <w:t xml:space="preserve"> </w:t>
            </w:r>
          </w:p>
          <w:p w14:paraId="098AE89B" w14:textId="695A5A8B" w:rsidR="13789589" w:rsidRDefault="13789589" w:rsidP="621CA2B6">
            <w:pPr>
              <w:pStyle w:val="ListParagraph"/>
              <w:numPr>
                <w:ilvl w:val="0"/>
                <w:numId w:val="7"/>
              </w:numPr>
              <w:spacing w:line="259" w:lineRule="auto"/>
              <w:rPr>
                <w:rFonts w:eastAsiaTheme="minorEastAsia"/>
                <w:sz w:val="24"/>
                <w:szCs w:val="24"/>
              </w:rPr>
            </w:pPr>
            <w:r w:rsidRPr="621CA2B6">
              <w:rPr>
                <w:rFonts w:ascii="Calibri" w:eastAsia="Calibri" w:hAnsi="Calibri" w:cs="Calibri"/>
                <w:sz w:val="24"/>
                <w:szCs w:val="24"/>
              </w:rPr>
              <w:t>Reality</w:t>
            </w:r>
            <w:r w:rsidR="60B21851" w:rsidRPr="621CA2B6">
              <w:rPr>
                <w:rFonts w:ascii="Calibri" w:eastAsia="Calibri" w:hAnsi="Calibri" w:cs="Calibri"/>
                <w:sz w:val="24"/>
                <w:szCs w:val="24"/>
              </w:rPr>
              <w:t xml:space="preserve"> is that </w:t>
            </w:r>
            <w:r w:rsidR="165B80DD" w:rsidRPr="621CA2B6">
              <w:rPr>
                <w:rFonts w:ascii="Calibri" w:eastAsia="Calibri" w:hAnsi="Calibri" w:cs="Calibri"/>
                <w:sz w:val="24"/>
                <w:szCs w:val="24"/>
              </w:rPr>
              <w:t xml:space="preserve">some people </w:t>
            </w:r>
            <w:r w:rsidR="60B21851" w:rsidRPr="621CA2B6">
              <w:rPr>
                <w:rFonts w:ascii="Calibri" w:eastAsia="Calibri" w:hAnsi="Calibri" w:cs="Calibri"/>
                <w:sz w:val="24"/>
                <w:szCs w:val="24"/>
              </w:rPr>
              <w:t xml:space="preserve">can’t make </w:t>
            </w:r>
            <w:r w:rsidR="1ECC0593" w:rsidRPr="621CA2B6">
              <w:rPr>
                <w:rFonts w:ascii="Calibri" w:eastAsia="Calibri" w:hAnsi="Calibri" w:cs="Calibri"/>
                <w:sz w:val="24"/>
                <w:szCs w:val="24"/>
              </w:rPr>
              <w:t>June</w:t>
            </w:r>
            <w:r w:rsidR="60B21851" w:rsidRPr="621CA2B6">
              <w:rPr>
                <w:rFonts w:ascii="Calibri" w:eastAsia="Calibri" w:hAnsi="Calibri" w:cs="Calibri"/>
                <w:sz w:val="24"/>
                <w:szCs w:val="24"/>
              </w:rPr>
              <w:t xml:space="preserve"> rent, this is foundational</w:t>
            </w:r>
          </w:p>
          <w:p w14:paraId="5FADC560" w14:textId="3B671770" w:rsidR="60B21851" w:rsidRDefault="60B21851" w:rsidP="621CA2B6">
            <w:pPr>
              <w:pStyle w:val="ListParagraph"/>
              <w:numPr>
                <w:ilvl w:val="0"/>
                <w:numId w:val="7"/>
              </w:numPr>
              <w:rPr>
                <w:rFonts w:eastAsiaTheme="minorEastAsia"/>
                <w:sz w:val="24"/>
                <w:szCs w:val="24"/>
              </w:rPr>
            </w:pPr>
            <w:r w:rsidRPr="621CA2B6">
              <w:rPr>
                <w:rFonts w:ascii="Calibri" w:eastAsia="Calibri" w:hAnsi="Calibri" w:cs="Calibri"/>
                <w:sz w:val="24"/>
                <w:szCs w:val="24"/>
              </w:rPr>
              <w:t xml:space="preserve">If you don’t have a pillow, blanket, roof, every other issue in your life won’t be </w:t>
            </w:r>
            <w:r w:rsidR="3A73A98C" w:rsidRPr="621CA2B6">
              <w:rPr>
                <w:rFonts w:ascii="Calibri" w:eastAsia="Calibri" w:hAnsi="Calibri" w:cs="Calibri"/>
                <w:sz w:val="24"/>
                <w:szCs w:val="24"/>
              </w:rPr>
              <w:t>working</w:t>
            </w:r>
          </w:p>
          <w:p w14:paraId="639B5622" w14:textId="38993A74" w:rsidR="3AADC719" w:rsidRDefault="3AADC719" w:rsidP="621CA2B6">
            <w:pPr>
              <w:pStyle w:val="ListParagraph"/>
              <w:numPr>
                <w:ilvl w:val="0"/>
                <w:numId w:val="7"/>
              </w:numPr>
              <w:rPr>
                <w:sz w:val="24"/>
                <w:szCs w:val="24"/>
              </w:rPr>
            </w:pPr>
            <w:r w:rsidRPr="621CA2B6">
              <w:rPr>
                <w:rFonts w:ascii="Calibri" w:eastAsia="Calibri" w:hAnsi="Calibri" w:cs="Calibri"/>
                <w:sz w:val="24"/>
                <w:szCs w:val="24"/>
              </w:rPr>
              <w:t xml:space="preserve">We’ve already given </w:t>
            </w:r>
            <w:r w:rsidR="60B21851" w:rsidRPr="621CA2B6">
              <w:rPr>
                <w:rFonts w:ascii="Calibri" w:eastAsia="Calibri" w:hAnsi="Calibri" w:cs="Calibri"/>
                <w:sz w:val="24"/>
                <w:szCs w:val="24"/>
              </w:rPr>
              <w:t xml:space="preserve">mortgage </w:t>
            </w:r>
            <w:r w:rsidR="3B626ACF" w:rsidRPr="621CA2B6">
              <w:rPr>
                <w:rFonts w:ascii="Calibri" w:eastAsia="Calibri" w:hAnsi="Calibri" w:cs="Calibri"/>
                <w:sz w:val="24"/>
                <w:szCs w:val="24"/>
              </w:rPr>
              <w:t>forbearance</w:t>
            </w:r>
            <w:r w:rsidR="60B21851" w:rsidRPr="621CA2B6">
              <w:rPr>
                <w:rFonts w:ascii="Calibri" w:eastAsia="Calibri" w:hAnsi="Calibri" w:cs="Calibri"/>
                <w:sz w:val="24"/>
                <w:szCs w:val="24"/>
              </w:rPr>
              <w:t xml:space="preserve">, this would be the </w:t>
            </w:r>
            <w:r w:rsidR="08009EB5" w:rsidRPr="621CA2B6">
              <w:rPr>
                <w:rFonts w:ascii="Calibri" w:eastAsia="Calibri" w:hAnsi="Calibri" w:cs="Calibri"/>
                <w:sz w:val="24"/>
                <w:szCs w:val="24"/>
              </w:rPr>
              <w:t>equivalent</w:t>
            </w:r>
            <w:r w:rsidR="179EB0BC" w:rsidRPr="621CA2B6">
              <w:rPr>
                <w:rFonts w:ascii="Calibri" w:eastAsia="Calibri" w:hAnsi="Calibri" w:cs="Calibri"/>
                <w:sz w:val="24"/>
                <w:szCs w:val="24"/>
              </w:rPr>
              <w:t xml:space="preserve"> for renters</w:t>
            </w:r>
          </w:p>
          <w:p w14:paraId="6B104F35" w14:textId="31FCE1CA" w:rsidR="105B5AB4" w:rsidRDefault="105B5AB4" w:rsidP="621CA2B6">
            <w:pPr>
              <w:pStyle w:val="ListParagraph"/>
              <w:numPr>
                <w:ilvl w:val="0"/>
                <w:numId w:val="7"/>
              </w:numPr>
              <w:rPr>
                <w:sz w:val="24"/>
                <w:szCs w:val="24"/>
              </w:rPr>
            </w:pPr>
            <w:r w:rsidRPr="621CA2B6">
              <w:rPr>
                <w:rFonts w:ascii="Calibri" w:eastAsia="Calibri" w:hAnsi="Calibri" w:cs="Calibri"/>
                <w:sz w:val="24"/>
                <w:szCs w:val="24"/>
              </w:rPr>
              <w:t>F</w:t>
            </w:r>
            <w:r w:rsidR="60B21851" w:rsidRPr="621CA2B6">
              <w:rPr>
                <w:rFonts w:ascii="Calibri" w:eastAsia="Calibri" w:hAnsi="Calibri" w:cs="Calibri"/>
                <w:sz w:val="24"/>
                <w:szCs w:val="24"/>
              </w:rPr>
              <w:t xml:space="preserve">or a lot of </w:t>
            </w:r>
            <w:r w:rsidR="3E987BC1" w:rsidRPr="621CA2B6">
              <w:rPr>
                <w:rFonts w:ascii="Calibri" w:eastAsia="Calibri" w:hAnsi="Calibri" w:cs="Calibri"/>
                <w:sz w:val="24"/>
                <w:szCs w:val="24"/>
              </w:rPr>
              <w:t>people,</w:t>
            </w:r>
            <w:r w:rsidR="60B21851" w:rsidRPr="621CA2B6">
              <w:rPr>
                <w:rFonts w:ascii="Calibri" w:eastAsia="Calibri" w:hAnsi="Calibri" w:cs="Calibri"/>
                <w:sz w:val="24"/>
                <w:szCs w:val="24"/>
              </w:rPr>
              <w:t xml:space="preserve"> they’re renting from mom and pops, not just </w:t>
            </w:r>
            <w:r w:rsidR="5477FB77" w:rsidRPr="621CA2B6">
              <w:rPr>
                <w:rFonts w:ascii="Calibri" w:eastAsia="Calibri" w:hAnsi="Calibri" w:cs="Calibri"/>
                <w:sz w:val="24"/>
                <w:szCs w:val="24"/>
              </w:rPr>
              <w:t>corporations</w:t>
            </w:r>
            <w:r w:rsidR="60B21851" w:rsidRPr="621CA2B6">
              <w:rPr>
                <w:rFonts w:ascii="Calibri" w:eastAsia="Calibri" w:hAnsi="Calibri" w:cs="Calibri"/>
                <w:sz w:val="24"/>
                <w:szCs w:val="24"/>
              </w:rPr>
              <w:t xml:space="preserve">, they’ve got bills to pay too. </w:t>
            </w:r>
          </w:p>
          <w:p w14:paraId="0658F0C1" w14:textId="79D9DAF7" w:rsidR="60B21851" w:rsidRDefault="60B21851" w:rsidP="621CA2B6">
            <w:pPr>
              <w:pStyle w:val="ListParagraph"/>
              <w:numPr>
                <w:ilvl w:val="0"/>
                <w:numId w:val="7"/>
              </w:numPr>
              <w:rPr>
                <w:sz w:val="24"/>
                <w:szCs w:val="24"/>
              </w:rPr>
            </w:pPr>
            <w:r w:rsidRPr="621CA2B6">
              <w:rPr>
                <w:rFonts w:ascii="Calibri" w:eastAsia="Calibri" w:hAnsi="Calibri" w:cs="Calibri"/>
                <w:sz w:val="24"/>
                <w:szCs w:val="24"/>
              </w:rPr>
              <w:t>Way to make everyone whole until we get to the other end</w:t>
            </w:r>
          </w:p>
          <w:p w14:paraId="0B0A61BA" w14:textId="27453847" w:rsidR="60B21851" w:rsidRDefault="60B21851" w:rsidP="621CA2B6">
            <w:pPr>
              <w:pStyle w:val="ListParagraph"/>
              <w:numPr>
                <w:ilvl w:val="0"/>
                <w:numId w:val="7"/>
              </w:numPr>
              <w:rPr>
                <w:sz w:val="24"/>
                <w:szCs w:val="24"/>
              </w:rPr>
            </w:pPr>
            <w:r w:rsidRPr="621CA2B6">
              <w:rPr>
                <w:rFonts w:ascii="Calibri" w:eastAsia="Calibri" w:hAnsi="Calibri" w:cs="Calibri"/>
                <w:sz w:val="24"/>
                <w:szCs w:val="24"/>
              </w:rPr>
              <w:t>We are going to be in the soup here for a</w:t>
            </w:r>
            <w:r w:rsidR="68708DD2" w:rsidRPr="621CA2B6">
              <w:rPr>
                <w:rFonts w:ascii="Calibri" w:eastAsia="Calibri" w:hAnsi="Calibri" w:cs="Calibri"/>
                <w:sz w:val="24"/>
                <w:szCs w:val="24"/>
              </w:rPr>
              <w:t xml:space="preserve"> </w:t>
            </w:r>
            <w:r w:rsidRPr="621CA2B6">
              <w:rPr>
                <w:rFonts w:ascii="Calibri" w:eastAsia="Calibri" w:hAnsi="Calibri" w:cs="Calibri"/>
                <w:sz w:val="24"/>
                <w:szCs w:val="24"/>
              </w:rPr>
              <w:t>while</w:t>
            </w:r>
          </w:p>
          <w:p w14:paraId="00F5A479" w14:textId="308A2714" w:rsidR="60B21851" w:rsidRDefault="60B21851" w:rsidP="621CA2B6">
            <w:pPr>
              <w:pStyle w:val="ListParagraph"/>
              <w:numPr>
                <w:ilvl w:val="0"/>
                <w:numId w:val="7"/>
              </w:numPr>
              <w:rPr>
                <w:sz w:val="24"/>
                <w:szCs w:val="24"/>
              </w:rPr>
            </w:pPr>
            <w:r w:rsidRPr="621CA2B6">
              <w:rPr>
                <w:rFonts w:ascii="Calibri" w:eastAsia="Calibri" w:hAnsi="Calibri" w:cs="Calibri"/>
                <w:sz w:val="24"/>
                <w:szCs w:val="24"/>
              </w:rPr>
              <w:t xml:space="preserve">We're </w:t>
            </w:r>
            <w:r w:rsidR="5647FB5D" w:rsidRPr="621CA2B6">
              <w:rPr>
                <w:rFonts w:ascii="Calibri" w:eastAsia="Calibri" w:hAnsi="Calibri" w:cs="Calibri"/>
                <w:sz w:val="24"/>
                <w:szCs w:val="24"/>
              </w:rPr>
              <w:t>experiencing</w:t>
            </w:r>
            <w:r w:rsidRPr="621CA2B6">
              <w:rPr>
                <w:rFonts w:ascii="Calibri" w:eastAsia="Calibri" w:hAnsi="Calibri" w:cs="Calibri"/>
                <w:sz w:val="24"/>
                <w:szCs w:val="24"/>
              </w:rPr>
              <w:t xml:space="preserve"> depression era unemployment</w:t>
            </w:r>
          </w:p>
          <w:p w14:paraId="68486283" w14:textId="454C1300" w:rsidR="60B21851" w:rsidRDefault="60B21851" w:rsidP="621CA2B6">
            <w:pPr>
              <w:pStyle w:val="ListParagraph"/>
              <w:numPr>
                <w:ilvl w:val="0"/>
                <w:numId w:val="7"/>
              </w:numPr>
              <w:rPr>
                <w:rFonts w:eastAsiaTheme="minorEastAsia"/>
                <w:sz w:val="24"/>
                <w:szCs w:val="24"/>
              </w:rPr>
            </w:pPr>
            <w:r w:rsidRPr="621CA2B6">
              <w:rPr>
                <w:rFonts w:ascii="Calibri" w:eastAsia="Calibri" w:hAnsi="Calibri" w:cs="Calibri"/>
                <w:sz w:val="24"/>
                <w:szCs w:val="24"/>
              </w:rPr>
              <w:t>There is no V shaped recession</w:t>
            </w:r>
            <w:r w:rsidR="273D7DEC" w:rsidRPr="621CA2B6">
              <w:rPr>
                <w:rFonts w:ascii="Calibri" w:eastAsia="Calibri" w:hAnsi="Calibri" w:cs="Calibri"/>
                <w:sz w:val="24"/>
                <w:szCs w:val="24"/>
              </w:rPr>
              <w:t>, Slow climb out from this</w:t>
            </w:r>
          </w:p>
          <w:p w14:paraId="306A581D" w14:textId="30343F41" w:rsidR="60B21851" w:rsidRDefault="60B21851" w:rsidP="621CA2B6">
            <w:pPr>
              <w:pStyle w:val="ListParagraph"/>
              <w:numPr>
                <w:ilvl w:val="0"/>
                <w:numId w:val="7"/>
              </w:numPr>
              <w:rPr>
                <w:sz w:val="24"/>
                <w:szCs w:val="24"/>
              </w:rPr>
            </w:pPr>
            <w:r w:rsidRPr="621CA2B6">
              <w:rPr>
                <w:rFonts w:ascii="Calibri" w:eastAsia="Calibri" w:hAnsi="Calibri" w:cs="Calibri"/>
                <w:sz w:val="24"/>
                <w:szCs w:val="24"/>
              </w:rPr>
              <w:t xml:space="preserve">Reaching out to those who haven’t signed on yet </w:t>
            </w:r>
            <w:r w:rsidR="267EDABF" w:rsidRPr="621CA2B6">
              <w:rPr>
                <w:rFonts w:ascii="Calibri" w:eastAsia="Calibri" w:hAnsi="Calibri" w:cs="Calibri"/>
                <w:sz w:val="24"/>
                <w:szCs w:val="24"/>
              </w:rPr>
              <w:t>[in the legislature]</w:t>
            </w:r>
          </w:p>
          <w:p w14:paraId="3856F294" w14:textId="428C4C31" w:rsidR="60B21851" w:rsidRDefault="60B21851" w:rsidP="621CA2B6">
            <w:pPr>
              <w:pStyle w:val="ListParagraph"/>
              <w:numPr>
                <w:ilvl w:val="0"/>
                <w:numId w:val="7"/>
              </w:numPr>
              <w:rPr>
                <w:sz w:val="24"/>
                <w:szCs w:val="24"/>
              </w:rPr>
            </w:pPr>
            <w:r w:rsidRPr="621CA2B6">
              <w:rPr>
                <w:rFonts w:ascii="Calibri" w:eastAsia="Calibri" w:hAnsi="Calibri" w:cs="Calibri"/>
                <w:sz w:val="24"/>
                <w:szCs w:val="24"/>
              </w:rPr>
              <w:t>Our job</w:t>
            </w:r>
            <w:r w:rsidR="7965A6AB" w:rsidRPr="621CA2B6">
              <w:rPr>
                <w:rFonts w:ascii="Calibri" w:eastAsia="Calibri" w:hAnsi="Calibri" w:cs="Calibri"/>
                <w:sz w:val="24"/>
                <w:szCs w:val="24"/>
              </w:rPr>
              <w:t xml:space="preserve"> i</w:t>
            </w:r>
            <w:r w:rsidRPr="621CA2B6">
              <w:rPr>
                <w:rFonts w:ascii="Calibri" w:eastAsia="Calibri" w:hAnsi="Calibri" w:cs="Calibri"/>
                <w:sz w:val="24"/>
                <w:szCs w:val="24"/>
              </w:rPr>
              <w:t>s to do everything we can to make sure that 100 billion in rent assistance is in the final p</w:t>
            </w:r>
            <w:r w:rsidR="42CB2022" w:rsidRPr="621CA2B6">
              <w:rPr>
                <w:rFonts w:ascii="Calibri" w:eastAsia="Calibri" w:hAnsi="Calibri" w:cs="Calibri"/>
                <w:sz w:val="24"/>
                <w:szCs w:val="24"/>
              </w:rPr>
              <w:t>ac</w:t>
            </w:r>
            <w:r w:rsidRPr="621CA2B6">
              <w:rPr>
                <w:rFonts w:ascii="Calibri" w:eastAsia="Calibri" w:hAnsi="Calibri" w:cs="Calibri"/>
                <w:sz w:val="24"/>
                <w:szCs w:val="24"/>
              </w:rPr>
              <w:t>k</w:t>
            </w:r>
            <w:r w:rsidR="12ED3F28" w:rsidRPr="621CA2B6">
              <w:rPr>
                <w:rFonts w:ascii="Calibri" w:eastAsia="Calibri" w:hAnsi="Calibri" w:cs="Calibri"/>
                <w:sz w:val="24"/>
                <w:szCs w:val="24"/>
              </w:rPr>
              <w:t>a</w:t>
            </w:r>
            <w:r w:rsidRPr="621CA2B6">
              <w:rPr>
                <w:rFonts w:ascii="Calibri" w:eastAsia="Calibri" w:hAnsi="Calibri" w:cs="Calibri"/>
                <w:sz w:val="24"/>
                <w:szCs w:val="24"/>
              </w:rPr>
              <w:t>g</w:t>
            </w:r>
            <w:r w:rsidR="12ED3F28" w:rsidRPr="621CA2B6">
              <w:rPr>
                <w:rFonts w:ascii="Calibri" w:eastAsia="Calibri" w:hAnsi="Calibri" w:cs="Calibri"/>
                <w:sz w:val="24"/>
                <w:szCs w:val="24"/>
              </w:rPr>
              <w:t>e</w:t>
            </w:r>
          </w:p>
          <w:p w14:paraId="6031143C" w14:textId="0775443D" w:rsidR="60B21851" w:rsidRDefault="60B21851" w:rsidP="621CA2B6">
            <w:pPr>
              <w:pStyle w:val="ListParagraph"/>
              <w:numPr>
                <w:ilvl w:val="0"/>
                <w:numId w:val="7"/>
              </w:numPr>
              <w:rPr>
                <w:sz w:val="24"/>
                <w:szCs w:val="24"/>
              </w:rPr>
            </w:pPr>
            <w:r w:rsidRPr="621CA2B6">
              <w:rPr>
                <w:rFonts w:ascii="Calibri" w:eastAsia="Calibri" w:hAnsi="Calibri" w:cs="Calibri"/>
                <w:sz w:val="24"/>
                <w:szCs w:val="24"/>
              </w:rPr>
              <w:t xml:space="preserve">Wish we can step back and savor this incredible step forward, this is a big deal that we’ve got it in this bill at all, but we have a big journey ahead of us. </w:t>
            </w:r>
          </w:p>
          <w:p w14:paraId="77B8CDD4" w14:textId="0FB16538" w:rsidR="60B21851" w:rsidRDefault="60B21851" w:rsidP="621CA2B6">
            <w:pPr>
              <w:pStyle w:val="ListParagraph"/>
              <w:numPr>
                <w:ilvl w:val="0"/>
                <w:numId w:val="7"/>
              </w:numPr>
              <w:rPr>
                <w:sz w:val="24"/>
                <w:szCs w:val="24"/>
              </w:rPr>
            </w:pPr>
            <w:r w:rsidRPr="621CA2B6">
              <w:rPr>
                <w:rFonts w:ascii="Calibri" w:eastAsia="Calibri" w:hAnsi="Calibri" w:cs="Calibri"/>
                <w:sz w:val="24"/>
                <w:szCs w:val="24"/>
              </w:rPr>
              <w:t>Rachael: A lot of gratitude in the comments, everyone is struggling including private and public landlords</w:t>
            </w:r>
            <w:r w:rsidR="31EBEA3F" w:rsidRPr="621CA2B6">
              <w:rPr>
                <w:rFonts w:ascii="Calibri" w:eastAsia="Calibri" w:hAnsi="Calibri" w:cs="Calibri"/>
                <w:sz w:val="24"/>
                <w:szCs w:val="24"/>
              </w:rPr>
              <w:t xml:space="preserve">. </w:t>
            </w:r>
            <w:r w:rsidRPr="621CA2B6">
              <w:rPr>
                <w:rFonts w:ascii="Calibri" w:eastAsia="Calibri" w:hAnsi="Calibri" w:cs="Calibri"/>
                <w:sz w:val="24"/>
                <w:szCs w:val="24"/>
              </w:rPr>
              <w:t>Note the importance that undocumented folks have access to support</w:t>
            </w:r>
          </w:p>
          <w:p w14:paraId="6F1899B8" w14:textId="30E80752" w:rsidR="60B21851" w:rsidRDefault="60B21851" w:rsidP="621CA2B6">
            <w:pPr>
              <w:pStyle w:val="ListParagraph"/>
              <w:numPr>
                <w:ilvl w:val="0"/>
                <w:numId w:val="7"/>
              </w:numPr>
              <w:rPr>
                <w:sz w:val="24"/>
                <w:szCs w:val="24"/>
              </w:rPr>
            </w:pPr>
            <w:r w:rsidRPr="621CA2B6">
              <w:rPr>
                <w:rFonts w:ascii="Calibri" w:eastAsia="Calibri" w:hAnsi="Calibri" w:cs="Calibri"/>
                <w:sz w:val="24"/>
                <w:szCs w:val="24"/>
              </w:rPr>
              <w:t xml:space="preserve">Q: </w:t>
            </w:r>
            <w:r w:rsidR="050F55E8" w:rsidRPr="621CA2B6">
              <w:rPr>
                <w:rFonts w:ascii="Calibri" w:eastAsia="Calibri" w:hAnsi="Calibri" w:cs="Calibri"/>
                <w:sz w:val="24"/>
                <w:szCs w:val="24"/>
              </w:rPr>
              <w:t>W</w:t>
            </w:r>
            <w:r w:rsidRPr="621CA2B6">
              <w:rPr>
                <w:rFonts w:ascii="Calibri" w:eastAsia="Calibri" w:hAnsi="Calibri" w:cs="Calibri"/>
                <w:sz w:val="24"/>
                <w:szCs w:val="24"/>
              </w:rPr>
              <w:t>hen will fed mora</w:t>
            </w:r>
            <w:r w:rsidR="190892AD" w:rsidRPr="621CA2B6">
              <w:rPr>
                <w:rFonts w:ascii="Calibri" w:eastAsia="Calibri" w:hAnsi="Calibri" w:cs="Calibri"/>
                <w:sz w:val="24"/>
                <w:szCs w:val="24"/>
              </w:rPr>
              <w:t>torium</w:t>
            </w:r>
            <w:r w:rsidRPr="621CA2B6">
              <w:rPr>
                <w:rFonts w:ascii="Calibri" w:eastAsia="Calibri" w:hAnsi="Calibri" w:cs="Calibri"/>
                <w:sz w:val="24"/>
                <w:szCs w:val="24"/>
              </w:rPr>
              <w:t xml:space="preserve"> on evictions end?</w:t>
            </w:r>
          </w:p>
          <w:p w14:paraId="43BB463D" w14:textId="00FA38B5" w:rsidR="60B21851" w:rsidRDefault="60B21851" w:rsidP="621CA2B6">
            <w:pPr>
              <w:pStyle w:val="ListParagraph"/>
              <w:numPr>
                <w:ilvl w:val="0"/>
                <w:numId w:val="7"/>
              </w:numPr>
              <w:rPr>
                <w:sz w:val="24"/>
                <w:szCs w:val="24"/>
              </w:rPr>
            </w:pPr>
            <w:r w:rsidRPr="621CA2B6">
              <w:rPr>
                <w:rFonts w:ascii="Calibri" w:eastAsia="Calibri" w:hAnsi="Calibri" w:cs="Calibri"/>
                <w:sz w:val="24"/>
                <w:szCs w:val="24"/>
              </w:rPr>
              <w:t xml:space="preserve">A: </w:t>
            </w:r>
            <w:r w:rsidR="737370C0" w:rsidRPr="621CA2B6">
              <w:rPr>
                <w:rFonts w:ascii="Calibri" w:eastAsia="Calibri" w:hAnsi="Calibri" w:cs="Calibri"/>
                <w:sz w:val="24"/>
                <w:szCs w:val="24"/>
              </w:rPr>
              <w:t xml:space="preserve">Joey: </w:t>
            </w:r>
            <w:r w:rsidRPr="621CA2B6">
              <w:rPr>
                <w:rFonts w:ascii="Calibri" w:eastAsia="Calibri" w:hAnsi="Calibri" w:cs="Calibri"/>
                <w:sz w:val="24"/>
                <w:szCs w:val="24"/>
              </w:rPr>
              <w:t>Possibly</w:t>
            </w:r>
            <w:r w:rsidR="1B0AC3D4" w:rsidRPr="621CA2B6">
              <w:rPr>
                <w:rFonts w:ascii="Calibri" w:eastAsia="Calibri" w:hAnsi="Calibri" w:cs="Calibri"/>
                <w:sz w:val="24"/>
                <w:szCs w:val="24"/>
              </w:rPr>
              <w:t xml:space="preserve"> after</w:t>
            </w:r>
            <w:r w:rsidRPr="621CA2B6">
              <w:rPr>
                <w:rFonts w:ascii="Calibri" w:eastAsia="Calibri" w:hAnsi="Calibri" w:cs="Calibri"/>
                <w:sz w:val="24"/>
                <w:szCs w:val="24"/>
              </w:rPr>
              <w:t xml:space="preserve"> 12 months? Will confirm. Rep Heck: I think that’s right</w:t>
            </w:r>
          </w:p>
          <w:p w14:paraId="78F317DE" w14:textId="3AB3CD79" w:rsidR="60B21851" w:rsidRDefault="60B21851" w:rsidP="621CA2B6">
            <w:pPr>
              <w:pStyle w:val="ListParagraph"/>
              <w:numPr>
                <w:ilvl w:val="0"/>
                <w:numId w:val="7"/>
              </w:numPr>
              <w:rPr>
                <w:rFonts w:eastAsiaTheme="minorEastAsia"/>
                <w:sz w:val="24"/>
                <w:szCs w:val="24"/>
              </w:rPr>
            </w:pPr>
            <w:r w:rsidRPr="621CA2B6">
              <w:rPr>
                <w:rFonts w:ascii="Calibri" w:eastAsia="Calibri" w:hAnsi="Calibri" w:cs="Calibri"/>
                <w:sz w:val="24"/>
                <w:szCs w:val="24"/>
              </w:rPr>
              <w:lastRenderedPageBreak/>
              <w:t>Q: Most imp</w:t>
            </w:r>
            <w:r w:rsidR="0BD4D590" w:rsidRPr="621CA2B6">
              <w:rPr>
                <w:rFonts w:ascii="Calibri" w:eastAsia="Calibri" w:hAnsi="Calibri" w:cs="Calibri"/>
                <w:sz w:val="24"/>
                <w:szCs w:val="24"/>
              </w:rPr>
              <w:t xml:space="preserve">ortant </w:t>
            </w:r>
            <w:r w:rsidRPr="621CA2B6">
              <w:rPr>
                <w:rFonts w:ascii="Calibri" w:eastAsia="Calibri" w:hAnsi="Calibri" w:cs="Calibri"/>
                <w:sz w:val="24"/>
                <w:szCs w:val="24"/>
              </w:rPr>
              <w:t xml:space="preserve">is keeping ppl housed, but politics and </w:t>
            </w:r>
            <w:r w:rsidR="752334E7" w:rsidRPr="621CA2B6">
              <w:rPr>
                <w:rFonts w:ascii="Calibri" w:eastAsia="Calibri" w:hAnsi="Calibri" w:cs="Calibri"/>
                <w:sz w:val="24"/>
                <w:szCs w:val="24"/>
              </w:rPr>
              <w:t>important macroeconomy</w:t>
            </w:r>
            <w:r w:rsidRPr="621CA2B6">
              <w:rPr>
                <w:rFonts w:ascii="Calibri" w:eastAsia="Calibri" w:hAnsi="Calibri" w:cs="Calibri"/>
                <w:sz w:val="24"/>
                <w:szCs w:val="24"/>
              </w:rPr>
              <w:t>, have landlords signed</w:t>
            </w:r>
            <w:r w:rsidR="128A679C" w:rsidRPr="621CA2B6">
              <w:rPr>
                <w:rFonts w:ascii="Calibri" w:eastAsia="Calibri" w:hAnsi="Calibri" w:cs="Calibri"/>
                <w:sz w:val="24"/>
                <w:szCs w:val="24"/>
              </w:rPr>
              <w:t xml:space="preserve"> </w:t>
            </w:r>
            <w:r w:rsidRPr="621CA2B6">
              <w:rPr>
                <w:rFonts w:ascii="Calibri" w:eastAsia="Calibri" w:hAnsi="Calibri" w:cs="Calibri"/>
                <w:sz w:val="24"/>
                <w:szCs w:val="24"/>
              </w:rPr>
              <w:t>on?</w:t>
            </w:r>
          </w:p>
          <w:p w14:paraId="2AA2B576" w14:textId="7B7A864D" w:rsidR="60B21851" w:rsidRDefault="60B21851" w:rsidP="621CA2B6">
            <w:pPr>
              <w:pStyle w:val="ListParagraph"/>
              <w:numPr>
                <w:ilvl w:val="0"/>
                <w:numId w:val="7"/>
              </w:numPr>
              <w:rPr>
                <w:sz w:val="24"/>
                <w:szCs w:val="24"/>
              </w:rPr>
            </w:pPr>
            <w:r w:rsidRPr="621CA2B6">
              <w:rPr>
                <w:rFonts w:ascii="Calibri" w:eastAsia="Calibri" w:hAnsi="Calibri" w:cs="Calibri"/>
                <w:sz w:val="24"/>
                <w:szCs w:val="24"/>
              </w:rPr>
              <w:t>A: this thing almost fell apart, including recently b</w:t>
            </w:r>
            <w:r w:rsidR="0C864027" w:rsidRPr="621CA2B6">
              <w:rPr>
                <w:rFonts w:ascii="Calibri" w:eastAsia="Calibri" w:hAnsi="Calibri" w:cs="Calibri"/>
                <w:sz w:val="24"/>
                <w:szCs w:val="24"/>
              </w:rPr>
              <w:t>etwee</w:t>
            </w:r>
            <w:r w:rsidRPr="621CA2B6">
              <w:rPr>
                <w:rFonts w:ascii="Calibri" w:eastAsia="Calibri" w:hAnsi="Calibri" w:cs="Calibri"/>
                <w:sz w:val="24"/>
                <w:szCs w:val="24"/>
              </w:rPr>
              <w:t>n property owners and advocates. Very fragile, okay for now. W</w:t>
            </w:r>
            <w:r w:rsidR="3735D639" w:rsidRPr="621CA2B6">
              <w:rPr>
                <w:rFonts w:ascii="Calibri" w:eastAsia="Calibri" w:hAnsi="Calibri" w:cs="Calibri"/>
                <w:sz w:val="24"/>
                <w:szCs w:val="24"/>
              </w:rPr>
              <w:t>e</w:t>
            </w:r>
            <w:r w:rsidRPr="621CA2B6">
              <w:rPr>
                <w:rFonts w:ascii="Calibri" w:eastAsia="Calibri" w:hAnsi="Calibri" w:cs="Calibri"/>
                <w:sz w:val="24"/>
                <w:szCs w:val="24"/>
              </w:rPr>
              <w:t xml:space="preserve"> have a wonderful opportunity for a unique marriage here, both interests are served by us being successful. Renters want to pay rent and not make trade-off</w:t>
            </w:r>
            <w:r w:rsidR="59E24C92" w:rsidRPr="621CA2B6">
              <w:rPr>
                <w:rFonts w:ascii="Calibri" w:eastAsia="Calibri" w:hAnsi="Calibri" w:cs="Calibri"/>
                <w:sz w:val="24"/>
                <w:szCs w:val="24"/>
              </w:rPr>
              <w:t>s, landlords want to be whole too. There is a path where both interests are met, but takes some active listening skills. Mission is to help ppl who are vulnerable and at risk</w:t>
            </w:r>
          </w:p>
          <w:p w14:paraId="007736BD" w14:textId="2260C58F" w:rsidR="59E24C92" w:rsidRDefault="59E24C92" w:rsidP="621CA2B6">
            <w:pPr>
              <w:pStyle w:val="ListParagraph"/>
              <w:numPr>
                <w:ilvl w:val="0"/>
                <w:numId w:val="7"/>
              </w:numPr>
              <w:rPr>
                <w:sz w:val="24"/>
                <w:szCs w:val="24"/>
              </w:rPr>
            </w:pPr>
            <w:r w:rsidRPr="621CA2B6">
              <w:rPr>
                <w:rFonts w:ascii="Calibri" w:eastAsia="Calibri" w:hAnsi="Calibri" w:cs="Calibri"/>
                <w:sz w:val="24"/>
                <w:szCs w:val="24"/>
              </w:rPr>
              <w:t xml:space="preserve">Q: About paycheck protection program, mega churches? </w:t>
            </w:r>
            <w:r w:rsidR="6BD648AD" w:rsidRPr="621CA2B6">
              <w:rPr>
                <w:rFonts w:ascii="Calibri" w:eastAsia="Calibri" w:hAnsi="Calibri" w:cs="Calibri"/>
                <w:sz w:val="24"/>
                <w:szCs w:val="24"/>
              </w:rPr>
              <w:t>(Missing complete question)</w:t>
            </w:r>
          </w:p>
          <w:p w14:paraId="7616FE88" w14:textId="0CB41545" w:rsidR="59E24C92" w:rsidRDefault="59E24C92" w:rsidP="621CA2B6">
            <w:pPr>
              <w:pStyle w:val="ListParagraph"/>
              <w:numPr>
                <w:ilvl w:val="0"/>
                <w:numId w:val="7"/>
              </w:numPr>
              <w:rPr>
                <w:sz w:val="24"/>
                <w:szCs w:val="24"/>
              </w:rPr>
            </w:pPr>
            <w:r w:rsidRPr="621CA2B6">
              <w:rPr>
                <w:rFonts w:ascii="Calibri" w:eastAsia="Calibri" w:hAnsi="Calibri" w:cs="Calibri"/>
                <w:sz w:val="24"/>
                <w:szCs w:val="24"/>
              </w:rPr>
              <w:t xml:space="preserve">A: HEROES Act does make some changes that were needed for small businesses, extended 8 </w:t>
            </w:r>
            <w:r w:rsidR="7417F5D4" w:rsidRPr="621CA2B6">
              <w:rPr>
                <w:rFonts w:ascii="Calibri" w:eastAsia="Calibri" w:hAnsi="Calibri" w:cs="Calibri"/>
                <w:sz w:val="24"/>
                <w:szCs w:val="24"/>
              </w:rPr>
              <w:t>wk.</w:t>
            </w:r>
            <w:r w:rsidRPr="621CA2B6">
              <w:rPr>
                <w:rFonts w:ascii="Calibri" w:eastAsia="Calibri" w:hAnsi="Calibri" w:cs="Calibri"/>
                <w:sz w:val="24"/>
                <w:szCs w:val="24"/>
              </w:rPr>
              <w:t xml:space="preserve"> payback to the end of the year. Treasury adopted a ??%. We’re making midcourse </w:t>
            </w:r>
            <w:r w:rsidR="3174F8E7" w:rsidRPr="621CA2B6">
              <w:rPr>
                <w:rFonts w:ascii="Calibri" w:eastAsia="Calibri" w:hAnsi="Calibri" w:cs="Calibri"/>
                <w:sz w:val="24"/>
                <w:szCs w:val="24"/>
              </w:rPr>
              <w:t>corrections;</w:t>
            </w:r>
            <w:r w:rsidRPr="621CA2B6">
              <w:rPr>
                <w:rFonts w:ascii="Calibri" w:eastAsia="Calibri" w:hAnsi="Calibri" w:cs="Calibri"/>
                <w:sz w:val="24"/>
                <w:szCs w:val="24"/>
              </w:rPr>
              <w:t xml:space="preserve"> we were engaged in the fog of war. We can see a little further ahead of us, but not that far.</w:t>
            </w:r>
            <w:r w:rsidR="7BA8C351" w:rsidRPr="621CA2B6">
              <w:rPr>
                <w:rFonts w:ascii="Calibri" w:eastAsia="Calibri" w:hAnsi="Calibri" w:cs="Calibri"/>
                <w:sz w:val="24"/>
                <w:szCs w:val="24"/>
              </w:rPr>
              <w:t xml:space="preserve"> </w:t>
            </w:r>
            <w:r w:rsidR="3930A56C" w:rsidRPr="621CA2B6">
              <w:rPr>
                <w:rFonts w:ascii="Calibri" w:eastAsia="Calibri" w:hAnsi="Calibri" w:cs="Calibri"/>
                <w:sz w:val="24"/>
                <w:szCs w:val="24"/>
              </w:rPr>
              <w:t>This is going deeper. Another thing we can do is make sure some of the $ goes to minority owned businesses and smaller banks and community</w:t>
            </w:r>
            <w:r w:rsidR="14858B72" w:rsidRPr="621CA2B6">
              <w:rPr>
                <w:rFonts w:ascii="Calibri" w:eastAsia="Calibri" w:hAnsi="Calibri" w:cs="Calibri"/>
                <w:sz w:val="24"/>
                <w:szCs w:val="24"/>
              </w:rPr>
              <w:t xml:space="preserve">. </w:t>
            </w:r>
            <w:r w:rsidR="3930A56C" w:rsidRPr="621CA2B6">
              <w:rPr>
                <w:rFonts w:ascii="Calibri" w:eastAsia="Calibri" w:hAnsi="Calibri" w:cs="Calibri"/>
                <w:sz w:val="24"/>
                <w:szCs w:val="24"/>
              </w:rPr>
              <w:t>No more $$ in the bill we’re going to vote on this week. Always trying to figure out what’s working and not working</w:t>
            </w:r>
            <w:r w:rsidR="00A7C7E7" w:rsidRPr="621CA2B6">
              <w:rPr>
                <w:rFonts w:ascii="Calibri" w:eastAsia="Calibri" w:hAnsi="Calibri" w:cs="Calibri"/>
                <w:sz w:val="24"/>
                <w:szCs w:val="24"/>
              </w:rPr>
              <w:t xml:space="preserve">. </w:t>
            </w:r>
            <w:r w:rsidR="3930A56C" w:rsidRPr="621CA2B6">
              <w:rPr>
                <w:rFonts w:ascii="Calibri" w:eastAsia="Calibri" w:hAnsi="Calibri" w:cs="Calibri"/>
                <w:sz w:val="24"/>
                <w:szCs w:val="24"/>
              </w:rPr>
              <w:t>Key is to get $$ in hands of individuals</w:t>
            </w:r>
          </w:p>
          <w:p w14:paraId="512031D2" w14:textId="6C4656BC" w:rsidR="6B4BC818" w:rsidRDefault="6B4BC818" w:rsidP="621CA2B6">
            <w:pPr>
              <w:pStyle w:val="ListParagraph"/>
              <w:numPr>
                <w:ilvl w:val="0"/>
                <w:numId w:val="7"/>
              </w:numPr>
              <w:rPr>
                <w:sz w:val="24"/>
                <w:szCs w:val="24"/>
              </w:rPr>
            </w:pPr>
            <w:r w:rsidRPr="621CA2B6">
              <w:rPr>
                <w:rFonts w:ascii="Calibri" w:eastAsia="Calibri" w:hAnsi="Calibri" w:cs="Calibri"/>
                <w:sz w:val="24"/>
                <w:szCs w:val="24"/>
              </w:rPr>
              <w:t>Thank you for the work you do everyday</w:t>
            </w:r>
          </w:p>
        </w:tc>
      </w:tr>
      <w:tr w:rsidR="621CA2B6" w14:paraId="3E92074D" w14:textId="77777777" w:rsidTr="621CA2B6">
        <w:tc>
          <w:tcPr>
            <w:tcW w:w="1335" w:type="dxa"/>
          </w:tcPr>
          <w:p w14:paraId="5882F946" w14:textId="38D0D8F7" w:rsidR="621CA2B6" w:rsidRDefault="621CA2B6">
            <w:r w:rsidRPr="621CA2B6">
              <w:rPr>
                <w:rFonts w:ascii="Calibri" w:eastAsia="Calibri" w:hAnsi="Calibri" w:cs="Calibri"/>
                <w:sz w:val="24"/>
                <w:szCs w:val="24"/>
              </w:rPr>
              <w:lastRenderedPageBreak/>
              <w:t>10:40</w:t>
            </w:r>
          </w:p>
          <w:p w14:paraId="30724263" w14:textId="6F998633" w:rsidR="77E92FF5" w:rsidRDefault="77E92FF5">
            <w:r w:rsidRPr="621CA2B6">
              <w:rPr>
                <w:rFonts w:ascii="Calibri" w:eastAsia="Calibri" w:hAnsi="Calibri" w:cs="Calibri"/>
                <w:sz w:val="24"/>
                <w:szCs w:val="24"/>
              </w:rPr>
              <w:t>5 min</w:t>
            </w:r>
          </w:p>
          <w:p w14:paraId="2C900256" w14:textId="10053178" w:rsidR="5B77B9DB" w:rsidRDefault="5B77B9DB" w:rsidP="621CA2B6">
            <w:pPr>
              <w:rPr>
                <w:rFonts w:ascii="Calibri" w:eastAsia="Calibri" w:hAnsi="Calibri" w:cs="Calibri"/>
                <w:sz w:val="24"/>
                <w:szCs w:val="24"/>
              </w:rPr>
            </w:pPr>
            <w:r w:rsidRPr="621CA2B6">
              <w:rPr>
                <w:rFonts w:ascii="Calibri" w:eastAsia="Calibri" w:hAnsi="Calibri" w:cs="Calibri"/>
                <w:sz w:val="24"/>
                <w:szCs w:val="24"/>
              </w:rPr>
              <w:t>Kiki</w:t>
            </w:r>
          </w:p>
        </w:tc>
        <w:tc>
          <w:tcPr>
            <w:tcW w:w="1680" w:type="dxa"/>
          </w:tcPr>
          <w:p w14:paraId="3ABB6901" w14:textId="2851D8A7" w:rsidR="621CA2B6" w:rsidRDefault="621CA2B6">
            <w:r w:rsidRPr="621CA2B6">
              <w:rPr>
                <w:rFonts w:ascii="Calibri" w:eastAsia="Calibri" w:hAnsi="Calibri" w:cs="Calibri"/>
                <w:sz w:val="24"/>
                <w:szCs w:val="24"/>
              </w:rPr>
              <w:t>Additional federal updates and advocacy needed</w:t>
            </w:r>
          </w:p>
        </w:tc>
        <w:tc>
          <w:tcPr>
            <w:tcW w:w="1455" w:type="dxa"/>
          </w:tcPr>
          <w:p w14:paraId="21D3C1DC" w14:textId="0E1A6DF9" w:rsidR="621CA2B6" w:rsidRDefault="621CA2B6">
            <w:r w:rsidRPr="621CA2B6">
              <w:rPr>
                <w:rFonts w:ascii="Calibri" w:eastAsia="Calibri" w:hAnsi="Calibri" w:cs="Calibri"/>
                <w:sz w:val="24"/>
                <w:szCs w:val="24"/>
              </w:rPr>
              <w:t>Rachael Myers, Housing Alliance</w:t>
            </w:r>
          </w:p>
        </w:tc>
        <w:tc>
          <w:tcPr>
            <w:tcW w:w="6480" w:type="dxa"/>
          </w:tcPr>
          <w:p w14:paraId="69101010" w14:textId="46B47021" w:rsidR="1CFF909E" w:rsidRDefault="1CFF909E" w:rsidP="621CA2B6">
            <w:pPr>
              <w:pStyle w:val="ListParagraph"/>
              <w:numPr>
                <w:ilvl w:val="0"/>
                <w:numId w:val="3"/>
              </w:numPr>
              <w:rPr>
                <w:rFonts w:eastAsiaTheme="minorEastAsia"/>
                <w:sz w:val="24"/>
                <w:szCs w:val="24"/>
              </w:rPr>
            </w:pPr>
            <w:r w:rsidRPr="621CA2B6">
              <w:rPr>
                <w:rFonts w:ascii="Calibri" w:eastAsia="Calibri" w:hAnsi="Calibri" w:cs="Calibri"/>
                <w:sz w:val="24"/>
                <w:szCs w:val="24"/>
              </w:rPr>
              <w:t>Advocacy critical – house voting on bill lielly friday. Senate will be much harder passed. Senate controlled by republicans. Recognizing and remembering to thank the folks who have signed onto these bills to continue prioritizing rental assistance and other asks</w:t>
            </w:r>
          </w:p>
          <w:p w14:paraId="46932569" w14:textId="64BD7E16" w:rsidR="1CFF909E" w:rsidRDefault="1CFF909E" w:rsidP="621CA2B6">
            <w:pPr>
              <w:pStyle w:val="ListParagraph"/>
              <w:numPr>
                <w:ilvl w:val="0"/>
                <w:numId w:val="3"/>
              </w:numPr>
              <w:rPr>
                <w:rFonts w:eastAsiaTheme="minorEastAsia"/>
                <w:sz w:val="24"/>
                <w:szCs w:val="24"/>
              </w:rPr>
            </w:pPr>
            <w:r w:rsidRPr="621CA2B6">
              <w:rPr>
                <w:rFonts w:ascii="Calibri" w:eastAsia="Calibri" w:hAnsi="Calibri" w:cs="Calibri"/>
                <w:sz w:val="24"/>
                <w:szCs w:val="24"/>
              </w:rPr>
              <w:t xml:space="preserve">Summary of the bill: </w:t>
            </w:r>
            <w:hyperlink r:id="rId13">
              <w:r w:rsidRPr="621CA2B6">
                <w:rPr>
                  <w:rStyle w:val="Hyperlink"/>
                  <w:rFonts w:ascii="Calibri" w:eastAsia="Calibri" w:hAnsi="Calibri" w:cs="Calibri"/>
                  <w:sz w:val="24"/>
                  <w:szCs w:val="24"/>
                </w:rPr>
                <w:t>https://nlihc.org/sites/default/files/Emergency-Rental-Assistance.pdf</w:t>
              </w:r>
            </w:hyperlink>
          </w:p>
          <w:p w14:paraId="28CE55CD" w14:textId="30D4A21B" w:rsidR="1CFF909E" w:rsidRDefault="1CFF909E" w:rsidP="621CA2B6">
            <w:pPr>
              <w:pStyle w:val="ListParagraph"/>
              <w:numPr>
                <w:ilvl w:val="0"/>
                <w:numId w:val="3"/>
              </w:numPr>
              <w:rPr>
                <w:sz w:val="24"/>
                <w:szCs w:val="24"/>
              </w:rPr>
            </w:pPr>
            <w:r w:rsidRPr="621CA2B6">
              <w:rPr>
                <w:rFonts w:ascii="Calibri" w:eastAsia="Calibri" w:hAnsi="Calibri" w:cs="Calibri"/>
                <w:sz w:val="24"/>
                <w:szCs w:val="24"/>
              </w:rPr>
              <w:t xml:space="preserve">In the HEROES act, in addition to the 100 billion in rental assistance, </w:t>
            </w:r>
            <w:r w:rsidR="44E2F5B6" w:rsidRPr="621CA2B6">
              <w:rPr>
                <w:rFonts w:ascii="Calibri" w:eastAsia="Calibri" w:hAnsi="Calibri" w:cs="Calibri"/>
                <w:sz w:val="24"/>
                <w:szCs w:val="24"/>
              </w:rPr>
              <w:t>includes</w:t>
            </w:r>
            <w:r w:rsidRPr="621CA2B6">
              <w:rPr>
                <w:rFonts w:ascii="Calibri" w:eastAsia="Calibri" w:hAnsi="Calibri" w:cs="Calibri"/>
                <w:sz w:val="24"/>
                <w:szCs w:val="24"/>
              </w:rPr>
              <w:t xml:space="preserve"> 11.5 mill for homelessness through </w:t>
            </w:r>
            <w:r w:rsidR="4A4C0952" w:rsidRPr="621CA2B6">
              <w:rPr>
                <w:rFonts w:ascii="Calibri" w:eastAsia="Calibri" w:hAnsi="Calibri" w:cs="Calibri"/>
                <w:sz w:val="24"/>
                <w:szCs w:val="24"/>
              </w:rPr>
              <w:t>ESG</w:t>
            </w:r>
            <w:r w:rsidRPr="621CA2B6">
              <w:rPr>
                <w:rFonts w:ascii="Calibri" w:eastAsia="Calibri" w:hAnsi="Calibri" w:cs="Calibri"/>
                <w:sz w:val="24"/>
                <w:szCs w:val="24"/>
              </w:rPr>
              <w:t xml:space="preserve">. Uniform eviction moratorium. 75 bill for homeowner assistance. Talking about 175 bill for housing issues. Actually greater than that – including the homeowner </w:t>
            </w:r>
            <w:r w:rsidR="51652730" w:rsidRPr="621CA2B6">
              <w:rPr>
                <w:rFonts w:ascii="Calibri" w:eastAsia="Calibri" w:hAnsi="Calibri" w:cs="Calibri"/>
                <w:sz w:val="24"/>
                <w:szCs w:val="24"/>
              </w:rPr>
              <w:t>assistance</w:t>
            </w:r>
            <w:r w:rsidRPr="621CA2B6">
              <w:rPr>
                <w:rFonts w:ascii="Calibri" w:eastAsia="Calibri" w:hAnsi="Calibri" w:cs="Calibri"/>
                <w:sz w:val="24"/>
                <w:szCs w:val="24"/>
              </w:rPr>
              <w:t>, housing choice vouchers, rental assistance, CBDG and some other things in there. a lot in that bill for housing. Critical we move that forward</w:t>
            </w:r>
            <w:r w:rsidR="3C476DC6" w:rsidRPr="621CA2B6">
              <w:rPr>
                <w:rFonts w:ascii="Calibri" w:eastAsia="Calibri" w:hAnsi="Calibri" w:cs="Calibri"/>
                <w:sz w:val="24"/>
                <w:szCs w:val="24"/>
              </w:rPr>
              <w:t xml:space="preserve">. </w:t>
            </w:r>
          </w:p>
          <w:p w14:paraId="64016436" w14:textId="2841D948" w:rsidR="4B1C949C" w:rsidRDefault="4B1C949C" w:rsidP="621CA2B6">
            <w:pPr>
              <w:pStyle w:val="ListParagraph"/>
              <w:numPr>
                <w:ilvl w:val="0"/>
                <w:numId w:val="3"/>
              </w:numPr>
              <w:rPr>
                <w:rFonts w:eastAsiaTheme="minorEastAsia"/>
                <w:sz w:val="24"/>
                <w:szCs w:val="24"/>
              </w:rPr>
            </w:pPr>
            <w:r w:rsidRPr="621CA2B6">
              <w:rPr>
                <w:rFonts w:ascii="Calibri" w:eastAsia="Calibri" w:hAnsi="Calibri" w:cs="Calibri"/>
                <w:sz w:val="24"/>
                <w:szCs w:val="24"/>
              </w:rPr>
              <w:t xml:space="preserve">Take action with our landing page: </w:t>
            </w:r>
            <w:hyperlink r:id="rId14">
              <w:r w:rsidRPr="621CA2B6">
                <w:rPr>
                  <w:rStyle w:val="Hyperlink"/>
                </w:rPr>
                <w:t>https://housingalliance.salsalabs.org/covidresponse/index.html</w:t>
              </w:r>
            </w:hyperlink>
          </w:p>
        </w:tc>
      </w:tr>
      <w:tr w:rsidR="621CA2B6" w14:paraId="7E7AB018" w14:textId="77777777" w:rsidTr="621CA2B6">
        <w:tc>
          <w:tcPr>
            <w:tcW w:w="1335" w:type="dxa"/>
          </w:tcPr>
          <w:p w14:paraId="513B9D76" w14:textId="5326350A" w:rsidR="621CA2B6" w:rsidRDefault="621CA2B6">
            <w:r w:rsidRPr="621CA2B6">
              <w:rPr>
                <w:rFonts w:ascii="Calibri" w:eastAsia="Calibri" w:hAnsi="Calibri" w:cs="Calibri"/>
                <w:sz w:val="24"/>
                <w:szCs w:val="24"/>
              </w:rPr>
              <w:t>10:45</w:t>
            </w:r>
          </w:p>
          <w:p w14:paraId="56C35C0F" w14:textId="61A52FF4" w:rsidR="621CA2B6" w:rsidRDefault="621CA2B6">
            <w:r w:rsidRPr="621CA2B6">
              <w:rPr>
                <w:rFonts w:ascii="Calibri" w:eastAsia="Calibri" w:hAnsi="Calibri" w:cs="Calibri"/>
                <w:sz w:val="24"/>
                <w:szCs w:val="24"/>
              </w:rPr>
              <w:t>5 min</w:t>
            </w:r>
          </w:p>
          <w:p w14:paraId="37E349C1" w14:textId="7E323424" w:rsidR="621CA2B6" w:rsidRDefault="621CA2B6" w:rsidP="621CA2B6">
            <w:pPr>
              <w:rPr>
                <w:rFonts w:ascii="Calibri" w:eastAsia="Calibri" w:hAnsi="Calibri" w:cs="Calibri"/>
                <w:sz w:val="24"/>
                <w:szCs w:val="24"/>
              </w:rPr>
            </w:pPr>
          </w:p>
          <w:p w14:paraId="73F31A1C" w14:textId="0FF89AEC" w:rsidR="36A253C1" w:rsidRDefault="36A253C1" w:rsidP="621CA2B6">
            <w:pPr>
              <w:rPr>
                <w:rFonts w:ascii="Calibri" w:eastAsia="Calibri" w:hAnsi="Calibri" w:cs="Calibri"/>
                <w:sz w:val="24"/>
                <w:szCs w:val="24"/>
              </w:rPr>
            </w:pPr>
            <w:r w:rsidRPr="621CA2B6">
              <w:rPr>
                <w:rFonts w:ascii="Calibri" w:eastAsia="Calibri" w:hAnsi="Calibri" w:cs="Calibri"/>
                <w:sz w:val="24"/>
                <w:szCs w:val="24"/>
              </w:rPr>
              <w:lastRenderedPageBreak/>
              <w:t>Caroline</w:t>
            </w:r>
          </w:p>
        </w:tc>
        <w:tc>
          <w:tcPr>
            <w:tcW w:w="1680" w:type="dxa"/>
          </w:tcPr>
          <w:p w14:paraId="5C23B6B2" w14:textId="2CA81412" w:rsidR="621CA2B6" w:rsidRDefault="621CA2B6">
            <w:r w:rsidRPr="621CA2B6">
              <w:rPr>
                <w:rFonts w:ascii="Calibri" w:eastAsia="Calibri" w:hAnsi="Calibri" w:cs="Calibri"/>
                <w:sz w:val="24"/>
                <w:szCs w:val="24"/>
              </w:rPr>
              <w:lastRenderedPageBreak/>
              <w:t xml:space="preserve">Report Out: </w:t>
            </w:r>
            <w:r w:rsidRPr="621CA2B6">
              <w:rPr>
                <w:rFonts w:ascii="Calibri" w:eastAsia="Calibri" w:hAnsi="Calibri" w:cs="Calibri"/>
                <w:color w:val="000000" w:themeColor="text1"/>
              </w:rPr>
              <w:t xml:space="preserve">Best practices for setting up </w:t>
            </w:r>
            <w:r w:rsidRPr="621CA2B6">
              <w:rPr>
                <w:rFonts w:ascii="Calibri" w:eastAsia="Calibri" w:hAnsi="Calibri" w:cs="Calibri"/>
                <w:color w:val="000000" w:themeColor="text1"/>
              </w:rPr>
              <w:lastRenderedPageBreak/>
              <w:t>rent repayment plans</w:t>
            </w:r>
          </w:p>
          <w:p w14:paraId="1C8E71B5" w14:textId="3769B306" w:rsidR="621CA2B6" w:rsidRDefault="621CA2B6">
            <w:r w:rsidRPr="621CA2B6">
              <w:rPr>
                <w:rFonts w:ascii="Calibri" w:eastAsia="Calibri" w:hAnsi="Calibri" w:cs="Calibri"/>
                <w:sz w:val="24"/>
                <w:szCs w:val="24"/>
              </w:rPr>
              <w:t xml:space="preserve"> </w:t>
            </w:r>
          </w:p>
        </w:tc>
        <w:tc>
          <w:tcPr>
            <w:tcW w:w="1455" w:type="dxa"/>
          </w:tcPr>
          <w:p w14:paraId="1A12BDDA" w14:textId="049FADBB" w:rsidR="621CA2B6" w:rsidRDefault="621CA2B6">
            <w:r w:rsidRPr="621CA2B6">
              <w:rPr>
                <w:rFonts w:ascii="Calibri" w:eastAsia="Calibri" w:hAnsi="Calibri" w:cs="Calibri"/>
                <w:sz w:val="24"/>
                <w:szCs w:val="24"/>
              </w:rPr>
              <w:lastRenderedPageBreak/>
              <w:t xml:space="preserve">Stephanie Velasco, City of Seattle </w:t>
            </w:r>
            <w:r w:rsidRPr="621CA2B6">
              <w:rPr>
                <w:rFonts w:ascii="Calibri" w:eastAsia="Calibri" w:hAnsi="Calibri" w:cs="Calibri"/>
                <w:sz w:val="24"/>
                <w:szCs w:val="24"/>
              </w:rPr>
              <w:lastRenderedPageBreak/>
              <w:t>Office of Housing</w:t>
            </w:r>
          </w:p>
        </w:tc>
        <w:tc>
          <w:tcPr>
            <w:tcW w:w="6480" w:type="dxa"/>
          </w:tcPr>
          <w:p w14:paraId="42F84237" w14:textId="6D0D5580" w:rsidR="44EB714A" w:rsidRDefault="44EB714A" w:rsidP="621CA2B6">
            <w:pPr>
              <w:pStyle w:val="ListParagraph"/>
              <w:numPr>
                <w:ilvl w:val="0"/>
                <w:numId w:val="5"/>
              </w:numPr>
              <w:rPr>
                <w:rFonts w:eastAsiaTheme="minorEastAsia"/>
                <w:sz w:val="24"/>
                <w:szCs w:val="24"/>
              </w:rPr>
            </w:pPr>
            <w:r w:rsidRPr="621CA2B6">
              <w:rPr>
                <w:rFonts w:ascii="Calibri" w:eastAsia="Calibri" w:hAnsi="Calibri" w:cs="Calibri"/>
                <w:sz w:val="24"/>
                <w:szCs w:val="24"/>
              </w:rPr>
              <w:lastRenderedPageBreak/>
              <w:t>Affordable housing providers best practices, which are rapidly changing what were standard repayment plans</w:t>
            </w:r>
          </w:p>
          <w:p w14:paraId="0BBA0FB2" w14:textId="5542E0A8" w:rsidR="44EB714A" w:rsidRDefault="44EB714A" w:rsidP="621CA2B6">
            <w:pPr>
              <w:pStyle w:val="ListParagraph"/>
              <w:numPr>
                <w:ilvl w:val="0"/>
                <w:numId w:val="5"/>
              </w:numPr>
              <w:rPr>
                <w:sz w:val="24"/>
                <w:szCs w:val="24"/>
              </w:rPr>
            </w:pPr>
            <w:r w:rsidRPr="621CA2B6">
              <w:rPr>
                <w:rFonts w:ascii="Calibri" w:eastAsia="Calibri" w:hAnsi="Calibri" w:cs="Calibri"/>
                <w:sz w:val="24"/>
                <w:szCs w:val="24"/>
              </w:rPr>
              <w:lastRenderedPageBreak/>
              <w:t>Emerging practices: Payment plans of 6-9 months with possibilities for extensions</w:t>
            </w:r>
          </w:p>
          <w:p w14:paraId="01CEC89D" w14:textId="29F34DC4" w:rsidR="44EB714A" w:rsidRDefault="44EB714A" w:rsidP="621CA2B6">
            <w:pPr>
              <w:pStyle w:val="ListParagraph"/>
              <w:numPr>
                <w:ilvl w:val="0"/>
                <w:numId w:val="5"/>
              </w:numPr>
              <w:rPr>
                <w:sz w:val="24"/>
                <w:szCs w:val="24"/>
              </w:rPr>
            </w:pPr>
            <w:r w:rsidRPr="621CA2B6">
              <w:rPr>
                <w:rFonts w:ascii="Calibri" w:eastAsia="Calibri" w:hAnsi="Calibri" w:cs="Calibri"/>
                <w:sz w:val="24"/>
                <w:szCs w:val="24"/>
              </w:rPr>
              <w:t>Providers are also working case by case with households with what is actually feasible</w:t>
            </w:r>
          </w:p>
          <w:p w14:paraId="7D129534" w14:textId="42E90030" w:rsidR="44EB714A" w:rsidRDefault="44EB714A" w:rsidP="621CA2B6">
            <w:pPr>
              <w:pStyle w:val="ListParagraph"/>
              <w:numPr>
                <w:ilvl w:val="0"/>
                <w:numId w:val="5"/>
              </w:numPr>
              <w:rPr>
                <w:sz w:val="24"/>
                <w:szCs w:val="24"/>
              </w:rPr>
            </w:pPr>
            <w:r w:rsidRPr="621CA2B6">
              <w:rPr>
                <w:rFonts w:ascii="Calibri" w:eastAsia="Calibri" w:hAnsi="Calibri" w:cs="Calibri"/>
                <w:sz w:val="24"/>
                <w:szCs w:val="24"/>
              </w:rPr>
              <w:t>Amounts and duration may vary widely</w:t>
            </w:r>
          </w:p>
          <w:p w14:paraId="0B7699AA" w14:textId="52298A15" w:rsidR="44EB714A" w:rsidRDefault="44EB714A" w:rsidP="621CA2B6">
            <w:pPr>
              <w:pStyle w:val="ListParagraph"/>
              <w:numPr>
                <w:ilvl w:val="0"/>
                <w:numId w:val="5"/>
              </w:numPr>
              <w:rPr>
                <w:sz w:val="24"/>
                <w:szCs w:val="24"/>
              </w:rPr>
            </w:pPr>
            <w:r w:rsidRPr="621CA2B6">
              <w:rPr>
                <w:rFonts w:ascii="Calibri" w:eastAsia="Calibri" w:hAnsi="Calibri" w:cs="Calibri"/>
                <w:sz w:val="24"/>
                <w:szCs w:val="24"/>
              </w:rPr>
              <w:t>Ability to pay back rent for people may be minimal and then come in stronger depending on when they are able to work, so payment plan will likely change over time</w:t>
            </w:r>
          </w:p>
          <w:p w14:paraId="03283EBA" w14:textId="422BFB02" w:rsidR="44EB714A" w:rsidRDefault="44EB714A" w:rsidP="621CA2B6">
            <w:pPr>
              <w:pStyle w:val="ListParagraph"/>
              <w:numPr>
                <w:ilvl w:val="0"/>
                <w:numId w:val="5"/>
              </w:numPr>
              <w:rPr>
                <w:sz w:val="24"/>
                <w:szCs w:val="24"/>
              </w:rPr>
            </w:pPr>
            <w:r w:rsidRPr="621CA2B6">
              <w:rPr>
                <w:rFonts w:ascii="Calibri" w:eastAsia="Calibri" w:hAnsi="Calibri" w:cs="Calibri"/>
                <w:sz w:val="24"/>
                <w:szCs w:val="24"/>
              </w:rPr>
              <w:t>Emergency legislation passed by Seattle City Council: any landlords and tenants across Seattle, not just affordable housing</w:t>
            </w:r>
          </w:p>
          <w:p w14:paraId="17B56405" w14:textId="5EA18445" w:rsidR="44EB714A" w:rsidRDefault="44EB714A" w:rsidP="621CA2B6">
            <w:pPr>
              <w:pStyle w:val="ListParagraph"/>
              <w:numPr>
                <w:ilvl w:val="0"/>
                <w:numId w:val="5"/>
              </w:numPr>
              <w:rPr>
                <w:sz w:val="24"/>
                <w:szCs w:val="24"/>
              </w:rPr>
            </w:pPr>
            <w:r w:rsidRPr="621CA2B6">
              <w:rPr>
                <w:rFonts w:ascii="Calibri" w:eastAsia="Calibri" w:hAnsi="Calibri" w:cs="Calibri"/>
                <w:sz w:val="24"/>
                <w:szCs w:val="24"/>
              </w:rPr>
              <w:t>Any rent due will be due after 6 months as a default plan, a set consecutive equal plan, depending on how much back rent is owed</w:t>
            </w:r>
            <w:r w:rsidR="1CF08909" w:rsidRPr="621CA2B6">
              <w:rPr>
                <w:rFonts w:ascii="Calibri" w:eastAsia="Calibri" w:hAnsi="Calibri" w:cs="Calibri"/>
                <w:sz w:val="24"/>
                <w:szCs w:val="24"/>
              </w:rPr>
              <w:t>:</w:t>
            </w:r>
          </w:p>
          <w:p w14:paraId="6476478B" w14:textId="412C2256" w:rsidR="44EB714A" w:rsidRDefault="44EB714A" w:rsidP="621CA2B6">
            <w:pPr>
              <w:pStyle w:val="ListParagraph"/>
              <w:numPr>
                <w:ilvl w:val="0"/>
                <w:numId w:val="5"/>
              </w:numPr>
              <w:rPr>
                <w:sz w:val="24"/>
                <w:szCs w:val="24"/>
              </w:rPr>
            </w:pPr>
            <w:r w:rsidRPr="621CA2B6">
              <w:rPr>
                <w:rFonts w:ascii="Calibri" w:eastAsia="Calibri" w:hAnsi="Calibri" w:cs="Calibri"/>
                <w:sz w:val="24"/>
                <w:szCs w:val="24"/>
              </w:rPr>
              <w:t>Say 1-2 months = 5 months</w:t>
            </w:r>
          </w:p>
          <w:p w14:paraId="5BF20F47" w14:textId="263E43AA" w:rsidR="44EB714A" w:rsidRDefault="44EB714A" w:rsidP="621CA2B6">
            <w:pPr>
              <w:pStyle w:val="ListParagraph"/>
              <w:numPr>
                <w:ilvl w:val="0"/>
                <w:numId w:val="5"/>
              </w:numPr>
              <w:rPr>
                <w:sz w:val="24"/>
                <w:szCs w:val="24"/>
              </w:rPr>
            </w:pPr>
            <w:r w:rsidRPr="621CA2B6">
              <w:rPr>
                <w:rFonts w:ascii="Calibri" w:eastAsia="Calibri" w:hAnsi="Calibri" w:cs="Calibri"/>
                <w:sz w:val="24"/>
                <w:szCs w:val="24"/>
              </w:rPr>
              <w:t>Over 2 months = 6-month installments</w:t>
            </w:r>
          </w:p>
          <w:p w14:paraId="6D2F9955" w14:textId="63F38277" w:rsidR="44EB714A" w:rsidRDefault="44EB714A" w:rsidP="621CA2B6">
            <w:pPr>
              <w:pStyle w:val="ListParagraph"/>
              <w:numPr>
                <w:ilvl w:val="0"/>
                <w:numId w:val="5"/>
              </w:numPr>
              <w:rPr>
                <w:sz w:val="24"/>
                <w:szCs w:val="24"/>
              </w:rPr>
            </w:pPr>
            <w:r w:rsidRPr="621CA2B6">
              <w:rPr>
                <w:rFonts w:ascii="Calibri" w:eastAsia="Calibri" w:hAnsi="Calibri" w:cs="Calibri"/>
                <w:sz w:val="24"/>
                <w:szCs w:val="24"/>
              </w:rPr>
              <w:t>Intending to set a flo</w:t>
            </w:r>
            <w:r w:rsidR="57AE0B44" w:rsidRPr="621CA2B6">
              <w:rPr>
                <w:rFonts w:ascii="Calibri" w:eastAsia="Calibri" w:hAnsi="Calibri" w:cs="Calibri"/>
                <w:sz w:val="24"/>
                <w:szCs w:val="24"/>
              </w:rPr>
              <w:t>o</w:t>
            </w:r>
            <w:r w:rsidRPr="621CA2B6">
              <w:rPr>
                <w:rFonts w:ascii="Calibri" w:eastAsia="Calibri" w:hAnsi="Calibri" w:cs="Calibri"/>
                <w:sz w:val="24"/>
                <w:szCs w:val="24"/>
              </w:rPr>
              <w:t>r and give landlords and tenants to figure out what is actually feasible</w:t>
            </w:r>
          </w:p>
          <w:p w14:paraId="25AE8AE4" w14:textId="6999E127" w:rsidR="44EB714A" w:rsidRDefault="44EB714A" w:rsidP="621CA2B6">
            <w:pPr>
              <w:pStyle w:val="ListParagraph"/>
              <w:numPr>
                <w:ilvl w:val="0"/>
                <w:numId w:val="5"/>
              </w:numPr>
              <w:rPr>
                <w:sz w:val="24"/>
                <w:szCs w:val="24"/>
              </w:rPr>
            </w:pPr>
            <w:r w:rsidRPr="621CA2B6">
              <w:rPr>
                <w:rFonts w:ascii="Calibri" w:eastAsia="Calibri" w:hAnsi="Calibri" w:cs="Calibri"/>
                <w:sz w:val="24"/>
                <w:szCs w:val="24"/>
              </w:rPr>
              <w:t xml:space="preserve">Will send a link to </w:t>
            </w:r>
            <w:r w:rsidR="7A8A8177" w:rsidRPr="621CA2B6">
              <w:rPr>
                <w:rFonts w:ascii="Calibri" w:eastAsia="Calibri" w:hAnsi="Calibri" w:cs="Calibri"/>
                <w:sz w:val="24"/>
                <w:szCs w:val="24"/>
              </w:rPr>
              <w:t xml:space="preserve">where to find the </w:t>
            </w:r>
            <w:r w:rsidRPr="621CA2B6">
              <w:rPr>
                <w:rFonts w:ascii="Calibri" w:eastAsia="Calibri" w:hAnsi="Calibri" w:cs="Calibri"/>
                <w:sz w:val="24"/>
                <w:szCs w:val="24"/>
              </w:rPr>
              <w:t>final signed ordinance</w:t>
            </w:r>
            <w:r w:rsidR="6B9B8018" w:rsidRPr="621CA2B6">
              <w:rPr>
                <w:rFonts w:ascii="Calibri" w:eastAsia="Calibri" w:hAnsi="Calibri" w:cs="Calibri"/>
                <w:sz w:val="24"/>
                <w:szCs w:val="24"/>
              </w:rPr>
              <w:t>, but i</w:t>
            </w:r>
            <w:r w:rsidRPr="621CA2B6">
              <w:rPr>
                <w:rFonts w:ascii="Calibri" w:eastAsia="Calibri" w:hAnsi="Calibri" w:cs="Calibri"/>
                <w:sz w:val="24"/>
                <w:szCs w:val="24"/>
              </w:rPr>
              <w:t>t is not up yet</w:t>
            </w:r>
            <w:r w:rsidR="18461F0F" w:rsidRPr="621CA2B6">
              <w:rPr>
                <w:rFonts w:ascii="Calibri" w:eastAsia="Calibri" w:hAnsi="Calibri" w:cs="Calibri"/>
                <w:sz w:val="24"/>
                <w:szCs w:val="24"/>
              </w:rPr>
              <w:t>.</w:t>
            </w:r>
          </w:p>
          <w:p w14:paraId="75DEDC31" w14:textId="7490D88A" w:rsidR="60AC3051" w:rsidRDefault="60AC3051" w:rsidP="621CA2B6">
            <w:pPr>
              <w:pStyle w:val="ListParagraph"/>
              <w:numPr>
                <w:ilvl w:val="0"/>
                <w:numId w:val="5"/>
              </w:numPr>
              <w:rPr>
                <w:rFonts w:eastAsiaTheme="minorEastAsia"/>
                <w:sz w:val="24"/>
                <w:szCs w:val="24"/>
              </w:rPr>
            </w:pPr>
            <w:r w:rsidRPr="621CA2B6">
              <w:rPr>
                <w:rFonts w:ascii="Calibri" w:eastAsia="Calibri" w:hAnsi="Calibri" w:cs="Calibri"/>
                <w:sz w:val="24"/>
                <w:szCs w:val="24"/>
              </w:rPr>
              <w:t>Here is the link to the City of Seattle ordinance: http://seattle.legistar.com/LegislationDetail.aspx?ID=4432265&amp;GUID=CADC7C14-9AD7-46CD-9369-ED939D6D727D</w:t>
            </w:r>
          </w:p>
        </w:tc>
      </w:tr>
      <w:tr w:rsidR="621CA2B6" w14:paraId="3CC725F8" w14:textId="77777777" w:rsidTr="621CA2B6">
        <w:tc>
          <w:tcPr>
            <w:tcW w:w="1335" w:type="dxa"/>
          </w:tcPr>
          <w:p w14:paraId="637D4A1D" w14:textId="679A5EA5" w:rsidR="621CA2B6" w:rsidRDefault="621CA2B6">
            <w:r w:rsidRPr="621CA2B6">
              <w:rPr>
                <w:rFonts w:ascii="Calibri" w:eastAsia="Calibri" w:hAnsi="Calibri" w:cs="Calibri"/>
                <w:sz w:val="24"/>
                <w:szCs w:val="24"/>
              </w:rPr>
              <w:lastRenderedPageBreak/>
              <w:t>10:50</w:t>
            </w:r>
          </w:p>
          <w:p w14:paraId="3BFAAD8D" w14:textId="39C61D12" w:rsidR="621CA2B6" w:rsidRDefault="621CA2B6">
            <w:r w:rsidRPr="621CA2B6">
              <w:rPr>
                <w:rFonts w:ascii="Calibri" w:eastAsia="Calibri" w:hAnsi="Calibri" w:cs="Calibri"/>
                <w:sz w:val="24"/>
                <w:szCs w:val="24"/>
              </w:rPr>
              <w:t>5 min</w:t>
            </w:r>
          </w:p>
          <w:p w14:paraId="47903733" w14:textId="7135FEEE" w:rsidR="621CA2B6" w:rsidRDefault="621CA2B6" w:rsidP="621CA2B6">
            <w:pPr>
              <w:rPr>
                <w:rFonts w:ascii="Calibri" w:eastAsia="Calibri" w:hAnsi="Calibri" w:cs="Calibri"/>
                <w:sz w:val="24"/>
                <w:szCs w:val="24"/>
              </w:rPr>
            </w:pPr>
          </w:p>
          <w:p w14:paraId="5CED31F7" w14:textId="7E3B9AE9" w:rsidR="066AE292" w:rsidRDefault="066AE292" w:rsidP="621CA2B6">
            <w:pPr>
              <w:rPr>
                <w:rFonts w:ascii="Calibri" w:eastAsia="Calibri" w:hAnsi="Calibri" w:cs="Calibri"/>
                <w:sz w:val="24"/>
                <w:szCs w:val="24"/>
              </w:rPr>
            </w:pPr>
            <w:r w:rsidRPr="621CA2B6">
              <w:rPr>
                <w:rFonts w:ascii="Calibri" w:eastAsia="Calibri" w:hAnsi="Calibri" w:cs="Calibri"/>
                <w:sz w:val="24"/>
                <w:szCs w:val="24"/>
              </w:rPr>
              <w:t>Emily</w:t>
            </w:r>
          </w:p>
        </w:tc>
        <w:tc>
          <w:tcPr>
            <w:tcW w:w="1680" w:type="dxa"/>
          </w:tcPr>
          <w:p w14:paraId="76837CB9" w14:textId="7AC7846C" w:rsidR="621CA2B6" w:rsidRDefault="621CA2B6">
            <w:r w:rsidRPr="621CA2B6">
              <w:rPr>
                <w:rFonts w:ascii="Calibri" w:eastAsia="Calibri" w:hAnsi="Calibri" w:cs="Calibri"/>
                <w:sz w:val="24"/>
                <w:szCs w:val="24"/>
              </w:rPr>
              <w:t>Regional Update: Walla Walla County</w:t>
            </w:r>
          </w:p>
        </w:tc>
        <w:tc>
          <w:tcPr>
            <w:tcW w:w="1455" w:type="dxa"/>
          </w:tcPr>
          <w:p w14:paraId="571C6438" w14:textId="73202391" w:rsidR="621CA2B6" w:rsidRDefault="621CA2B6">
            <w:r w:rsidRPr="621CA2B6">
              <w:rPr>
                <w:rFonts w:ascii="Calibri" w:eastAsia="Calibri" w:hAnsi="Calibri" w:cs="Calibri"/>
                <w:sz w:val="24"/>
                <w:szCs w:val="24"/>
              </w:rPr>
              <w:t>Sam Jackle, Walla Walla Co. Dept of Community Health</w:t>
            </w:r>
          </w:p>
        </w:tc>
        <w:tc>
          <w:tcPr>
            <w:tcW w:w="6480" w:type="dxa"/>
          </w:tcPr>
          <w:p w14:paraId="62474C6C" w14:textId="558E073F" w:rsidR="5A070FF0" w:rsidRDefault="5A070FF0" w:rsidP="621CA2B6">
            <w:pPr>
              <w:pStyle w:val="ListParagraph"/>
              <w:numPr>
                <w:ilvl w:val="0"/>
                <w:numId w:val="8"/>
              </w:numPr>
              <w:rPr>
                <w:rFonts w:eastAsiaTheme="minorEastAsia"/>
                <w:sz w:val="24"/>
                <w:szCs w:val="24"/>
              </w:rPr>
            </w:pPr>
            <w:r w:rsidRPr="621CA2B6">
              <w:rPr>
                <w:rFonts w:ascii="Calibri" w:eastAsia="Calibri" w:hAnsi="Calibri" w:cs="Calibri"/>
                <w:sz w:val="24"/>
                <w:szCs w:val="24"/>
              </w:rPr>
              <w:t>Focusing on rental assistance</w:t>
            </w:r>
          </w:p>
          <w:p w14:paraId="4BEF489F" w14:textId="1A8BE42C" w:rsidR="5A070FF0" w:rsidRDefault="5A070FF0" w:rsidP="621CA2B6">
            <w:pPr>
              <w:pStyle w:val="ListParagraph"/>
              <w:numPr>
                <w:ilvl w:val="0"/>
                <w:numId w:val="8"/>
              </w:numPr>
              <w:rPr>
                <w:sz w:val="24"/>
                <w:szCs w:val="24"/>
              </w:rPr>
            </w:pPr>
            <w:r w:rsidRPr="621CA2B6">
              <w:rPr>
                <w:rFonts w:ascii="Calibri" w:eastAsia="Calibri" w:hAnsi="Calibri" w:cs="Calibri"/>
                <w:sz w:val="24"/>
                <w:szCs w:val="24"/>
              </w:rPr>
              <w:t xml:space="preserve">Work group from council on homeless, making sure we’re </w:t>
            </w:r>
            <w:r w:rsidR="79A066B9" w:rsidRPr="621CA2B6">
              <w:rPr>
                <w:rFonts w:ascii="Calibri" w:eastAsia="Calibri" w:hAnsi="Calibri" w:cs="Calibri"/>
                <w:sz w:val="24"/>
                <w:szCs w:val="24"/>
              </w:rPr>
              <w:t>collaboration</w:t>
            </w:r>
            <w:r w:rsidRPr="621CA2B6">
              <w:rPr>
                <w:rFonts w:ascii="Calibri" w:eastAsia="Calibri" w:hAnsi="Calibri" w:cs="Calibri"/>
                <w:sz w:val="24"/>
                <w:szCs w:val="24"/>
              </w:rPr>
              <w:t xml:space="preserve"> w/ each other </w:t>
            </w:r>
            <w:r w:rsidR="4F355331" w:rsidRPr="621CA2B6">
              <w:rPr>
                <w:rFonts w:ascii="Calibri" w:eastAsia="Calibri" w:hAnsi="Calibri" w:cs="Calibri"/>
                <w:sz w:val="24"/>
                <w:szCs w:val="24"/>
              </w:rPr>
              <w:t>putting</w:t>
            </w:r>
            <w:r w:rsidRPr="621CA2B6">
              <w:rPr>
                <w:rFonts w:ascii="Calibri" w:eastAsia="Calibri" w:hAnsi="Calibri" w:cs="Calibri"/>
                <w:sz w:val="24"/>
                <w:szCs w:val="24"/>
              </w:rPr>
              <w:t xml:space="preserve"> together </w:t>
            </w:r>
            <w:r w:rsidR="00E24ECF" w:rsidRPr="621CA2B6">
              <w:rPr>
                <w:rFonts w:ascii="Calibri" w:eastAsia="Calibri" w:hAnsi="Calibri" w:cs="Calibri"/>
                <w:sz w:val="24"/>
                <w:szCs w:val="24"/>
              </w:rPr>
              <w:t>rental</w:t>
            </w:r>
            <w:r w:rsidRPr="621CA2B6">
              <w:rPr>
                <w:rFonts w:ascii="Calibri" w:eastAsia="Calibri" w:hAnsi="Calibri" w:cs="Calibri"/>
                <w:sz w:val="24"/>
                <w:szCs w:val="24"/>
              </w:rPr>
              <w:t xml:space="preserve"> </w:t>
            </w:r>
            <w:r w:rsidR="4387E658" w:rsidRPr="621CA2B6">
              <w:rPr>
                <w:rFonts w:ascii="Calibri" w:eastAsia="Calibri" w:hAnsi="Calibri" w:cs="Calibri"/>
                <w:sz w:val="24"/>
                <w:szCs w:val="24"/>
              </w:rPr>
              <w:t>assistance</w:t>
            </w:r>
          </w:p>
          <w:p w14:paraId="7794638B" w14:textId="5B949F1D" w:rsidR="5A070FF0" w:rsidRDefault="5A070FF0" w:rsidP="621CA2B6">
            <w:pPr>
              <w:pStyle w:val="ListParagraph"/>
              <w:numPr>
                <w:ilvl w:val="0"/>
                <w:numId w:val="8"/>
              </w:numPr>
              <w:rPr>
                <w:sz w:val="24"/>
                <w:szCs w:val="24"/>
              </w:rPr>
            </w:pPr>
            <w:r w:rsidRPr="621CA2B6">
              <w:rPr>
                <w:rFonts w:ascii="Calibri" w:eastAsia="Calibri" w:hAnsi="Calibri" w:cs="Calibri"/>
                <w:sz w:val="24"/>
                <w:szCs w:val="24"/>
              </w:rPr>
              <w:t>Majority</w:t>
            </w:r>
            <w:r w:rsidR="3401A5BB" w:rsidRPr="621CA2B6">
              <w:rPr>
                <w:rFonts w:ascii="Calibri" w:eastAsia="Calibri" w:hAnsi="Calibri" w:cs="Calibri"/>
                <w:sz w:val="24"/>
                <w:szCs w:val="24"/>
              </w:rPr>
              <w:t xml:space="preserve"> working</w:t>
            </w:r>
            <w:r w:rsidRPr="621CA2B6">
              <w:rPr>
                <w:rFonts w:ascii="Calibri" w:eastAsia="Calibri" w:hAnsi="Calibri" w:cs="Calibri"/>
                <w:sz w:val="24"/>
                <w:szCs w:val="24"/>
              </w:rPr>
              <w:t xml:space="preserve"> with </w:t>
            </w:r>
            <w:r w:rsidR="1201FC50" w:rsidRPr="621CA2B6">
              <w:rPr>
                <w:rFonts w:ascii="Calibri" w:eastAsia="Calibri" w:hAnsi="Calibri" w:cs="Calibri"/>
                <w:sz w:val="24"/>
                <w:szCs w:val="24"/>
              </w:rPr>
              <w:t>coordinated</w:t>
            </w:r>
            <w:r w:rsidRPr="621CA2B6">
              <w:rPr>
                <w:rFonts w:ascii="Calibri" w:eastAsia="Calibri" w:hAnsi="Calibri" w:cs="Calibri"/>
                <w:sz w:val="24"/>
                <w:szCs w:val="24"/>
              </w:rPr>
              <w:t xml:space="preserve"> entry, as more funds come </w:t>
            </w:r>
            <w:r w:rsidR="1E8EECFB" w:rsidRPr="621CA2B6">
              <w:rPr>
                <w:rFonts w:ascii="Calibri" w:eastAsia="Calibri" w:hAnsi="Calibri" w:cs="Calibri"/>
                <w:sz w:val="24"/>
                <w:szCs w:val="24"/>
              </w:rPr>
              <w:t>available</w:t>
            </w:r>
            <w:r w:rsidRPr="621CA2B6">
              <w:rPr>
                <w:rFonts w:ascii="Calibri" w:eastAsia="Calibri" w:hAnsi="Calibri" w:cs="Calibri"/>
                <w:sz w:val="24"/>
                <w:szCs w:val="24"/>
              </w:rPr>
              <w:t xml:space="preserve"> </w:t>
            </w:r>
            <w:r w:rsidR="3B5A5DD6" w:rsidRPr="621CA2B6">
              <w:rPr>
                <w:rFonts w:ascii="Calibri" w:eastAsia="Calibri" w:hAnsi="Calibri" w:cs="Calibri"/>
                <w:sz w:val="24"/>
                <w:szCs w:val="24"/>
              </w:rPr>
              <w:t xml:space="preserve">the program will be </w:t>
            </w:r>
            <w:r w:rsidRPr="621CA2B6">
              <w:rPr>
                <w:rFonts w:ascii="Calibri" w:eastAsia="Calibri" w:hAnsi="Calibri" w:cs="Calibri"/>
                <w:sz w:val="24"/>
                <w:szCs w:val="24"/>
              </w:rPr>
              <w:t>ready to go</w:t>
            </w:r>
          </w:p>
          <w:p w14:paraId="60A6ED5F" w14:textId="40E1BE3D" w:rsidR="5A070FF0" w:rsidRDefault="5A070FF0" w:rsidP="621CA2B6">
            <w:pPr>
              <w:pStyle w:val="ListParagraph"/>
              <w:numPr>
                <w:ilvl w:val="0"/>
                <w:numId w:val="8"/>
              </w:numPr>
              <w:rPr>
                <w:sz w:val="24"/>
                <w:szCs w:val="24"/>
              </w:rPr>
            </w:pPr>
            <w:r w:rsidRPr="621CA2B6">
              <w:rPr>
                <w:rFonts w:ascii="Calibri" w:eastAsia="Calibri" w:hAnsi="Calibri" w:cs="Calibri"/>
                <w:sz w:val="24"/>
                <w:szCs w:val="24"/>
              </w:rPr>
              <w:t xml:space="preserve">We have a unique relationship with our </w:t>
            </w:r>
            <w:r w:rsidR="3A330D32" w:rsidRPr="621CA2B6">
              <w:rPr>
                <w:rFonts w:ascii="Calibri" w:eastAsia="Calibri" w:hAnsi="Calibri" w:cs="Calibri"/>
                <w:sz w:val="24"/>
                <w:szCs w:val="24"/>
              </w:rPr>
              <w:t>hospital</w:t>
            </w:r>
            <w:r w:rsidRPr="621CA2B6">
              <w:rPr>
                <w:rFonts w:ascii="Calibri" w:eastAsia="Calibri" w:hAnsi="Calibri" w:cs="Calibri"/>
                <w:sz w:val="24"/>
                <w:szCs w:val="24"/>
              </w:rPr>
              <w:t xml:space="preserve">, it has a team focused on health outcomes, with focus on self </w:t>
            </w:r>
            <w:r w:rsidR="5F2E45CD" w:rsidRPr="621CA2B6">
              <w:rPr>
                <w:rFonts w:ascii="Calibri" w:eastAsia="Calibri" w:hAnsi="Calibri" w:cs="Calibri"/>
                <w:sz w:val="24"/>
                <w:szCs w:val="24"/>
              </w:rPr>
              <w:t>mgmt.</w:t>
            </w:r>
            <w:r w:rsidRPr="621CA2B6">
              <w:rPr>
                <w:rFonts w:ascii="Calibri" w:eastAsia="Calibri" w:hAnsi="Calibri" w:cs="Calibri"/>
                <w:sz w:val="24"/>
                <w:szCs w:val="24"/>
              </w:rPr>
              <w:t xml:space="preserve"> </w:t>
            </w:r>
          </w:p>
          <w:p w14:paraId="59D3E009" w14:textId="64A0ECBF" w:rsidR="5A070FF0" w:rsidRDefault="5A070FF0" w:rsidP="621CA2B6">
            <w:pPr>
              <w:pStyle w:val="ListParagraph"/>
              <w:numPr>
                <w:ilvl w:val="0"/>
                <w:numId w:val="8"/>
              </w:numPr>
              <w:rPr>
                <w:sz w:val="24"/>
                <w:szCs w:val="24"/>
              </w:rPr>
            </w:pPr>
            <w:r w:rsidRPr="621CA2B6">
              <w:rPr>
                <w:rFonts w:ascii="Calibri" w:eastAsia="Calibri" w:hAnsi="Calibri" w:cs="Calibri"/>
                <w:sz w:val="24"/>
                <w:szCs w:val="24"/>
              </w:rPr>
              <w:t>Working with that team w/ our shelters and homeless population</w:t>
            </w:r>
          </w:p>
          <w:p w14:paraId="54B21D72" w14:textId="26882E0F" w:rsidR="5A070FF0" w:rsidRDefault="5A070FF0" w:rsidP="621CA2B6">
            <w:pPr>
              <w:pStyle w:val="ListParagraph"/>
              <w:numPr>
                <w:ilvl w:val="0"/>
                <w:numId w:val="8"/>
              </w:numPr>
              <w:rPr>
                <w:sz w:val="24"/>
                <w:szCs w:val="24"/>
              </w:rPr>
            </w:pPr>
            <w:r w:rsidRPr="621CA2B6">
              <w:rPr>
                <w:rFonts w:ascii="Calibri" w:eastAsia="Calibri" w:hAnsi="Calibri" w:cs="Calibri"/>
                <w:sz w:val="24"/>
                <w:szCs w:val="24"/>
              </w:rPr>
              <w:t xml:space="preserve">Relationships and trust </w:t>
            </w:r>
            <w:r w:rsidR="46390AE3" w:rsidRPr="621CA2B6">
              <w:rPr>
                <w:rFonts w:ascii="Calibri" w:eastAsia="Calibri" w:hAnsi="Calibri" w:cs="Calibri"/>
                <w:sz w:val="24"/>
                <w:szCs w:val="24"/>
              </w:rPr>
              <w:t>are</w:t>
            </w:r>
            <w:r w:rsidRPr="621CA2B6">
              <w:rPr>
                <w:rFonts w:ascii="Calibri" w:eastAsia="Calibri" w:hAnsi="Calibri" w:cs="Calibri"/>
                <w:sz w:val="24"/>
                <w:szCs w:val="24"/>
              </w:rPr>
              <w:t xml:space="preserve"> being built, </w:t>
            </w:r>
            <w:r w:rsidR="2CC46FCB" w:rsidRPr="621CA2B6">
              <w:rPr>
                <w:rFonts w:ascii="Calibri" w:eastAsia="Calibri" w:hAnsi="Calibri" w:cs="Calibri"/>
                <w:sz w:val="24"/>
                <w:szCs w:val="24"/>
              </w:rPr>
              <w:t>strengthen</w:t>
            </w:r>
            <w:r w:rsidRPr="621CA2B6">
              <w:rPr>
                <w:rFonts w:ascii="Calibri" w:eastAsia="Calibri" w:hAnsi="Calibri" w:cs="Calibri"/>
                <w:sz w:val="24"/>
                <w:szCs w:val="24"/>
              </w:rPr>
              <w:t xml:space="preserve"> that connection</w:t>
            </w:r>
          </w:p>
          <w:p w14:paraId="2EFD62F7" w14:textId="15931C27" w:rsidR="5A070FF0" w:rsidRDefault="5A070FF0" w:rsidP="621CA2B6">
            <w:pPr>
              <w:pStyle w:val="ListParagraph"/>
              <w:numPr>
                <w:ilvl w:val="0"/>
                <w:numId w:val="8"/>
              </w:numPr>
              <w:rPr>
                <w:sz w:val="24"/>
                <w:szCs w:val="24"/>
              </w:rPr>
            </w:pPr>
            <w:r w:rsidRPr="621CA2B6">
              <w:rPr>
                <w:rFonts w:ascii="Calibri" w:eastAsia="Calibri" w:hAnsi="Calibri" w:cs="Calibri"/>
                <w:sz w:val="24"/>
                <w:szCs w:val="24"/>
              </w:rPr>
              <w:t xml:space="preserve">Work with community services and health </w:t>
            </w:r>
            <w:r w:rsidR="5B004533" w:rsidRPr="621CA2B6">
              <w:rPr>
                <w:rFonts w:ascii="Calibri" w:eastAsia="Calibri" w:hAnsi="Calibri" w:cs="Calibri"/>
                <w:sz w:val="24"/>
                <w:szCs w:val="24"/>
              </w:rPr>
              <w:t>dept.</w:t>
            </w:r>
            <w:r w:rsidRPr="621CA2B6">
              <w:rPr>
                <w:rFonts w:ascii="Calibri" w:eastAsia="Calibri" w:hAnsi="Calibri" w:cs="Calibri"/>
                <w:sz w:val="24"/>
                <w:szCs w:val="24"/>
              </w:rPr>
              <w:t xml:space="preserve">, 2 hats. </w:t>
            </w:r>
          </w:p>
          <w:p w14:paraId="4C033DC0" w14:textId="454DCD75" w:rsidR="5A070FF0" w:rsidRDefault="5A070FF0" w:rsidP="621CA2B6">
            <w:pPr>
              <w:pStyle w:val="ListParagraph"/>
              <w:numPr>
                <w:ilvl w:val="0"/>
                <w:numId w:val="8"/>
              </w:numPr>
              <w:rPr>
                <w:sz w:val="24"/>
                <w:szCs w:val="24"/>
              </w:rPr>
            </w:pPr>
            <w:r w:rsidRPr="621CA2B6">
              <w:rPr>
                <w:rFonts w:ascii="Calibri" w:eastAsia="Calibri" w:hAnsi="Calibri" w:cs="Calibri"/>
                <w:sz w:val="24"/>
                <w:szCs w:val="24"/>
              </w:rPr>
              <w:t xml:space="preserve">Want to mention we have noticed lower numbers in domestic violence </w:t>
            </w:r>
            <w:r w:rsidR="69260953" w:rsidRPr="621CA2B6">
              <w:rPr>
                <w:rFonts w:ascii="Calibri" w:eastAsia="Calibri" w:hAnsi="Calibri" w:cs="Calibri"/>
                <w:sz w:val="24"/>
                <w:szCs w:val="24"/>
              </w:rPr>
              <w:t>shelters</w:t>
            </w:r>
            <w:r w:rsidRPr="621CA2B6">
              <w:rPr>
                <w:rFonts w:ascii="Calibri" w:eastAsia="Calibri" w:hAnsi="Calibri" w:cs="Calibri"/>
                <w:sz w:val="24"/>
                <w:szCs w:val="24"/>
              </w:rPr>
              <w:t>, one thing is that increased rules and restrictions can be difficult</w:t>
            </w:r>
          </w:p>
          <w:p w14:paraId="1703A4F5" w14:textId="1839F908" w:rsidR="5A070FF0" w:rsidRDefault="5A070FF0" w:rsidP="621CA2B6">
            <w:pPr>
              <w:pStyle w:val="ListParagraph"/>
              <w:numPr>
                <w:ilvl w:val="0"/>
                <w:numId w:val="8"/>
              </w:numPr>
              <w:rPr>
                <w:sz w:val="24"/>
                <w:szCs w:val="24"/>
              </w:rPr>
            </w:pPr>
            <w:r w:rsidRPr="621CA2B6">
              <w:rPr>
                <w:rFonts w:ascii="Calibri" w:eastAsia="Calibri" w:hAnsi="Calibri" w:cs="Calibri"/>
                <w:sz w:val="24"/>
                <w:szCs w:val="24"/>
              </w:rPr>
              <w:t>Want to focus on pre-existing programs</w:t>
            </w:r>
          </w:p>
          <w:p w14:paraId="08E72ED0" w14:textId="65724058" w:rsidR="5A070FF0" w:rsidRDefault="5A070FF0" w:rsidP="621CA2B6">
            <w:pPr>
              <w:pStyle w:val="ListParagraph"/>
              <w:numPr>
                <w:ilvl w:val="0"/>
                <w:numId w:val="8"/>
              </w:numPr>
              <w:rPr>
                <w:sz w:val="24"/>
                <w:szCs w:val="24"/>
              </w:rPr>
            </w:pPr>
            <w:r w:rsidRPr="621CA2B6">
              <w:rPr>
                <w:rFonts w:ascii="Calibri" w:eastAsia="Calibri" w:hAnsi="Calibri" w:cs="Calibri"/>
                <w:sz w:val="24"/>
                <w:szCs w:val="24"/>
              </w:rPr>
              <w:t xml:space="preserve">How to plan beyond the sept 30 for </w:t>
            </w:r>
            <w:r w:rsidR="128493CE" w:rsidRPr="621CA2B6">
              <w:rPr>
                <w:rFonts w:ascii="Calibri" w:eastAsia="Calibri" w:hAnsi="Calibri" w:cs="Calibri"/>
                <w:sz w:val="24"/>
                <w:szCs w:val="24"/>
              </w:rPr>
              <w:t>WA</w:t>
            </w:r>
            <w:r w:rsidRPr="621CA2B6">
              <w:rPr>
                <w:rFonts w:ascii="Calibri" w:eastAsia="Calibri" w:hAnsi="Calibri" w:cs="Calibri"/>
                <w:sz w:val="24"/>
                <w:szCs w:val="24"/>
              </w:rPr>
              <w:t xml:space="preserve"> emerg</w:t>
            </w:r>
            <w:r w:rsidR="1ED5A0E8" w:rsidRPr="621CA2B6">
              <w:rPr>
                <w:rFonts w:ascii="Calibri" w:eastAsia="Calibri" w:hAnsi="Calibri" w:cs="Calibri"/>
                <w:sz w:val="24"/>
                <w:szCs w:val="24"/>
              </w:rPr>
              <w:t>ency</w:t>
            </w:r>
            <w:r w:rsidRPr="621CA2B6">
              <w:rPr>
                <w:rFonts w:ascii="Calibri" w:eastAsia="Calibri" w:hAnsi="Calibri" w:cs="Calibri"/>
                <w:sz w:val="24"/>
                <w:szCs w:val="24"/>
              </w:rPr>
              <w:t xml:space="preserve"> Housing grant</w:t>
            </w:r>
            <w:r w:rsidR="7E9B4BF9" w:rsidRPr="621CA2B6">
              <w:rPr>
                <w:rFonts w:ascii="Calibri" w:eastAsia="Calibri" w:hAnsi="Calibri" w:cs="Calibri"/>
                <w:sz w:val="24"/>
                <w:szCs w:val="24"/>
              </w:rPr>
              <w:t xml:space="preserve">. </w:t>
            </w:r>
            <w:r w:rsidRPr="621CA2B6">
              <w:rPr>
                <w:rFonts w:ascii="Calibri" w:eastAsia="Calibri" w:hAnsi="Calibri" w:cs="Calibri"/>
                <w:sz w:val="24"/>
                <w:szCs w:val="24"/>
              </w:rPr>
              <w:t xml:space="preserve">Stay home stay safe is the focus, but </w:t>
            </w:r>
            <w:r w:rsidR="3E31311C" w:rsidRPr="621CA2B6">
              <w:rPr>
                <w:rFonts w:ascii="Calibri" w:eastAsia="Calibri" w:hAnsi="Calibri" w:cs="Calibri"/>
                <w:sz w:val="24"/>
                <w:szCs w:val="24"/>
              </w:rPr>
              <w:t>time</w:t>
            </w:r>
            <w:r w:rsidRPr="621CA2B6">
              <w:rPr>
                <w:rFonts w:ascii="Calibri" w:eastAsia="Calibri" w:hAnsi="Calibri" w:cs="Calibri"/>
                <w:sz w:val="24"/>
                <w:szCs w:val="24"/>
              </w:rPr>
              <w:t xml:space="preserve"> is flying</w:t>
            </w:r>
          </w:p>
          <w:p w14:paraId="16F9DEF8" w14:textId="44D41CD7" w:rsidR="5A070FF0" w:rsidRDefault="5A070FF0" w:rsidP="621CA2B6">
            <w:pPr>
              <w:pStyle w:val="ListParagraph"/>
              <w:numPr>
                <w:ilvl w:val="0"/>
                <w:numId w:val="8"/>
              </w:numPr>
              <w:rPr>
                <w:sz w:val="24"/>
                <w:szCs w:val="24"/>
              </w:rPr>
            </w:pPr>
            <w:r w:rsidRPr="621CA2B6">
              <w:rPr>
                <w:rFonts w:ascii="Calibri" w:eastAsia="Calibri" w:hAnsi="Calibri" w:cs="Calibri"/>
                <w:sz w:val="24"/>
                <w:szCs w:val="24"/>
              </w:rPr>
              <w:t>Medical rounding does include encampments, don’t have safe parking in Walla Walla</w:t>
            </w:r>
          </w:p>
          <w:p w14:paraId="52C43BBE" w14:textId="2A69AE6A" w:rsidR="5A070FF0" w:rsidRDefault="5A070FF0" w:rsidP="621CA2B6">
            <w:pPr>
              <w:pStyle w:val="ListParagraph"/>
              <w:numPr>
                <w:ilvl w:val="0"/>
                <w:numId w:val="8"/>
              </w:numPr>
              <w:rPr>
                <w:sz w:val="24"/>
                <w:szCs w:val="24"/>
              </w:rPr>
            </w:pPr>
            <w:r w:rsidRPr="621CA2B6">
              <w:rPr>
                <w:rFonts w:ascii="Calibri" w:eastAsia="Calibri" w:hAnsi="Calibri" w:cs="Calibri"/>
                <w:sz w:val="24"/>
                <w:szCs w:val="24"/>
              </w:rPr>
              <w:lastRenderedPageBreak/>
              <w:t>They also assist w/ ppl who have been tested, helpful because it helps stretch the resources</w:t>
            </w:r>
          </w:p>
          <w:p w14:paraId="24BCE1E2" w14:textId="428C7DBB" w:rsidR="5A070FF0" w:rsidRDefault="5A070FF0" w:rsidP="621CA2B6">
            <w:pPr>
              <w:pStyle w:val="ListParagraph"/>
              <w:numPr>
                <w:ilvl w:val="0"/>
                <w:numId w:val="8"/>
              </w:numPr>
              <w:rPr>
                <w:sz w:val="24"/>
                <w:szCs w:val="24"/>
              </w:rPr>
            </w:pPr>
            <w:r w:rsidRPr="621CA2B6">
              <w:rPr>
                <w:rFonts w:ascii="Calibri" w:eastAsia="Calibri" w:hAnsi="Calibri" w:cs="Calibri"/>
                <w:sz w:val="24"/>
                <w:szCs w:val="24"/>
              </w:rPr>
              <w:t xml:space="preserve">Q: are you able to do testing for folks in </w:t>
            </w:r>
            <w:r w:rsidR="1E22EED2" w:rsidRPr="621CA2B6">
              <w:rPr>
                <w:rFonts w:ascii="Calibri" w:eastAsia="Calibri" w:hAnsi="Calibri" w:cs="Calibri"/>
                <w:sz w:val="24"/>
                <w:szCs w:val="24"/>
              </w:rPr>
              <w:t>shelters and for unsheltered folx</w:t>
            </w:r>
            <w:r w:rsidRPr="621CA2B6">
              <w:rPr>
                <w:rFonts w:ascii="Calibri" w:eastAsia="Calibri" w:hAnsi="Calibri" w:cs="Calibri"/>
                <w:sz w:val="24"/>
                <w:szCs w:val="24"/>
              </w:rPr>
              <w:t>?</w:t>
            </w:r>
          </w:p>
          <w:p w14:paraId="44E83D9D" w14:textId="05ABE6E3" w:rsidR="5A070FF0" w:rsidRDefault="5A070FF0" w:rsidP="621CA2B6">
            <w:pPr>
              <w:pStyle w:val="ListParagraph"/>
              <w:numPr>
                <w:ilvl w:val="0"/>
                <w:numId w:val="8"/>
              </w:numPr>
              <w:rPr>
                <w:sz w:val="24"/>
                <w:szCs w:val="24"/>
              </w:rPr>
            </w:pPr>
            <w:r w:rsidRPr="621CA2B6">
              <w:rPr>
                <w:rFonts w:ascii="Calibri" w:eastAsia="Calibri" w:hAnsi="Calibri" w:cs="Calibri"/>
                <w:sz w:val="24"/>
                <w:szCs w:val="24"/>
              </w:rPr>
              <w:t xml:space="preserve">A: Right now no, but we are pushing for that. Had conversations about if we reach a threshold of </w:t>
            </w:r>
            <w:r w:rsidR="36F728B5" w:rsidRPr="621CA2B6">
              <w:rPr>
                <w:rFonts w:ascii="Calibri" w:eastAsia="Calibri" w:hAnsi="Calibri" w:cs="Calibri"/>
                <w:sz w:val="24"/>
                <w:szCs w:val="24"/>
              </w:rPr>
              <w:t>positive</w:t>
            </w:r>
            <w:r w:rsidRPr="621CA2B6">
              <w:rPr>
                <w:rFonts w:ascii="Calibri" w:eastAsia="Calibri" w:hAnsi="Calibri" w:cs="Calibri"/>
                <w:sz w:val="24"/>
                <w:szCs w:val="24"/>
              </w:rPr>
              <w:t xml:space="preserve"> cases then we’ll do on site testing. W</w:t>
            </w:r>
            <w:r w:rsidR="0F7A48B4" w:rsidRPr="621CA2B6">
              <w:rPr>
                <w:rFonts w:ascii="Calibri" w:eastAsia="Calibri" w:hAnsi="Calibri" w:cs="Calibri"/>
                <w:sz w:val="24"/>
                <w:szCs w:val="24"/>
              </w:rPr>
              <w:t>e</w:t>
            </w:r>
            <w:r w:rsidRPr="621CA2B6">
              <w:rPr>
                <w:rFonts w:ascii="Calibri" w:eastAsia="Calibri" w:hAnsi="Calibri" w:cs="Calibri"/>
                <w:sz w:val="24"/>
                <w:szCs w:val="24"/>
              </w:rPr>
              <w:t xml:space="preserve"> are pushing for it </w:t>
            </w:r>
            <w:r w:rsidR="11E85E7D" w:rsidRPr="621CA2B6">
              <w:rPr>
                <w:rFonts w:ascii="Calibri" w:eastAsia="Calibri" w:hAnsi="Calibri" w:cs="Calibri"/>
                <w:sz w:val="24"/>
                <w:szCs w:val="24"/>
              </w:rPr>
              <w:t>though</w:t>
            </w:r>
            <w:r w:rsidRPr="621CA2B6">
              <w:rPr>
                <w:rFonts w:ascii="Calibri" w:eastAsia="Calibri" w:hAnsi="Calibri" w:cs="Calibri"/>
                <w:sz w:val="24"/>
                <w:szCs w:val="24"/>
              </w:rPr>
              <w:t xml:space="preserve">, </w:t>
            </w:r>
            <w:r w:rsidR="7C004B93" w:rsidRPr="621CA2B6">
              <w:rPr>
                <w:rFonts w:ascii="Calibri" w:eastAsia="Calibri" w:hAnsi="Calibri" w:cs="Calibri"/>
                <w:sz w:val="24"/>
                <w:szCs w:val="24"/>
              </w:rPr>
              <w:t>because</w:t>
            </w:r>
            <w:r w:rsidRPr="621CA2B6">
              <w:rPr>
                <w:rFonts w:ascii="Calibri" w:eastAsia="Calibri" w:hAnsi="Calibri" w:cs="Calibri"/>
                <w:sz w:val="24"/>
                <w:szCs w:val="24"/>
              </w:rPr>
              <w:t xml:space="preserve"> it makes things easier</w:t>
            </w:r>
            <w:r w:rsidR="1B41AE46" w:rsidRPr="621CA2B6">
              <w:rPr>
                <w:rFonts w:ascii="Calibri" w:eastAsia="Calibri" w:hAnsi="Calibri" w:cs="Calibri"/>
                <w:sz w:val="24"/>
                <w:szCs w:val="24"/>
              </w:rPr>
              <w:t>.</w:t>
            </w:r>
          </w:p>
        </w:tc>
      </w:tr>
      <w:tr w:rsidR="621CA2B6" w14:paraId="4EF04218" w14:textId="77777777" w:rsidTr="621CA2B6">
        <w:tc>
          <w:tcPr>
            <w:tcW w:w="1335" w:type="dxa"/>
          </w:tcPr>
          <w:p w14:paraId="42B8F1C6" w14:textId="5D311F14" w:rsidR="621CA2B6" w:rsidRDefault="621CA2B6">
            <w:r w:rsidRPr="621CA2B6">
              <w:rPr>
                <w:rFonts w:ascii="Calibri" w:eastAsia="Calibri" w:hAnsi="Calibri" w:cs="Calibri"/>
                <w:sz w:val="24"/>
                <w:szCs w:val="24"/>
              </w:rPr>
              <w:lastRenderedPageBreak/>
              <w:t>10:55</w:t>
            </w:r>
          </w:p>
          <w:p w14:paraId="67939F64" w14:textId="174EA7FB" w:rsidR="621CA2B6" w:rsidRDefault="621CA2B6">
            <w:r w:rsidRPr="621CA2B6">
              <w:rPr>
                <w:rFonts w:ascii="Calibri" w:eastAsia="Calibri" w:hAnsi="Calibri" w:cs="Calibri"/>
                <w:sz w:val="24"/>
                <w:szCs w:val="24"/>
              </w:rPr>
              <w:t>10 min</w:t>
            </w:r>
          </w:p>
          <w:p w14:paraId="040BFCC3" w14:textId="1C4D5FDE" w:rsidR="621CA2B6" w:rsidRDefault="621CA2B6" w:rsidP="621CA2B6">
            <w:pPr>
              <w:rPr>
                <w:rFonts w:ascii="Calibri" w:eastAsia="Calibri" w:hAnsi="Calibri" w:cs="Calibri"/>
                <w:sz w:val="24"/>
                <w:szCs w:val="24"/>
              </w:rPr>
            </w:pPr>
          </w:p>
          <w:p w14:paraId="7B6DF588" w14:textId="5E56EAB2" w:rsidR="4A307015" w:rsidRDefault="4A307015" w:rsidP="621CA2B6">
            <w:pPr>
              <w:rPr>
                <w:rFonts w:ascii="Calibri" w:eastAsia="Calibri" w:hAnsi="Calibri" w:cs="Calibri"/>
                <w:sz w:val="24"/>
                <w:szCs w:val="24"/>
              </w:rPr>
            </w:pPr>
            <w:r w:rsidRPr="621CA2B6">
              <w:rPr>
                <w:rFonts w:ascii="Calibri" w:eastAsia="Calibri" w:hAnsi="Calibri" w:cs="Calibri"/>
                <w:sz w:val="24"/>
                <w:szCs w:val="24"/>
              </w:rPr>
              <w:t>Teresa</w:t>
            </w:r>
          </w:p>
        </w:tc>
        <w:tc>
          <w:tcPr>
            <w:tcW w:w="1680" w:type="dxa"/>
          </w:tcPr>
          <w:p w14:paraId="7BAE8635" w14:textId="39112DDB" w:rsidR="621CA2B6" w:rsidRDefault="621CA2B6">
            <w:r w:rsidRPr="621CA2B6">
              <w:rPr>
                <w:rFonts w:ascii="Calibri" w:eastAsia="Calibri" w:hAnsi="Calibri" w:cs="Calibri"/>
                <w:sz w:val="24"/>
                <w:szCs w:val="24"/>
              </w:rPr>
              <w:t>Regional Update: Yakima County, Homelessness Response and Medical Respite</w:t>
            </w:r>
          </w:p>
        </w:tc>
        <w:tc>
          <w:tcPr>
            <w:tcW w:w="1455" w:type="dxa"/>
          </w:tcPr>
          <w:p w14:paraId="45E3F39A" w14:textId="629B3958" w:rsidR="621CA2B6" w:rsidRDefault="621CA2B6">
            <w:r w:rsidRPr="621CA2B6">
              <w:rPr>
                <w:rFonts w:ascii="Calibri" w:eastAsia="Calibri" w:hAnsi="Calibri" w:cs="Calibri"/>
                <w:sz w:val="24"/>
                <w:szCs w:val="24"/>
              </w:rPr>
              <w:t>Esther Magasis, Yakima County Dept. of Human Services; Rhonda Hauff, Yakima Neighborhood Health Services</w:t>
            </w:r>
          </w:p>
        </w:tc>
        <w:tc>
          <w:tcPr>
            <w:tcW w:w="6480" w:type="dxa"/>
          </w:tcPr>
          <w:p w14:paraId="0ED44A59" w14:textId="60ED23E9" w:rsidR="5D174686" w:rsidRDefault="5D174686" w:rsidP="621CA2B6">
            <w:pPr>
              <w:rPr>
                <w:rFonts w:ascii="Calibri" w:eastAsia="Calibri" w:hAnsi="Calibri" w:cs="Calibri"/>
                <w:sz w:val="24"/>
                <w:szCs w:val="24"/>
              </w:rPr>
            </w:pPr>
            <w:r w:rsidRPr="621CA2B6">
              <w:rPr>
                <w:rFonts w:ascii="Calibri" w:eastAsia="Calibri" w:hAnsi="Calibri" w:cs="Calibri"/>
                <w:sz w:val="24"/>
                <w:szCs w:val="24"/>
              </w:rPr>
              <w:t>Rhonda</w:t>
            </w:r>
            <w:r w:rsidR="2FE79FFB" w:rsidRPr="621CA2B6">
              <w:rPr>
                <w:rFonts w:ascii="Calibri" w:eastAsia="Calibri" w:hAnsi="Calibri" w:cs="Calibri"/>
                <w:sz w:val="24"/>
                <w:szCs w:val="24"/>
              </w:rPr>
              <w:t>:</w:t>
            </w:r>
          </w:p>
          <w:p w14:paraId="6BAFF542" w14:textId="2E336427" w:rsidR="5D174686" w:rsidRDefault="5D174686" w:rsidP="621CA2B6">
            <w:pPr>
              <w:pStyle w:val="ListParagraph"/>
              <w:numPr>
                <w:ilvl w:val="0"/>
                <w:numId w:val="2"/>
              </w:numPr>
              <w:rPr>
                <w:sz w:val="24"/>
                <w:szCs w:val="24"/>
              </w:rPr>
            </w:pPr>
            <w:r w:rsidRPr="621CA2B6">
              <w:rPr>
                <w:rFonts w:ascii="Calibri" w:eastAsia="Calibri" w:hAnsi="Calibri" w:cs="Calibri"/>
                <w:sz w:val="24"/>
                <w:szCs w:val="24"/>
              </w:rPr>
              <w:t xml:space="preserve">Yakima </w:t>
            </w:r>
            <w:r w:rsidR="4403FBA9" w:rsidRPr="621CA2B6">
              <w:rPr>
                <w:rFonts w:ascii="Calibri" w:eastAsia="Calibri" w:hAnsi="Calibri" w:cs="Calibri"/>
                <w:sz w:val="24"/>
                <w:szCs w:val="24"/>
              </w:rPr>
              <w:t xml:space="preserve">Co </w:t>
            </w:r>
            <w:r w:rsidRPr="621CA2B6">
              <w:rPr>
                <w:rFonts w:ascii="Calibri" w:eastAsia="Calibri" w:hAnsi="Calibri" w:cs="Calibri"/>
                <w:sz w:val="24"/>
                <w:szCs w:val="24"/>
              </w:rPr>
              <w:t>now has highest rate of infection in WA and on the west coast.</w:t>
            </w:r>
          </w:p>
          <w:p w14:paraId="0AE25646" w14:textId="38404454" w:rsidR="5D174686" w:rsidRDefault="5D174686" w:rsidP="621CA2B6">
            <w:pPr>
              <w:pStyle w:val="ListParagraph"/>
              <w:numPr>
                <w:ilvl w:val="0"/>
                <w:numId w:val="2"/>
              </w:numPr>
              <w:rPr>
                <w:sz w:val="24"/>
                <w:szCs w:val="24"/>
              </w:rPr>
            </w:pPr>
            <w:r w:rsidRPr="621CA2B6">
              <w:rPr>
                <w:rFonts w:ascii="Calibri" w:eastAsia="Calibri" w:hAnsi="Calibri" w:cs="Calibri"/>
                <w:sz w:val="24"/>
                <w:szCs w:val="24"/>
              </w:rPr>
              <w:t xml:space="preserve">County’s testing rate is around 20% and </w:t>
            </w:r>
            <w:r w:rsidR="3999C720" w:rsidRPr="621CA2B6">
              <w:rPr>
                <w:rFonts w:ascii="Calibri" w:eastAsia="Calibri" w:hAnsi="Calibri" w:cs="Calibri"/>
                <w:sz w:val="24"/>
                <w:szCs w:val="24"/>
              </w:rPr>
              <w:t>increasing and</w:t>
            </w:r>
            <w:r w:rsidRPr="621CA2B6">
              <w:rPr>
                <w:rFonts w:ascii="Calibri" w:eastAsia="Calibri" w:hAnsi="Calibri" w:cs="Calibri"/>
                <w:sz w:val="24"/>
                <w:szCs w:val="24"/>
              </w:rPr>
              <w:t xml:space="preserve"> testing between 25-30% positive.</w:t>
            </w:r>
          </w:p>
          <w:p w14:paraId="024B3E14" w14:textId="5874A978" w:rsidR="5D174686" w:rsidRDefault="5D174686" w:rsidP="621CA2B6">
            <w:pPr>
              <w:pStyle w:val="ListParagraph"/>
              <w:numPr>
                <w:ilvl w:val="0"/>
                <w:numId w:val="2"/>
              </w:numPr>
              <w:rPr>
                <w:rFonts w:eastAsiaTheme="minorEastAsia"/>
                <w:sz w:val="24"/>
                <w:szCs w:val="24"/>
              </w:rPr>
            </w:pPr>
            <w:r w:rsidRPr="621CA2B6">
              <w:rPr>
                <w:rFonts w:ascii="Calibri" w:eastAsia="Calibri" w:hAnsi="Calibri" w:cs="Calibri"/>
                <w:sz w:val="24"/>
                <w:szCs w:val="24"/>
              </w:rPr>
              <w:t xml:space="preserve">YNHS provides supportive housing, medical and respite care, CE, diversion. </w:t>
            </w:r>
            <w:r w:rsidR="16453255" w:rsidRPr="621CA2B6">
              <w:rPr>
                <w:rFonts w:ascii="Calibri" w:eastAsia="Calibri" w:hAnsi="Calibri" w:cs="Calibri"/>
                <w:sz w:val="24"/>
                <w:szCs w:val="24"/>
              </w:rPr>
              <w:t xml:space="preserve">Their niche is serving chronically homeless. </w:t>
            </w:r>
            <w:r w:rsidRPr="621CA2B6">
              <w:rPr>
                <w:rFonts w:ascii="Calibri" w:eastAsia="Calibri" w:hAnsi="Calibri" w:cs="Calibri"/>
                <w:sz w:val="24"/>
                <w:szCs w:val="24"/>
              </w:rPr>
              <w:t xml:space="preserve">Strong CoC in Yakima Co. </w:t>
            </w:r>
          </w:p>
          <w:p w14:paraId="4ED44362" w14:textId="74CDD150" w:rsidR="5D174686" w:rsidRDefault="5D174686" w:rsidP="621CA2B6">
            <w:pPr>
              <w:pStyle w:val="ListParagraph"/>
              <w:numPr>
                <w:ilvl w:val="0"/>
                <w:numId w:val="2"/>
              </w:numPr>
              <w:rPr>
                <w:sz w:val="24"/>
                <w:szCs w:val="24"/>
              </w:rPr>
            </w:pPr>
            <w:r w:rsidRPr="621CA2B6">
              <w:rPr>
                <w:rFonts w:ascii="Calibri" w:eastAsia="Calibri" w:hAnsi="Calibri" w:cs="Calibri"/>
                <w:sz w:val="24"/>
                <w:szCs w:val="24"/>
              </w:rPr>
              <w:t xml:space="preserve">Respite care is shelter with emergency medical care – during </w:t>
            </w:r>
            <w:r w:rsidR="1FD1B9B6" w:rsidRPr="621CA2B6">
              <w:rPr>
                <w:rFonts w:ascii="Calibri" w:eastAsia="Calibri" w:hAnsi="Calibri" w:cs="Calibri"/>
                <w:sz w:val="24"/>
                <w:szCs w:val="24"/>
              </w:rPr>
              <w:t>C</w:t>
            </w:r>
            <w:r w:rsidRPr="621CA2B6">
              <w:rPr>
                <w:rFonts w:ascii="Calibri" w:eastAsia="Calibri" w:hAnsi="Calibri" w:cs="Calibri"/>
                <w:sz w:val="24"/>
                <w:szCs w:val="24"/>
              </w:rPr>
              <w:t>ovid it also serves as isolation.</w:t>
            </w:r>
          </w:p>
          <w:p w14:paraId="38CBC6E2" w14:textId="02977655" w:rsidR="5D174686" w:rsidRDefault="5D174686" w:rsidP="621CA2B6">
            <w:pPr>
              <w:pStyle w:val="ListParagraph"/>
              <w:numPr>
                <w:ilvl w:val="0"/>
                <w:numId w:val="2"/>
              </w:numPr>
              <w:rPr>
                <w:sz w:val="24"/>
                <w:szCs w:val="24"/>
              </w:rPr>
            </w:pPr>
            <w:r w:rsidRPr="621CA2B6">
              <w:rPr>
                <w:rFonts w:ascii="Calibri" w:eastAsia="Calibri" w:hAnsi="Calibri" w:cs="Calibri"/>
                <w:sz w:val="24"/>
                <w:szCs w:val="24"/>
              </w:rPr>
              <w:t>YNHS also has 180 units of supportive housing – increasing recognition of importance of housing to health outcomes.</w:t>
            </w:r>
          </w:p>
          <w:p w14:paraId="0D53EA7B" w14:textId="4D11AF62" w:rsidR="5D174686" w:rsidRDefault="5D174686" w:rsidP="621CA2B6">
            <w:pPr>
              <w:pStyle w:val="ListParagraph"/>
              <w:numPr>
                <w:ilvl w:val="0"/>
                <w:numId w:val="2"/>
              </w:numPr>
              <w:rPr>
                <w:sz w:val="24"/>
                <w:szCs w:val="24"/>
              </w:rPr>
            </w:pPr>
            <w:r w:rsidRPr="621CA2B6">
              <w:rPr>
                <w:rFonts w:ascii="Calibri" w:eastAsia="Calibri" w:hAnsi="Calibri" w:cs="Calibri"/>
                <w:sz w:val="24"/>
                <w:szCs w:val="24"/>
              </w:rPr>
              <w:t>Homeless patients who access medical respite care access hospitals 50% less after than patients who don’t. Reduces cost.</w:t>
            </w:r>
          </w:p>
          <w:p w14:paraId="71283041" w14:textId="2B8ADDA9" w:rsidR="5D174686" w:rsidRDefault="5D174686" w:rsidP="621CA2B6">
            <w:pPr>
              <w:rPr>
                <w:rFonts w:ascii="Calibri" w:eastAsia="Calibri" w:hAnsi="Calibri" w:cs="Calibri"/>
                <w:sz w:val="24"/>
                <w:szCs w:val="24"/>
              </w:rPr>
            </w:pPr>
            <w:r w:rsidRPr="621CA2B6">
              <w:rPr>
                <w:rFonts w:ascii="Calibri" w:eastAsia="Calibri" w:hAnsi="Calibri" w:cs="Calibri"/>
                <w:sz w:val="24"/>
                <w:szCs w:val="24"/>
              </w:rPr>
              <w:t>Esther:</w:t>
            </w:r>
          </w:p>
          <w:p w14:paraId="4779DD0C" w14:textId="3A0B59E8" w:rsidR="5D174686" w:rsidRDefault="5D174686" w:rsidP="621CA2B6">
            <w:pPr>
              <w:pStyle w:val="ListParagraph"/>
              <w:numPr>
                <w:ilvl w:val="0"/>
                <w:numId w:val="1"/>
              </w:numPr>
              <w:rPr>
                <w:rFonts w:eastAsiaTheme="minorEastAsia"/>
                <w:sz w:val="24"/>
                <w:szCs w:val="24"/>
              </w:rPr>
            </w:pPr>
            <w:r w:rsidRPr="621CA2B6">
              <w:rPr>
                <w:rFonts w:ascii="Calibri" w:eastAsia="Calibri" w:hAnsi="Calibri" w:cs="Calibri"/>
                <w:sz w:val="24"/>
                <w:szCs w:val="24"/>
              </w:rPr>
              <w:t xml:space="preserve">Broader strategy in Yakima Co for </w:t>
            </w:r>
            <w:r w:rsidR="0C491D08" w:rsidRPr="621CA2B6">
              <w:rPr>
                <w:rFonts w:ascii="Calibri" w:eastAsia="Calibri" w:hAnsi="Calibri" w:cs="Calibri"/>
                <w:sz w:val="24"/>
                <w:szCs w:val="24"/>
              </w:rPr>
              <w:t>C</w:t>
            </w:r>
            <w:r w:rsidRPr="621CA2B6">
              <w:rPr>
                <w:rFonts w:ascii="Calibri" w:eastAsia="Calibri" w:hAnsi="Calibri" w:cs="Calibri"/>
                <w:sz w:val="24"/>
                <w:szCs w:val="24"/>
              </w:rPr>
              <w:t xml:space="preserve">ovid response: utilizing </w:t>
            </w:r>
            <w:r w:rsidR="4D217664" w:rsidRPr="621CA2B6">
              <w:rPr>
                <w:rFonts w:ascii="Calibri" w:eastAsia="Calibri" w:hAnsi="Calibri" w:cs="Calibri"/>
                <w:sz w:val="24"/>
                <w:szCs w:val="24"/>
              </w:rPr>
              <w:t>C</w:t>
            </w:r>
            <w:r w:rsidRPr="621CA2B6">
              <w:rPr>
                <w:rFonts w:ascii="Calibri" w:eastAsia="Calibri" w:hAnsi="Calibri" w:cs="Calibri"/>
                <w:sz w:val="24"/>
                <w:szCs w:val="24"/>
              </w:rPr>
              <w:t>ovid emerg</w:t>
            </w:r>
            <w:r w:rsidR="63E3B3B8" w:rsidRPr="621CA2B6">
              <w:rPr>
                <w:rFonts w:ascii="Calibri" w:eastAsia="Calibri" w:hAnsi="Calibri" w:cs="Calibri"/>
                <w:sz w:val="24"/>
                <w:szCs w:val="24"/>
              </w:rPr>
              <w:t>ency</w:t>
            </w:r>
            <w:r w:rsidRPr="621CA2B6">
              <w:rPr>
                <w:rFonts w:ascii="Calibri" w:eastAsia="Calibri" w:hAnsi="Calibri" w:cs="Calibri"/>
                <w:sz w:val="24"/>
                <w:szCs w:val="24"/>
              </w:rPr>
              <w:t xml:space="preserve"> housing grant, consolidated homeless grant, and FEMA funds.</w:t>
            </w:r>
          </w:p>
          <w:p w14:paraId="63CA45DB" w14:textId="4B01375D" w:rsidR="5D174686" w:rsidRDefault="5D174686" w:rsidP="621CA2B6">
            <w:pPr>
              <w:pStyle w:val="ListParagraph"/>
              <w:numPr>
                <w:ilvl w:val="0"/>
                <w:numId w:val="1"/>
              </w:numPr>
              <w:rPr>
                <w:sz w:val="24"/>
                <w:szCs w:val="24"/>
              </w:rPr>
            </w:pPr>
            <w:r w:rsidRPr="621CA2B6">
              <w:rPr>
                <w:rFonts w:ascii="Calibri" w:eastAsia="Calibri" w:hAnsi="Calibri" w:cs="Calibri"/>
                <w:sz w:val="24"/>
                <w:szCs w:val="24"/>
              </w:rPr>
              <w:t>Working to connect people needing emergency rental asst to case management before moratorium is lifted – trying to save CHG funds for this as much as possible.</w:t>
            </w:r>
          </w:p>
          <w:p w14:paraId="5395CC23" w14:textId="7354F349" w:rsidR="5D174686" w:rsidRDefault="5D174686" w:rsidP="621CA2B6">
            <w:pPr>
              <w:pStyle w:val="ListParagraph"/>
              <w:numPr>
                <w:ilvl w:val="0"/>
                <w:numId w:val="1"/>
              </w:numPr>
              <w:rPr>
                <w:sz w:val="24"/>
                <w:szCs w:val="24"/>
              </w:rPr>
            </w:pPr>
            <w:r w:rsidRPr="621CA2B6">
              <w:rPr>
                <w:rFonts w:ascii="Calibri" w:eastAsia="Calibri" w:hAnsi="Calibri" w:cs="Calibri"/>
                <w:sz w:val="24"/>
                <w:szCs w:val="24"/>
              </w:rPr>
              <w:t>Process of developing homeless system response has</w:t>
            </w:r>
            <w:r w:rsidR="0C182504" w:rsidRPr="621CA2B6">
              <w:rPr>
                <w:rFonts w:ascii="Calibri" w:eastAsia="Calibri" w:hAnsi="Calibri" w:cs="Calibri"/>
                <w:sz w:val="24"/>
                <w:szCs w:val="24"/>
              </w:rPr>
              <w:t xml:space="preserve"> included partnerships</w:t>
            </w:r>
            <w:r w:rsidRPr="621CA2B6">
              <w:rPr>
                <w:rFonts w:ascii="Calibri" w:eastAsia="Calibri" w:hAnsi="Calibri" w:cs="Calibri"/>
                <w:sz w:val="24"/>
                <w:szCs w:val="24"/>
              </w:rPr>
              <w:t xml:space="preserve"> with board of county commissioners, dept of human services, health dist, office of emerg</w:t>
            </w:r>
            <w:r w:rsidR="3D062100" w:rsidRPr="621CA2B6">
              <w:rPr>
                <w:rFonts w:ascii="Calibri" w:eastAsia="Calibri" w:hAnsi="Calibri" w:cs="Calibri"/>
                <w:sz w:val="24"/>
                <w:szCs w:val="24"/>
              </w:rPr>
              <w:t>ency</w:t>
            </w:r>
            <w:r w:rsidRPr="621CA2B6">
              <w:rPr>
                <w:rFonts w:ascii="Calibri" w:eastAsia="Calibri" w:hAnsi="Calibri" w:cs="Calibri"/>
                <w:sz w:val="24"/>
                <w:szCs w:val="24"/>
              </w:rPr>
              <w:t xml:space="preserve"> management, city of </w:t>
            </w:r>
            <w:r w:rsidR="69FCCA4E" w:rsidRPr="621CA2B6">
              <w:rPr>
                <w:rFonts w:ascii="Calibri" w:eastAsia="Calibri" w:hAnsi="Calibri" w:cs="Calibri"/>
                <w:sz w:val="24"/>
                <w:szCs w:val="24"/>
              </w:rPr>
              <w:t>Yakima</w:t>
            </w:r>
            <w:r w:rsidRPr="621CA2B6">
              <w:rPr>
                <w:rFonts w:ascii="Calibri" w:eastAsia="Calibri" w:hAnsi="Calibri" w:cs="Calibri"/>
                <w:sz w:val="24"/>
                <w:szCs w:val="24"/>
              </w:rPr>
              <w:t>, providers, Yakama Nation (though that partnership</w:t>
            </w:r>
            <w:r w:rsidR="1193ACBA" w:rsidRPr="621CA2B6">
              <w:rPr>
                <w:rFonts w:ascii="Calibri" w:eastAsia="Calibri" w:hAnsi="Calibri" w:cs="Calibri"/>
                <w:sz w:val="24"/>
                <w:szCs w:val="24"/>
              </w:rPr>
              <w:t xml:space="preserve"> isn’t official yet)</w:t>
            </w:r>
            <w:r w:rsidRPr="621CA2B6">
              <w:rPr>
                <w:rFonts w:ascii="Calibri" w:eastAsia="Calibri" w:hAnsi="Calibri" w:cs="Calibri"/>
                <w:sz w:val="24"/>
                <w:szCs w:val="24"/>
              </w:rPr>
              <w:t>.</w:t>
            </w:r>
          </w:p>
          <w:p w14:paraId="34E23EAB" w14:textId="4A018F6D" w:rsidR="664B01AD" w:rsidRDefault="664B01AD" w:rsidP="621CA2B6">
            <w:pPr>
              <w:pStyle w:val="ListParagraph"/>
              <w:numPr>
                <w:ilvl w:val="0"/>
                <w:numId w:val="1"/>
              </w:numPr>
              <w:rPr>
                <w:sz w:val="24"/>
                <w:szCs w:val="24"/>
              </w:rPr>
            </w:pPr>
            <w:r w:rsidRPr="621CA2B6">
              <w:rPr>
                <w:rFonts w:ascii="Calibri" w:eastAsia="Calibri" w:hAnsi="Calibri" w:cs="Calibri"/>
                <w:sz w:val="24"/>
                <w:szCs w:val="24"/>
              </w:rPr>
              <w:t xml:space="preserve">Focused on prevention (increase distancing and </w:t>
            </w:r>
            <w:r w:rsidR="1B254F3A" w:rsidRPr="621CA2B6">
              <w:rPr>
                <w:rFonts w:ascii="Calibri" w:eastAsia="Calibri" w:hAnsi="Calibri" w:cs="Calibri"/>
                <w:sz w:val="24"/>
                <w:szCs w:val="24"/>
              </w:rPr>
              <w:t>sanitation</w:t>
            </w:r>
            <w:r w:rsidRPr="621CA2B6">
              <w:rPr>
                <w:rFonts w:ascii="Calibri" w:eastAsia="Calibri" w:hAnsi="Calibri" w:cs="Calibri"/>
                <w:sz w:val="24"/>
                <w:szCs w:val="24"/>
              </w:rPr>
              <w:t xml:space="preserve"> in congregate settings) and preparation (develop plan for isolation and recovery beds before they’re needed).</w:t>
            </w:r>
          </w:p>
          <w:p w14:paraId="6484C790" w14:textId="65BA48AC" w:rsidR="45470BDB" w:rsidRDefault="45470BDB" w:rsidP="621CA2B6">
            <w:pPr>
              <w:pStyle w:val="ListParagraph"/>
              <w:numPr>
                <w:ilvl w:val="0"/>
                <w:numId w:val="1"/>
              </w:numPr>
              <w:spacing w:line="259" w:lineRule="auto"/>
              <w:rPr>
                <w:rFonts w:eastAsiaTheme="minorEastAsia"/>
                <w:sz w:val="24"/>
                <w:szCs w:val="24"/>
              </w:rPr>
            </w:pPr>
            <w:r w:rsidRPr="621CA2B6">
              <w:rPr>
                <w:rFonts w:ascii="Calibri" w:eastAsia="Calibri" w:hAnsi="Calibri" w:cs="Calibri"/>
                <w:sz w:val="24"/>
                <w:szCs w:val="24"/>
              </w:rPr>
              <w:t>Expanded young adult shelter resources to keep youth out of adult shelter system.</w:t>
            </w:r>
          </w:p>
          <w:p w14:paraId="0B0FFC6A" w14:textId="2DD5630D" w:rsidR="45470BDB" w:rsidRDefault="45470BDB" w:rsidP="621CA2B6">
            <w:pPr>
              <w:pStyle w:val="ListParagraph"/>
              <w:numPr>
                <w:ilvl w:val="0"/>
                <w:numId w:val="1"/>
              </w:numPr>
              <w:spacing w:line="259" w:lineRule="auto"/>
              <w:rPr>
                <w:sz w:val="24"/>
                <w:szCs w:val="24"/>
              </w:rPr>
            </w:pPr>
            <w:r w:rsidRPr="621CA2B6">
              <w:rPr>
                <w:rFonts w:ascii="Calibri" w:eastAsia="Calibri" w:hAnsi="Calibri" w:cs="Calibri"/>
                <w:sz w:val="24"/>
                <w:szCs w:val="24"/>
              </w:rPr>
              <w:t xml:space="preserve">Despite high rate of positive cases, only 1 confirmed positive so far in any of their shelters. Hopefully a sign that prevention measures are working. In the event they </w:t>
            </w:r>
            <w:r w:rsidRPr="621CA2B6">
              <w:rPr>
                <w:rFonts w:ascii="Calibri" w:eastAsia="Calibri" w:hAnsi="Calibri" w:cs="Calibri"/>
                <w:sz w:val="24"/>
                <w:szCs w:val="24"/>
              </w:rPr>
              <w:lastRenderedPageBreak/>
              <w:t>see more positive cases, prepared to expand medical respite program through YNHS.</w:t>
            </w:r>
          </w:p>
          <w:p w14:paraId="63AFF875" w14:textId="6A15539B" w:rsidR="45470BDB" w:rsidRDefault="45470BDB" w:rsidP="621CA2B6">
            <w:pPr>
              <w:pStyle w:val="ListParagraph"/>
              <w:numPr>
                <w:ilvl w:val="0"/>
                <w:numId w:val="1"/>
              </w:numPr>
              <w:spacing w:line="259" w:lineRule="auto"/>
              <w:rPr>
                <w:sz w:val="24"/>
                <w:szCs w:val="24"/>
              </w:rPr>
            </w:pPr>
            <w:r w:rsidRPr="621CA2B6">
              <w:rPr>
                <w:rFonts w:ascii="Calibri" w:eastAsia="Calibri" w:hAnsi="Calibri" w:cs="Calibri"/>
                <w:sz w:val="24"/>
                <w:szCs w:val="24"/>
              </w:rPr>
              <w:t>Also working to create clear policy with providers to make it clear when people need to be referred to medical respite, when they need to get tested. Shelter guests being screened already. Making sure providers know what they are looking for and what</w:t>
            </w:r>
            <w:r w:rsidR="10856483" w:rsidRPr="621CA2B6">
              <w:rPr>
                <w:rFonts w:ascii="Calibri" w:eastAsia="Calibri" w:hAnsi="Calibri" w:cs="Calibri"/>
                <w:sz w:val="24"/>
                <w:szCs w:val="24"/>
              </w:rPr>
              <w:t xml:space="preserve"> needs to be assessed.</w:t>
            </w:r>
          </w:p>
          <w:p w14:paraId="75D05479" w14:textId="29BF7586" w:rsidR="10856483" w:rsidRDefault="10856483" w:rsidP="621CA2B6">
            <w:pPr>
              <w:pStyle w:val="ListParagraph"/>
              <w:numPr>
                <w:ilvl w:val="0"/>
                <w:numId w:val="1"/>
              </w:numPr>
              <w:spacing w:line="259" w:lineRule="auto"/>
              <w:rPr>
                <w:sz w:val="24"/>
                <w:szCs w:val="24"/>
              </w:rPr>
            </w:pPr>
            <w:r w:rsidRPr="621CA2B6">
              <w:rPr>
                <w:rFonts w:ascii="Calibri" w:eastAsia="Calibri" w:hAnsi="Calibri" w:cs="Calibri"/>
                <w:sz w:val="24"/>
                <w:szCs w:val="24"/>
              </w:rPr>
              <w:t xml:space="preserve">Homeless populations are a </w:t>
            </w:r>
            <w:r w:rsidR="795D8E42" w:rsidRPr="621CA2B6">
              <w:rPr>
                <w:rFonts w:ascii="Calibri" w:eastAsia="Calibri" w:hAnsi="Calibri" w:cs="Calibri"/>
                <w:sz w:val="24"/>
                <w:szCs w:val="24"/>
              </w:rPr>
              <w:t>high-risk</w:t>
            </w:r>
            <w:r w:rsidRPr="621CA2B6">
              <w:rPr>
                <w:rFonts w:ascii="Calibri" w:eastAsia="Calibri" w:hAnsi="Calibri" w:cs="Calibri"/>
                <w:sz w:val="24"/>
                <w:szCs w:val="24"/>
              </w:rPr>
              <w:t xml:space="preserve"> group for transmission because they’re so often spending time in congregate settings</w:t>
            </w:r>
            <w:r w:rsidR="30CA6E87" w:rsidRPr="621CA2B6">
              <w:rPr>
                <w:rFonts w:ascii="Calibri" w:eastAsia="Calibri" w:hAnsi="Calibri" w:cs="Calibri"/>
                <w:sz w:val="24"/>
                <w:szCs w:val="24"/>
              </w:rPr>
              <w:t>, m</w:t>
            </w:r>
            <w:r w:rsidRPr="621CA2B6">
              <w:rPr>
                <w:rFonts w:ascii="Calibri" w:eastAsia="Calibri" w:hAnsi="Calibri" w:cs="Calibri"/>
                <w:sz w:val="24"/>
                <w:szCs w:val="24"/>
              </w:rPr>
              <w:t xml:space="preserve">ore </w:t>
            </w:r>
            <w:r w:rsidR="61B35B07" w:rsidRPr="621CA2B6">
              <w:rPr>
                <w:rFonts w:ascii="Calibri" w:eastAsia="Calibri" w:hAnsi="Calibri" w:cs="Calibri"/>
                <w:sz w:val="24"/>
                <w:szCs w:val="24"/>
              </w:rPr>
              <w:t>likely</w:t>
            </w:r>
            <w:r w:rsidRPr="621CA2B6">
              <w:rPr>
                <w:rFonts w:ascii="Calibri" w:eastAsia="Calibri" w:hAnsi="Calibri" w:cs="Calibri"/>
                <w:sz w:val="24"/>
                <w:szCs w:val="24"/>
              </w:rPr>
              <w:t xml:space="preserve"> to be aging, </w:t>
            </w:r>
            <w:r w:rsidR="59864EFE" w:rsidRPr="621CA2B6">
              <w:rPr>
                <w:rFonts w:ascii="Calibri" w:eastAsia="Calibri" w:hAnsi="Calibri" w:cs="Calibri"/>
                <w:sz w:val="24"/>
                <w:szCs w:val="24"/>
              </w:rPr>
              <w:t>experiencing acute illness or disability</w:t>
            </w:r>
            <w:r w:rsidRPr="621CA2B6">
              <w:rPr>
                <w:rFonts w:ascii="Calibri" w:eastAsia="Calibri" w:hAnsi="Calibri" w:cs="Calibri"/>
                <w:sz w:val="24"/>
                <w:szCs w:val="24"/>
              </w:rPr>
              <w:t>, have limited ability follow pu</w:t>
            </w:r>
            <w:r w:rsidR="32963115" w:rsidRPr="621CA2B6">
              <w:rPr>
                <w:rFonts w:ascii="Calibri" w:eastAsia="Calibri" w:hAnsi="Calibri" w:cs="Calibri"/>
                <w:sz w:val="24"/>
                <w:szCs w:val="24"/>
              </w:rPr>
              <w:t>blic health guidance, and more likely to experience stigma &amp; discrimination.</w:t>
            </w:r>
          </w:p>
          <w:p w14:paraId="165BA881" w14:textId="54A2DAFF" w:rsidR="1CD8F132" w:rsidRDefault="1CD8F132" w:rsidP="621CA2B6">
            <w:pPr>
              <w:pStyle w:val="ListParagraph"/>
              <w:numPr>
                <w:ilvl w:val="0"/>
                <w:numId w:val="1"/>
              </w:numPr>
              <w:spacing w:line="259" w:lineRule="auto"/>
              <w:rPr>
                <w:sz w:val="24"/>
                <w:szCs w:val="24"/>
              </w:rPr>
            </w:pPr>
            <w:r w:rsidRPr="621CA2B6">
              <w:rPr>
                <w:rFonts w:ascii="Calibri" w:eastAsia="Calibri" w:hAnsi="Calibri" w:cs="Calibri"/>
                <w:sz w:val="24"/>
                <w:szCs w:val="24"/>
              </w:rPr>
              <w:t>Website platform has helped them coordinate donations across providers and communities – get specific supplies where they are needed.</w:t>
            </w:r>
            <w:r w:rsidR="35610F6F" w:rsidRPr="621CA2B6">
              <w:rPr>
                <w:rFonts w:ascii="Calibri" w:eastAsia="Calibri" w:hAnsi="Calibri" w:cs="Calibri"/>
                <w:sz w:val="24"/>
                <w:szCs w:val="24"/>
              </w:rPr>
              <w:t xml:space="preserve"> At this point have purchased over 25k items to distribute and met 1/3 of community need so far. YNHS has given suggestions for </w:t>
            </w:r>
            <w:r w:rsidR="749DB230" w:rsidRPr="621CA2B6">
              <w:rPr>
                <w:rFonts w:ascii="Calibri" w:eastAsia="Calibri" w:hAnsi="Calibri" w:cs="Calibri"/>
                <w:sz w:val="24"/>
                <w:szCs w:val="24"/>
              </w:rPr>
              <w:t>c</w:t>
            </w:r>
            <w:r w:rsidR="35610F6F" w:rsidRPr="621CA2B6">
              <w:rPr>
                <w:rFonts w:ascii="Calibri" w:eastAsia="Calibri" w:hAnsi="Calibri" w:cs="Calibri"/>
                <w:sz w:val="24"/>
                <w:szCs w:val="24"/>
              </w:rPr>
              <w:t xml:space="preserve">are kits </w:t>
            </w:r>
            <w:r w:rsidR="49FDBD72" w:rsidRPr="621CA2B6">
              <w:rPr>
                <w:rFonts w:ascii="Calibri" w:eastAsia="Calibri" w:hAnsi="Calibri" w:cs="Calibri"/>
                <w:sz w:val="24"/>
                <w:szCs w:val="24"/>
              </w:rPr>
              <w:t xml:space="preserve">(puzzles, books, art activities) </w:t>
            </w:r>
            <w:r w:rsidR="35610F6F" w:rsidRPr="621CA2B6">
              <w:rPr>
                <w:rFonts w:ascii="Calibri" w:eastAsia="Calibri" w:hAnsi="Calibri" w:cs="Calibri"/>
                <w:sz w:val="24"/>
                <w:szCs w:val="24"/>
              </w:rPr>
              <w:t>for people in forced isolation, which can be traumatizing.</w:t>
            </w:r>
          </w:p>
          <w:p w14:paraId="16157378" w14:textId="252023B4" w:rsidR="0EAF1FA0" w:rsidRDefault="0EAF1FA0" w:rsidP="621CA2B6">
            <w:pPr>
              <w:pStyle w:val="ListParagraph"/>
              <w:numPr>
                <w:ilvl w:val="0"/>
                <w:numId w:val="1"/>
              </w:numPr>
              <w:spacing w:line="259" w:lineRule="auto"/>
              <w:rPr>
                <w:sz w:val="24"/>
                <w:szCs w:val="24"/>
              </w:rPr>
            </w:pPr>
            <w:r w:rsidRPr="621CA2B6">
              <w:rPr>
                <w:rFonts w:ascii="Calibri" w:eastAsia="Calibri" w:hAnsi="Calibri" w:cs="Calibri"/>
                <w:sz w:val="24"/>
                <w:szCs w:val="24"/>
              </w:rPr>
              <w:t>Takeaways: identifying early on their unifying philos</w:t>
            </w:r>
            <w:r w:rsidR="680D40C7" w:rsidRPr="621CA2B6">
              <w:rPr>
                <w:rFonts w:ascii="Calibri" w:eastAsia="Calibri" w:hAnsi="Calibri" w:cs="Calibri"/>
                <w:sz w:val="24"/>
                <w:szCs w:val="24"/>
              </w:rPr>
              <w:t>o</w:t>
            </w:r>
            <w:r w:rsidRPr="621CA2B6">
              <w:rPr>
                <w:rFonts w:ascii="Calibri" w:eastAsia="Calibri" w:hAnsi="Calibri" w:cs="Calibri"/>
                <w:sz w:val="24"/>
                <w:szCs w:val="24"/>
              </w:rPr>
              <w:t>phies of trauma-informed care; remaining flexible and going mo</w:t>
            </w:r>
            <w:r w:rsidR="2EE89E2B" w:rsidRPr="621CA2B6">
              <w:rPr>
                <w:rFonts w:ascii="Calibri" w:eastAsia="Calibri" w:hAnsi="Calibri" w:cs="Calibri"/>
                <w:sz w:val="24"/>
                <w:szCs w:val="24"/>
              </w:rPr>
              <w:t>nth</w:t>
            </w:r>
            <w:r w:rsidRPr="621CA2B6">
              <w:rPr>
                <w:rFonts w:ascii="Calibri" w:eastAsia="Calibri" w:hAnsi="Calibri" w:cs="Calibri"/>
                <w:sz w:val="24"/>
                <w:szCs w:val="24"/>
              </w:rPr>
              <w:t>-to-mo</w:t>
            </w:r>
            <w:r w:rsidR="52E939B1" w:rsidRPr="621CA2B6">
              <w:rPr>
                <w:rFonts w:ascii="Calibri" w:eastAsia="Calibri" w:hAnsi="Calibri" w:cs="Calibri"/>
                <w:sz w:val="24"/>
                <w:szCs w:val="24"/>
              </w:rPr>
              <w:t>nth</w:t>
            </w:r>
            <w:r w:rsidRPr="621CA2B6">
              <w:rPr>
                <w:rFonts w:ascii="Calibri" w:eastAsia="Calibri" w:hAnsi="Calibri" w:cs="Calibri"/>
                <w:sz w:val="24"/>
                <w:szCs w:val="24"/>
              </w:rPr>
              <w:t xml:space="preserve"> on agreements and </w:t>
            </w:r>
            <w:r w:rsidR="5F01F269" w:rsidRPr="621CA2B6">
              <w:rPr>
                <w:rFonts w:ascii="Calibri" w:eastAsia="Calibri" w:hAnsi="Calibri" w:cs="Calibri"/>
                <w:sz w:val="24"/>
                <w:szCs w:val="24"/>
              </w:rPr>
              <w:t>revisiting</w:t>
            </w:r>
            <w:r w:rsidRPr="621CA2B6">
              <w:rPr>
                <w:rFonts w:ascii="Calibri" w:eastAsia="Calibri" w:hAnsi="Calibri" w:cs="Calibri"/>
                <w:sz w:val="24"/>
                <w:szCs w:val="24"/>
              </w:rPr>
              <w:t xml:space="preserve"> plans consistently; and staying in consistent communication across providers and partners.</w:t>
            </w:r>
          </w:p>
        </w:tc>
      </w:tr>
      <w:tr w:rsidR="621CA2B6" w14:paraId="0A19E8F1" w14:textId="77777777" w:rsidTr="621CA2B6">
        <w:tc>
          <w:tcPr>
            <w:tcW w:w="1335" w:type="dxa"/>
          </w:tcPr>
          <w:p w14:paraId="70CF17F2" w14:textId="24C3D258" w:rsidR="621CA2B6" w:rsidRDefault="621CA2B6">
            <w:r w:rsidRPr="621CA2B6">
              <w:rPr>
                <w:rFonts w:ascii="Calibri" w:eastAsia="Calibri" w:hAnsi="Calibri" w:cs="Calibri"/>
                <w:sz w:val="24"/>
                <w:szCs w:val="24"/>
              </w:rPr>
              <w:lastRenderedPageBreak/>
              <w:t>11:05</w:t>
            </w:r>
          </w:p>
          <w:p w14:paraId="089F7139" w14:textId="7E67AE5F" w:rsidR="621CA2B6" w:rsidRDefault="621CA2B6">
            <w:r w:rsidRPr="621CA2B6">
              <w:rPr>
                <w:rFonts w:ascii="Calibri" w:eastAsia="Calibri" w:hAnsi="Calibri" w:cs="Calibri"/>
                <w:sz w:val="24"/>
                <w:szCs w:val="24"/>
              </w:rPr>
              <w:t>10 min</w:t>
            </w:r>
          </w:p>
          <w:p w14:paraId="75E8AC1A" w14:textId="2CDFB14B" w:rsidR="275B2F0F" w:rsidRDefault="275B2F0F" w:rsidP="621CA2B6">
            <w:pPr>
              <w:rPr>
                <w:rFonts w:ascii="Calibri" w:eastAsia="Calibri" w:hAnsi="Calibri" w:cs="Calibri"/>
                <w:sz w:val="24"/>
                <w:szCs w:val="24"/>
              </w:rPr>
            </w:pPr>
            <w:r w:rsidRPr="621CA2B6">
              <w:rPr>
                <w:rFonts w:ascii="Calibri" w:eastAsia="Calibri" w:hAnsi="Calibri" w:cs="Calibri"/>
                <w:sz w:val="24"/>
                <w:szCs w:val="24"/>
              </w:rPr>
              <w:t>Emily</w:t>
            </w:r>
          </w:p>
        </w:tc>
        <w:tc>
          <w:tcPr>
            <w:tcW w:w="1680" w:type="dxa"/>
          </w:tcPr>
          <w:p w14:paraId="47BE8F5B" w14:textId="5B5628A1" w:rsidR="621CA2B6" w:rsidRDefault="621CA2B6">
            <w:r w:rsidRPr="621CA2B6">
              <w:rPr>
                <w:rFonts w:ascii="Calibri" w:eastAsia="Calibri" w:hAnsi="Calibri" w:cs="Calibri"/>
                <w:color w:val="000000" w:themeColor="text1"/>
                <w:sz w:val="24"/>
                <w:szCs w:val="24"/>
              </w:rPr>
              <w:t>Q&amp;A</w:t>
            </w:r>
          </w:p>
        </w:tc>
        <w:tc>
          <w:tcPr>
            <w:tcW w:w="1455" w:type="dxa"/>
          </w:tcPr>
          <w:p w14:paraId="190E56EF" w14:textId="769D7E42" w:rsidR="621CA2B6" w:rsidRDefault="621CA2B6"/>
        </w:tc>
        <w:tc>
          <w:tcPr>
            <w:tcW w:w="6480" w:type="dxa"/>
          </w:tcPr>
          <w:p w14:paraId="5369059E" w14:textId="6C8059CB" w:rsidR="2AAFDF7A" w:rsidRDefault="2AAFDF7A" w:rsidP="621CA2B6">
            <w:pPr>
              <w:pStyle w:val="ListParagraph"/>
              <w:numPr>
                <w:ilvl w:val="0"/>
                <w:numId w:val="12"/>
              </w:numPr>
              <w:rPr>
                <w:rFonts w:eastAsiaTheme="minorEastAsia"/>
              </w:rPr>
            </w:pPr>
            <w:r>
              <w:t>Q: Can you say something about contact tracing w/ uns</w:t>
            </w:r>
            <w:r w:rsidR="2B2A463B">
              <w:t>h</w:t>
            </w:r>
            <w:r>
              <w:t>eltered and homeless individuals</w:t>
            </w:r>
          </w:p>
          <w:p w14:paraId="663A106E" w14:textId="735019D6" w:rsidR="2AAFDF7A" w:rsidRDefault="2AAFDF7A" w:rsidP="621CA2B6">
            <w:pPr>
              <w:pStyle w:val="ListParagraph"/>
              <w:numPr>
                <w:ilvl w:val="0"/>
                <w:numId w:val="12"/>
              </w:numPr>
            </w:pPr>
            <w:r>
              <w:t xml:space="preserve">A: in order to be tested you </w:t>
            </w:r>
            <w:r w:rsidR="0DB3240A">
              <w:t>must</w:t>
            </w:r>
            <w:r>
              <w:t xml:space="preserve"> be </w:t>
            </w:r>
            <w:r w:rsidR="046C5B8C">
              <w:t>symptomatic. O</w:t>
            </w:r>
            <w:r>
              <w:t>ur staff goes to locations. P</w:t>
            </w:r>
            <w:r w:rsidR="3189B4A7">
              <w:t>eo</w:t>
            </w:r>
            <w:r>
              <w:t>pl</w:t>
            </w:r>
            <w:r w:rsidR="3189B4A7">
              <w:t>e</w:t>
            </w:r>
            <w:r>
              <w:t xml:space="preserve"> who need testing we register as our patient, with their consistent we share results with shelter. If they don’t give consent that info won</w:t>
            </w:r>
            <w:r w:rsidR="48DE16AD">
              <w:t>’</w:t>
            </w:r>
            <w:r>
              <w:t>t be shared. In Yakima, contact tracing is being done by state dept of health, offer</w:t>
            </w:r>
            <w:r w:rsidR="49716141">
              <w:t xml:space="preserve">ed to help but they are not wanting that. </w:t>
            </w:r>
          </w:p>
        </w:tc>
      </w:tr>
      <w:tr w:rsidR="621CA2B6" w14:paraId="0CD47291" w14:textId="77777777" w:rsidTr="621CA2B6">
        <w:tc>
          <w:tcPr>
            <w:tcW w:w="1335" w:type="dxa"/>
          </w:tcPr>
          <w:p w14:paraId="3BD7A149" w14:textId="4F031D35" w:rsidR="621CA2B6" w:rsidRDefault="621CA2B6">
            <w:r w:rsidRPr="621CA2B6">
              <w:rPr>
                <w:rFonts w:ascii="Calibri" w:eastAsia="Calibri" w:hAnsi="Calibri" w:cs="Calibri"/>
                <w:sz w:val="24"/>
                <w:szCs w:val="24"/>
              </w:rPr>
              <w:t>11:15</w:t>
            </w:r>
          </w:p>
          <w:p w14:paraId="016BADD0" w14:textId="5BCF225C" w:rsidR="28D43238" w:rsidRDefault="28D43238">
            <w:r w:rsidRPr="621CA2B6">
              <w:rPr>
                <w:rFonts w:ascii="Calibri" w:eastAsia="Calibri" w:hAnsi="Calibri" w:cs="Calibri"/>
                <w:sz w:val="24"/>
                <w:szCs w:val="24"/>
              </w:rPr>
              <w:t>Teresa</w:t>
            </w:r>
          </w:p>
        </w:tc>
        <w:tc>
          <w:tcPr>
            <w:tcW w:w="1680" w:type="dxa"/>
          </w:tcPr>
          <w:p w14:paraId="1130653D" w14:textId="3A3192DB" w:rsidR="621CA2B6" w:rsidRDefault="621CA2B6">
            <w:r w:rsidRPr="621CA2B6">
              <w:rPr>
                <w:rFonts w:ascii="Calibri" w:eastAsia="Calibri" w:hAnsi="Calibri" w:cs="Calibri"/>
                <w:sz w:val="24"/>
                <w:szCs w:val="24"/>
              </w:rPr>
              <w:t>Wrap-up &amp; Adjourn</w:t>
            </w:r>
          </w:p>
        </w:tc>
        <w:tc>
          <w:tcPr>
            <w:tcW w:w="1455" w:type="dxa"/>
          </w:tcPr>
          <w:p w14:paraId="12DA14A0" w14:textId="43A8293F" w:rsidR="621CA2B6" w:rsidRDefault="621CA2B6"/>
        </w:tc>
        <w:tc>
          <w:tcPr>
            <w:tcW w:w="6480" w:type="dxa"/>
          </w:tcPr>
          <w:p w14:paraId="39ADA7B9" w14:textId="2BD22F2F" w:rsidR="062EA7A0" w:rsidRDefault="062EA7A0" w:rsidP="621CA2B6">
            <w:pPr>
              <w:pStyle w:val="ListParagraph"/>
              <w:numPr>
                <w:ilvl w:val="0"/>
                <w:numId w:val="11"/>
              </w:numPr>
              <w:rPr>
                <w:rFonts w:eastAsiaTheme="minorEastAsia"/>
              </w:rPr>
            </w:pPr>
            <w:r>
              <w:t>Reminder to please reach out to your Members of Congress. WLIHA will send out an action alert soon to make that easy to do.</w:t>
            </w:r>
          </w:p>
          <w:p w14:paraId="0E997EA2" w14:textId="409B71C7" w:rsidR="3F6AEED2" w:rsidRDefault="3F6AEED2" w:rsidP="621CA2B6">
            <w:pPr>
              <w:pStyle w:val="ListParagraph"/>
              <w:numPr>
                <w:ilvl w:val="0"/>
                <w:numId w:val="11"/>
              </w:numPr>
              <w:rPr>
                <w:rFonts w:eastAsiaTheme="minorEastAsia"/>
              </w:rPr>
            </w:pPr>
            <w:r>
              <w:t xml:space="preserve">Information for undocumented folks: </w:t>
            </w:r>
            <w:hyperlink r:id="rId15">
              <w:r w:rsidRPr="621CA2B6">
                <w:rPr>
                  <w:rStyle w:val="Hyperlink"/>
                </w:rPr>
                <w:t>https://www.nhlp.org/campaign/protecting-renter-and-homeowner-rights-during-our-national-health-crisis-2/ </w:t>
              </w:r>
            </w:hyperlink>
            <w:r>
              <w:t xml:space="preserve"> </w:t>
            </w:r>
          </w:p>
          <w:p w14:paraId="1D6E0ED5" w14:textId="5410B7E9" w:rsidR="062EA7A0" w:rsidRDefault="062EA7A0" w:rsidP="621CA2B6">
            <w:pPr>
              <w:pStyle w:val="ListParagraph"/>
              <w:numPr>
                <w:ilvl w:val="0"/>
                <w:numId w:val="11"/>
              </w:numPr>
            </w:pPr>
            <w:r>
              <w:t>Much concern expressed for people who are undocumented, ensuring people know their rights. We’ll share resources in a follow-up email and will address this again in an upcoming call.</w:t>
            </w:r>
          </w:p>
          <w:p w14:paraId="5C5C0A3C" w14:textId="2457D64F" w:rsidR="062EA7A0" w:rsidRDefault="062EA7A0" w:rsidP="621CA2B6">
            <w:pPr>
              <w:pStyle w:val="ListParagraph"/>
              <w:numPr>
                <w:ilvl w:val="0"/>
                <w:numId w:val="11"/>
              </w:numPr>
            </w:pPr>
            <w:r>
              <w:t xml:space="preserve">Another concern expressed about people utilizing payday loans to make rent, and some landlords encouraging tenants to pay rent with their credit cards. When moratoriums end, </w:t>
            </w:r>
            <w:r>
              <w:lastRenderedPageBreak/>
              <w:t xml:space="preserve">people will still owe back rent, so we’ll keep </w:t>
            </w:r>
            <w:r w:rsidR="7B0A919C">
              <w:t>working</w:t>
            </w:r>
            <w:r>
              <w:t xml:space="preserve"> hard on rental assistance.</w:t>
            </w:r>
          </w:p>
          <w:p w14:paraId="2DEC1021" w14:textId="35D8E30F" w:rsidR="062EA7A0" w:rsidRDefault="062EA7A0" w:rsidP="621CA2B6">
            <w:pPr>
              <w:pStyle w:val="ListParagraph"/>
              <w:numPr>
                <w:ilvl w:val="0"/>
                <w:numId w:val="11"/>
              </w:numPr>
            </w:pPr>
            <w:r>
              <w:t xml:space="preserve">If you’re hearing about landlords in your community who are encouraging people to pay rent on credit cards or use payday loans, please reach out to us through our website to let us know. </w:t>
            </w:r>
          </w:p>
        </w:tc>
      </w:tr>
    </w:tbl>
    <w:p w14:paraId="68082A84" w14:textId="3C98026D" w:rsidR="621CA2B6" w:rsidRDefault="621CA2B6" w:rsidP="621CA2B6"/>
    <w:sectPr w:rsidR="621CA2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6F32"/>
    <w:multiLevelType w:val="hybridMultilevel"/>
    <w:tmpl w:val="337C9068"/>
    <w:lvl w:ilvl="0" w:tplc="64EAFC04">
      <w:start w:val="1"/>
      <w:numFmt w:val="bullet"/>
      <w:lvlText w:val=""/>
      <w:lvlJc w:val="left"/>
      <w:pPr>
        <w:ind w:left="720" w:hanging="360"/>
      </w:pPr>
      <w:rPr>
        <w:rFonts w:ascii="Symbol" w:hAnsi="Symbol" w:hint="default"/>
      </w:rPr>
    </w:lvl>
    <w:lvl w:ilvl="1" w:tplc="B7E41884">
      <w:start w:val="1"/>
      <w:numFmt w:val="bullet"/>
      <w:lvlText w:val="o"/>
      <w:lvlJc w:val="left"/>
      <w:pPr>
        <w:ind w:left="1440" w:hanging="360"/>
      </w:pPr>
      <w:rPr>
        <w:rFonts w:ascii="Courier New" w:hAnsi="Courier New" w:hint="default"/>
      </w:rPr>
    </w:lvl>
    <w:lvl w:ilvl="2" w:tplc="F6407DD2">
      <w:start w:val="1"/>
      <w:numFmt w:val="bullet"/>
      <w:lvlText w:val=""/>
      <w:lvlJc w:val="left"/>
      <w:pPr>
        <w:ind w:left="2160" w:hanging="360"/>
      </w:pPr>
      <w:rPr>
        <w:rFonts w:ascii="Wingdings" w:hAnsi="Wingdings" w:hint="default"/>
      </w:rPr>
    </w:lvl>
    <w:lvl w:ilvl="3" w:tplc="5AD40C34">
      <w:start w:val="1"/>
      <w:numFmt w:val="bullet"/>
      <w:lvlText w:val=""/>
      <w:lvlJc w:val="left"/>
      <w:pPr>
        <w:ind w:left="2880" w:hanging="360"/>
      </w:pPr>
      <w:rPr>
        <w:rFonts w:ascii="Symbol" w:hAnsi="Symbol" w:hint="default"/>
      </w:rPr>
    </w:lvl>
    <w:lvl w:ilvl="4" w:tplc="A48281EE">
      <w:start w:val="1"/>
      <w:numFmt w:val="bullet"/>
      <w:lvlText w:val="o"/>
      <w:lvlJc w:val="left"/>
      <w:pPr>
        <w:ind w:left="3600" w:hanging="360"/>
      </w:pPr>
      <w:rPr>
        <w:rFonts w:ascii="Courier New" w:hAnsi="Courier New" w:hint="default"/>
      </w:rPr>
    </w:lvl>
    <w:lvl w:ilvl="5" w:tplc="2FBE1852">
      <w:start w:val="1"/>
      <w:numFmt w:val="bullet"/>
      <w:lvlText w:val=""/>
      <w:lvlJc w:val="left"/>
      <w:pPr>
        <w:ind w:left="4320" w:hanging="360"/>
      </w:pPr>
      <w:rPr>
        <w:rFonts w:ascii="Wingdings" w:hAnsi="Wingdings" w:hint="default"/>
      </w:rPr>
    </w:lvl>
    <w:lvl w:ilvl="6" w:tplc="84C63DC0">
      <w:start w:val="1"/>
      <w:numFmt w:val="bullet"/>
      <w:lvlText w:val=""/>
      <w:lvlJc w:val="left"/>
      <w:pPr>
        <w:ind w:left="5040" w:hanging="360"/>
      </w:pPr>
      <w:rPr>
        <w:rFonts w:ascii="Symbol" w:hAnsi="Symbol" w:hint="default"/>
      </w:rPr>
    </w:lvl>
    <w:lvl w:ilvl="7" w:tplc="38C684E4">
      <w:start w:val="1"/>
      <w:numFmt w:val="bullet"/>
      <w:lvlText w:val="o"/>
      <w:lvlJc w:val="left"/>
      <w:pPr>
        <w:ind w:left="5760" w:hanging="360"/>
      </w:pPr>
      <w:rPr>
        <w:rFonts w:ascii="Courier New" w:hAnsi="Courier New" w:hint="default"/>
      </w:rPr>
    </w:lvl>
    <w:lvl w:ilvl="8" w:tplc="99421F5C">
      <w:start w:val="1"/>
      <w:numFmt w:val="bullet"/>
      <w:lvlText w:val=""/>
      <w:lvlJc w:val="left"/>
      <w:pPr>
        <w:ind w:left="6480" w:hanging="360"/>
      </w:pPr>
      <w:rPr>
        <w:rFonts w:ascii="Wingdings" w:hAnsi="Wingdings" w:hint="default"/>
      </w:rPr>
    </w:lvl>
  </w:abstractNum>
  <w:abstractNum w:abstractNumId="1" w15:restartNumberingAfterBreak="0">
    <w:nsid w:val="03B27F34"/>
    <w:multiLevelType w:val="hybridMultilevel"/>
    <w:tmpl w:val="75662822"/>
    <w:lvl w:ilvl="0" w:tplc="187213A6">
      <w:start w:val="1"/>
      <w:numFmt w:val="bullet"/>
      <w:lvlText w:val=""/>
      <w:lvlJc w:val="left"/>
      <w:pPr>
        <w:ind w:left="720" w:hanging="360"/>
      </w:pPr>
      <w:rPr>
        <w:rFonts w:ascii="Symbol" w:hAnsi="Symbol" w:hint="default"/>
      </w:rPr>
    </w:lvl>
    <w:lvl w:ilvl="1" w:tplc="1B84F3CE">
      <w:start w:val="1"/>
      <w:numFmt w:val="bullet"/>
      <w:lvlText w:val="o"/>
      <w:lvlJc w:val="left"/>
      <w:pPr>
        <w:ind w:left="1440" w:hanging="360"/>
      </w:pPr>
      <w:rPr>
        <w:rFonts w:ascii="Courier New" w:hAnsi="Courier New" w:hint="default"/>
      </w:rPr>
    </w:lvl>
    <w:lvl w:ilvl="2" w:tplc="B2A284FC">
      <w:start w:val="1"/>
      <w:numFmt w:val="bullet"/>
      <w:lvlText w:val=""/>
      <w:lvlJc w:val="left"/>
      <w:pPr>
        <w:ind w:left="2160" w:hanging="360"/>
      </w:pPr>
      <w:rPr>
        <w:rFonts w:ascii="Wingdings" w:hAnsi="Wingdings" w:hint="default"/>
      </w:rPr>
    </w:lvl>
    <w:lvl w:ilvl="3" w:tplc="4DC84430">
      <w:start w:val="1"/>
      <w:numFmt w:val="bullet"/>
      <w:lvlText w:val=""/>
      <w:lvlJc w:val="left"/>
      <w:pPr>
        <w:ind w:left="2880" w:hanging="360"/>
      </w:pPr>
      <w:rPr>
        <w:rFonts w:ascii="Symbol" w:hAnsi="Symbol" w:hint="default"/>
      </w:rPr>
    </w:lvl>
    <w:lvl w:ilvl="4" w:tplc="7994C076">
      <w:start w:val="1"/>
      <w:numFmt w:val="bullet"/>
      <w:lvlText w:val="o"/>
      <w:lvlJc w:val="left"/>
      <w:pPr>
        <w:ind w:left="3600" w:hanging="360"/>
      </w:pPr>
      <w:rPr>
        <w:rFonts w:ascii="Courier New" w:hAnsi="Courier New" w:hint="default"/>
      </w:rPr>
    </w:lvl>
    <w:lvl w:ilvl="5" w:tplc="E65009A8">
      <w:start w:val="1"/>
      <w:numFmt w:val="bullet"/>
      <w:lvlText w:val=""/>
      <w:lvlJc w:val="left"/>
      <w:pPr>
        <w:ind w:left="4320" w:hanging="360"/>
      </w:pPr>
      <w:rPr>
        <w:rFonts w:ascii="Wingdings" w:hAnsi="Wingdings" w:hint="default"/>
      </w:rPr>
    </w:lvl>
    <w:lvl w:ilvl="6" w:tplc="EBCE0058">
      <w:start w:val="1"/>
      <w:numFmt w:val="bullet"/>
      <w:lvlText w:val=""/>
      <w:lvlJc w:val="left"/>
      <w:pPr>
        <w:ind w:left="5040" w:hanging="360"/>
      </w:pPr>
      <w:rPr>
        <w:rFonts w:ascii="Symbol" w:hAnsi="Symbol" w:hint="default"/>
      </w:rPr>
    </w:lvl>
    <w:lvl w:ilvl="7" w:tplc="969EC5D4">
      <w:start w:val="1"/>
      <w:numFmt w:val="bullet"/>
      <w:lvlText w:val="o"/>
      <w:lvlJc w:val="left"/>
      <w:pPr>
        <w:ind w:left="5760" w:hanging="360"/>
      </w:pPr>
      <w:rPr>
        <w:rFonts w:ascii="Courier New" w:hAnsi="Courier New" w:hint="default"/>
      </w:rPr>
    </w:lvl>
    <w:lvl w:ilvl="8" w:tplc="00CC1020">
      <w:start w:val="1"/>
      <w:numFmt w:val="bullet"/>
      <w:lvlText w:val=""/>
      <w:lvlJc w:val="left"/>
      <w:pPr>
        <w:ind w:left="6480" w:hanging="360"/>
      </w:pPr>
      <w:rPr>
        <w:rFonts w:ascii="Wingdings" w:hAnsi="Wingdings" w:hint="default"/>
      </w:rPr>
    </w:lvl>
  </w:abstractNum>
  <w:abstractNum w:abstractNumId="2" w15:restartNumberingAfterBreak="0">
    <w:nsid w:val="04DF1FF9"/>
    <w:multiLevelType w:val="hybridMultilevel"/>
    <w:tmpl w:val="72361F66"/>
    <w:lvl w:ilvl="0" w:tplc="D7A68D1E">
      <w:start w:val="1"/>
      <w:numFmt w:val="bullet"/>
      <w:lvlText w:val=""/>
      <w:lvlJc w:val="left"/>
      <w:pPr>
        <w:ind w:left="720" w:hanging="360"/>
      </w:pPr>
      <w:rPr>
        <w:rFonts w:ascii="Symbol" w:hAnsi="Symbol" w:hint="default"/>
      </w:rPr>
    </w:lvl>
    <w:lvl w:ilvl="1" w:tplc="24983200">
      <w:start w:val="1"/>
      <w:numFmt w:val="bullet"/>
      <w:lvlText w:val="o"/>
      <w:lvlJc w:val="left"/>
      <w:pPr>
        <w:ind w:left="1440" w:hanging="360"/>
      </w:pPr>
      <w:rPr>
        <w:rFonts w:ascii="Courier New" w:hAnsi="Courier New" w:hint="default"/>
      </w:rPr>
    </w:lvl>
    <w:lvl w:ilvl="2" w:tplc="8FD8ED3E">
      <w:start w:val="1"/>
      <w:numFmt w:val="bullet"/>
      <w:lvlText w:val=""/>
      <w:lvlJc w:val="left"/>
      <w:pPr>
        <w:ind w:left="2160" w:hanging="360"/>
      </w:pPr>
      <w:rPr>
        <w:rFonts w:ascii="Wingdings" w:hAnsi="Wingdings" w:hint="default"/>
      </w:rPr>
    </w:lvl>
    <w:lvl w:ilvl="3" w:tplc="0E1A45D8">
      <w:start w:val="1"/>
      <w:numFmt w:val="bullet"/>
      <w:lvlText w:val=""/>
      <w:lvlJc w:val="left"/>
      <w:pPr>
        <w:ind w:left="2880" w:hanging="360"/>
      </w:pPr>
      <w:rPr>
        <w:rFonts w:ascii="Symbol" w:hAnsi="Symbol" w:hint="default"/>
      </w:rPr>
    </w:lvl>
    <w:lvl w:ilvl="4" w:tplc="E25A21EC">
      <w:start w:val="1"/>
      <w:numFmt w:val="bullet"/>
      <w:lvlText w:val="o"/>
      <w:lvlJc w:val="left"/>
      <w:pPr>
        <w:ind w:left="3600" w:hanging="360"/>
      </w:pPr>
      <w:rPr>
        <w:rFonts w:ascii="Courier New" w:hAnsi="Courier New" w:hint="default"/>
      </w:rPr>
    </w:lvl>
    <w:lvl w:ilvl="5" w:tplc="E3A244EE">
      <w:start w:val="1"/>
      <w:numFmt w:val="bullet"/>
      <w:lvlText w:val=""/>
      <w:lvlJc w:val="left"/>
      <w:pPr>
        <w:ind w:left="4320" w:hanging="360"/>
      </w:pPr>
      <w:rPr>
        <w:rFonts w:ascii="Wingdings" w:hAnsi="Wingdings" w:hint="default"/>
      </w:rPr>
    </w:lvl>
    <w:lvl w:ilvl="6" w:tplc="DCE49374">
      <w:start w:val="1"/>
      <w:numFmt w:val="bullet"/>
      <w:lvlText w:val=""/>
      <w:lvlJc w:val="left"/>
      <w:pPr>
        <w:ind w:left="5040" w:hanging="360"/>
      </w:pPr>
      <w:rPr>
        <w:rFonts w:ascii="Symbol" w:hAnsi="Symbol" w:hint="default"/>
      </w:rPr>
    </w:lvl>
    <w:lvl w:ilvl="7" w:tplc="39AE1A3E">
      <w:start w:val="1"/>
      <w:numFmt w:val="bullet"/>
      <w:lvlText w:val="o"/>
      <w:lvlJc w:val="left"/>
      <w:pPr>
        <w:ind w:left="5760" w:hanging="360"/>
      </w:pPr>
      <w:rPr>
        <w:rFonts w:ascii="Courier New" w:hAnsi="Courier New" w:hint="default"/>
      </w:rPr>
    </w:lvl>
    <w:lvl w:ilvl="8" w:tplc="4260BA24">
      <w:start w:val="1"/>
      <w:numFmt w:val="bullet"/>
      <w:lvlText w:val=""/>
      <w:lvlJc w:val="left"/>
      <w:pPr>
        <w:ind w:left="6480" w:hanging="360"/>
      </w:pPr>
      <w:rPr>
        <w:rFonts w:ascii="Wingdings" w:hAnsi="Wingdings" w:hint="default"/>
      </w:rPr>
    </w:lvl>
  </w:abstractNum>
  <w:abstractNum w:abstractNumId="3" w15:restartNumberingAfterBreak="0">
    <w:nsid w:val="145A7B6E"/>
    <w:multiLevelType w:val="hybridMultilevel"/>
    <w:tmpl w:val="0CC64AF6"/>
    <w:lvl w:ilvl="0" w:tplc="1F428EFA">
      <w:start w:val="1"/>
      <w:numFmt w:val="bullet"/>
      <w:lvlText w:val=""/>
      <w:lvlJc w:val="left"/>
      <w:pPr>
        <w:ind w:left="720" w:hanging="360"/>
      </w:pPr>
      <w:rPr>
        <w:rFonts w:ascii="Symbol" w:hAnsi="Symbol" w:hint="default"/>
      </w:rPr>
    </w:lvl>
    <w:lvl w:ilvl="1" w:tplc="A412B5D0">
      <w:start w:val="1"/>
      <w:numFmt w:val="bullet"/>
      <w:lvlText w:val="o"/>
      <w:lvlJc w:val="left"/>
      <w:pPr>
        <w:ind w:left="1440" w:hanging="360"/>
      </w:pPr>
      <w:rPr>
        <w:rFonts w:ascii="Courier New" w:hAnsi="Courier New" w:hint="default"/>
      </w:rPr>
    </w:lvl>
    <w:lvl w:ilvl="2" w:tplc="91E46FE4">
      <w:start w:val="1"/>
      <w:numFmt w:val="bullet"/>
      <w:lvlText w:val=""/>
      <w:lvlJc w:val="left"/>
      <w:pPr>
        <w:ind w:left="2160" w:hanging="360"/>
      </w:pPr>
      <w:rPr>
        <w:rFonts w:ascii="Wingdings" w:hAnsi="Wingdings" w:hint="default"/>
      </w:rPr>
    </w:lvl>
    <w:lvl w:ilvl="3" w:tplc="03A05F60">
      <w:start w:val="1"/>
      <w:numFmt w:val="bullet"/>
      <w:lvlText w:val=""/>
      <w:lvlJc w:val="left"/>
      <w:pPr>
        <w:ind w:left="2880" w:hanging="360"/>
      </w:pPr>
      <w:rPr>
        <w:rFonts w:ascii="Symbol" w:hAnsi="Symbol" w:hint="default"/>
      </w:rPr>
    </w:lvl>
    <w:lvl w:ilvl="4" w:tplc="476C837E">
      <w:start w:val="1"/>
      <w:numFmt w:val="bullet"/>
      <w:lvlText w:val="o"/>
      <w:lvlJc w:val="left"/>
      <w:pPr>
        <w:ind w:left="3600" w:hanging="360"/>
      </w:pPr>
      <w:rPr>
        <w:rFonts w:ascii="Courier New" w:hAnsi="Courier New" w:hint="default"/>
      </w:rPr>
    </w:lvl>
    <w:lvl w:ilvl="5" w:tplc="E458C374">
      <w:start w:val="1"/>
      <w:numFmt w:val="bullet"/>
      <w:lvlText w:val=""/>
      <w:lvlJc w:val="left"/>
      <w:pPr>
        <w:ind w:left="4320" w:hanging="360"/>
      </w:pPr>
      <w:rPr>
        <w:rFonts w:ascii="Wingdings" w:hAnsi="Wingdings" w:hint="default"/>
      </w:rPr>
    </w:lvl>
    <w:lvl w:ilvl="6" w:tplc="AD6801E4">
      <w:start w:val="1"/>
      <w:numFmt w:val="bullet"/>
      <w:lvlText w:val=""/>
      <w:lvlJc w:val="left"/>
      <w:pPr>
        <w:ind w:left="5040" w:hanging="360"/>
      </w:pPr>
      <w:rPr>
        <w:rFonts w:ascii="Symbol" w:hAnsi="Symbol" w:hint="default"/>
      </w:rPr>
    </w:lvl>
    <w:lvl w:ilvl="7" w:tplc="D3168BE0">
      <w:start w:val="1"/>
      <w:numFmt w:val="bullet"/>
      <w:lvlText w:val="o"/>
      <w:lvlJc w:val="left"/>
      <w:pPr>
        <w:ind w:left="5760" w:hanging="360"/>
      </w:pPr>
      <w:rPr>
        <w:rFonts w:ascii="Courier New" w:hAnsi="Courier New" w:hint="default"/>
      </w:rPr>
    </w:lvl>
    <w:lvl w:ilvl="8" w:tplc="77FC7C4E">
      <w:start w:val="1"/>
      <w:numFmt w:val="bullet"/>
      <w:lvlText w:val=""/>
      <w:lvlJc w:val="left"/>
      <w:pPr>
        <w:ind w:left="6480" w:hanging="360"/>
      </w:pPr>
      <w:rPr>
        <w:rFonts w:ascii="Wingdings" w:hAnsi="Wingdings" w:hint="default"/>
      </w:rPr>
    </w:lvl>
  </w:abstractNum>
  <w:abstractNum w:abstractNumId="4" w15:restartNumberingAfterBreak="0">
    <w:nsid w:val="1A0B4F70"/>
    <w:multiLevelType w:val="hybridMultilevel"/>
    <w:tmpl w:val="7534D5A2"/>
    <w:lvl w:ilvl="0" w:tplc="33BE607A">
      <w:start w:val="1"/>
      <w:numFmt w:val="bullet"/>
      <w:lvlText w:val=""/>
      <w:lvlJc w:val="left"/>
      <w:pPr>
        <w:ind w:left="720" w:hanging="360"/>
      </w:pPr>
      <w:rPr>
        <w:rFonts w:ascii="Symbol" w:hAnsi="Symbol" w:hint="default"/>
      </w:rPr>
    </w:lvl>
    <w:lvl w:ilvl="1" w:tplc="AB94E342">
      <w:start w:val="1"/>
      <w:numFmt w:val="bullet"/>
      <w:lvlText w:val="o"/>
      <w:lvlJc w:val="left"/>
      <w:pPr>
        <w:ind w:left="1440" w:hanging="360"/>
      </w:pPr>
      <w:rPr>
        <w:rFonts w:ascii="Courier New" w:hAnsi="Courier New" w:hint="default"/>
      </w:rPr>
    </w:lvl>
    <w:lvl w:ilvl="2" w:tplc="E8824B18">
      <w:start w:val="1"/>
      <w:numFmt w:val="bullet"/>
      <w:lvlText w:val=""/>
      <w:lvlJc w:val="left"/>
      <w:pPr>
        <w:ind w:left="2160" w:hanging="360"/>
      </w:pPr>
      <w:rPr>
        <w:rFonts w:ascii="Wingdings" w:hAnsi="Wingdings" w:hint="default"/>
      </w:rPr>
    </w:lvl>
    <w:lvl w:ilvl="3" w:tplc="36DAC61C">
      <w:start w:val="1"/>
      <w:numFmt w:val="bullet"/>
      <w:lvlText w:val=""/>
      <w:lvlJc w:val="left"/>
      <w:pPr>
        <w:ind w:left="2880" w:hanging="360"/>
      </w:pPr>
      <w:rPr>
        <w:rFonts w:ascii="Symbol" w:hAnsi="Symbol" w:hint="default"/>
      </w:rPr>
    </w:lvl>
    <w:lvl w:ilvl="4" w:tplc="AA143ECA">
      <w:start w:val="1"/>
      <w:numFmt w:val="bullet"/>
      <w:lvlText w:val="o"/>
      <w:lvlJc w:val="left"/>
      <w:pPr>
        <w:ind w:left="3600" w:hanging="360"/>
      </w:pPr>
      <w:rPr>
        <w:rFonts w:ascii="Courier New" w:hAnsi="Courier New" w:hint="default"/>
      </w:rPr>
    </w:lvl>
    <w:lvl w:ilvl="5" w:tplc="4E8849FA">
      <w:start w:val="1"/>
      <w:numFmt w:val="bullet"/>
      <w:lvlText w:val=""/>
      <w:lvlJc w:val="left"/>
      <w:pPr>
        <w:ind w:left="4320" w:hanging="360"/>
      </w:pPr>
      <w:rPr>
        <w:rFonts w:ascii="Wingdings" w:hAnsi="Wingdings" w:hint="default"/>
      </w:rPr>
    </w:lvl>
    <w:lvl w:ilvl="6" w:tplc="931C02C0">
      <w:start w:val="1"/>
      <w:numFmt w:val="bullet"/>
      <w:lvlText w:val=""/>
      <w:lvlJc w:val="left"/>
      <w:pPr>
        <w:ind w:left="5040" w:hanging="360"/>
      </w:pPr>
      <w:rPr>
        <w:rFonts w:ascii="Symbol" w:hAnsi="Symbol" w:hint="default"/>
      </w:rPr>
    </w:lvl>
    <w:lvl w:ilvl="7" w:tplc="CEA2BA4C">
      <w:start w:val="1"/>
      <w:numFmt w:val="bullet"/>
      <w:lvlText w:val="o"/>
      <w:lvlJc w:val="left"/>
      <w:pPr>
        <w:ind w:left="5760" w:hanging="360"/>
      </w:pPr>
      <w:rPr>
        <w:rFonts w:ascii="Courier New" w:hAnsi="Courier New" w:hint="default"/>
      </w:rPr>
    </w:lvl>
    <w:lvl w:ilvl="8" w:tplc="997A7AC8">
      <w:start w:val="1"/>
      <w:numFmt w:val="bullet"/>
      <w:lvlText w:val=""/>
      <w:lvlJc w:val="left"/>
      <w:pPr>
        <w:ind w:left="6480" w:hanging="360"/>
      </w:pPr>
      <w:rPr>
        <w:rFonts w:ascii="Wingdings" w:hAnsi="Wingdings" w:hint="default"/>
      </w:rPr>
    </w:lvl>
  </w:abstractNum>
  <w:abstractNum w:abstractNumId="5" w15:restartNumberingAfterBreak="0">
    <w:nsid w:val="28EB72E2"/>
    <w:multiLevelType w:val="hybridMultilevel"/>
    <w:tmpl w:val="13AC0552"/>
    <w:lvl w:ilvl="0" w:tplc="8662E526">
      <w:start w:val="1"/>
      <w:numFmt w:val="bullet"/>
      <w:lvlText w:val=""/>
      <w:lvlJc w:val="left"/>
      <w:pPr>
        <w:ind w:left="720" w:hanging="360"/>
      </w:pPr>
      <w:rPr>
        <w:rFonts w:ascii="Symbol" w:hAnsi="Symbol" w:hint="default"/>
      </w:rPr>
    </w:lvl>
    <w:lvl w:ilvl="1" w:tplc="66D43EB6">
      <w:start w:val="1"/>
      <w:numFmt w:val="bullet"/>
      <w:lvlText w:val="o"/>
      <w:lvlJc w:val="left"/>
      <w:pPr>
        <w:ind w:left="1440" w:hanging="360"/>
      </w:pPr>
      <w:rPr>
        <w:rFonts w:ascii="Courier New" w:hAnsi="Courier New" w:hint="default"/>
      </w:rPr>
    </w:lvl>
    <w:lvl w:ilvl="2" w:tplc="41E8D8C2">
      <w:start w:val="1"/>
      <w:numFmt w:val="bullet"/>
      <w:lvlText w:val=""/>
      <w:lvlJc w:val="left"/>
      <w:pPr>
        <w:ind w:left="2160" w:hanging="360"/>
      </w:pPr>
      <w:rPr>
        <w:rFonts w:ascii="Wingdings" w:hAnsi="Wingdings" w:hint="default"/>
      </w:rPr>
    </w:lvl>
    <w:lvl w:ilvl="3" w:tplc="30129054">
      <w:start w:val="1"/>
      <w:numFmt w:val="bullet"/>
      <w:lvlText w:val=""/>
      <w:lvlJc w:val="left"/>
      <w:pPr>
        <w:ind w:left="2880" w:hanging="360"/>
      </w:pPr>
      <w:rPr>
        <w:rFonts w:ascii="Symbol" w:hAnsi="Symbol" w:hint="default"/>
      </w:rPr>
    </w:lvl>
    <w:lvl w:ilvl="4" w:tplc="6D9EE798">
      <w:start w:val="1"/>
      <w:numFmt w:val="bullet"/>
      <w:lvlText w:val="o"/>
      <w:lvlJc w:val="left"/>
      <w:pPr>
        <w:ind w:left="3600" w:hanging="360"/>
      </w:pPr>
      <w:rPr>
        <w:rFonts w:ascii="Courier New" w:hAnsi="Courier New" w:hint="default"/>
      </w:rPr>
    </w:lvl>
    <w:lvl w:ilvl="5" w:tplc="4516D2EE">
      <w:start w:val="1"/>
      <w:numFmt w:val="bullet"/>
      <w:lvlText w:val=""/>
      <w:lvlJc w:val="left"/>
      <w:pPr>
        <w:ind w:left="4320" w:hanging="360"/>
      </w:pPr>
      <w:rPr>
        <w:rFonts w:ascii="Wingdings" w:hAnsi="Wingdings" w:hint="default"/>
      </w:rPr>
    </w:lvl>
    <w:lvl w:ilvl="6" w:tplc="A4083846">
      <w:start w:val="1"/>
      <w:numFmt w:val="bullet"/>
      <w:lvlText w:val=""/>
      <w:lvlJc w:val="left"/>
      <w:pPr>
        <w:ind w:left="5040" w:hanging="360"/>
      </w:pPr>
      <w:rPr>
        <w:rFonts w:ascii="Symbol" w:hAnsi="Symbol" w:hint="default"/>
      </w:rPr>
    </w:lvl>
    <w:lvl w:ilvl="7" w:tplc="622CB5D2">
      <w:start w:val="1"/>
      <w:numFmt w:val="bullet"/>
      <w:lvlText w:val="o"/>
      <w:lvlJc w:val="left"/>
      <w:pPr>
        <w:ind w:left="5760" w:hanging="360"/>
      </w:pPr>
      <w:rPr>
        <w:rFonts w:ascii="Courier New" w:hAnsi="Courier New" w:hint="default"/>
      </w:rPr>
    </w:lvl>
    <w:lvl w:ilvl="8" w:tplc="B85AC98E">
      <w:start w:val="1"/>
      <w:numFmt w:val="bullet"/>
      <w:lvlText w:val=""/>
      <w:lvlJc w:val="left"/>
      <w:pPr>
        <w:ind w:left="6480" w:hanging="360"/>
      </w:pPr>
      <w:rPr>
        <w:rFonts w:ascii="Wingdings" w:hAnsi="Wingdings" w:hint="default"/>
      </w:rPr>
    </w:lvl>
  </w:abstractNum>
  <w:abstractNum w:abstractNumId="6" w15:restartNumberingAfterBreak="0">
    <w:nsid w:val="2E7A2BDC"/>
    <w:multiLevelType w:val="hybridMultilevel"/>
    <w:tmpl w:val="A706FE5C"/>
    <w:lvl w:ilvl="0" w:tplc="AD508014">
      <w:start w:val="1"/>
      <w:numFmt w:val="bullet"/>
      <w:lvlText w:val=""/>
      <w:lvlJc w:val="left"/>
      <w:pPr>
        <w:ind w:left="720" w:hanging="360"/>
      </w:pPr>
      <w:rPr>
        <w:rFonts w:ascii="Symbol" w:hAnsi="Symbol" w:hint="default"/>
      </w:rPr>
    </w:lvl>
    <w:lvl w:ilvl="1" w:tplc="17CC610C">
      <w:start w:val="1"/>
      <w:numFmt w:val="bullet"/>
      <w:lvlText w:val=""/>
      <w:lvlJc w:val="left"/>
      <w:pPr>
        <w:ind w:left="1440" w:hanging="360"/>
      </w:pPr>
      <w:rPr>
        <w:rFonts w:ascii="Symbol" w:hAnsi="Symbol" w:hint="default"/>
      </w:rPr>
    </w:lvl>
    <w:lvl w:ilvl="2" w:tplc="8E9C92C2">
      <w:start w:val="1"/>
      <w:numFmt w:val="bullet"/>
      <w:lvlText w:val=""/>
      <w:lvlJc w:val="left"/>
      <w:pPr>
        <w:ind w:left="2160" w:hanging="360"/>
      </w:pPr>
      <w:rPr>
        <w:rFonts w:ascii="Wingdings" w:hAnsi="Wingdings" w:hint="default"/>
      </w:rPr>
    </w:lvl>
    <w:lvl w:ilvl="3" w:tplc="834C73C2">
      <w:start w:val="1"/>
      <w:numFmt w:val="bullet"/>
      <w:lvlText w:val=""/>
      <w:lvlJc w:val="left"/>
      <w:pPr>
        <w:ind w:left="2880" w:hanging="360"/>
      </w:pPr>
      <w:rPr>
        <w:rFonts w:ascii="Symbol" w:hAnsi="Symbol" w:hint="default"/>
      </w:rPr>
    </w:lvl>
    <w:lvl w:ilvl="4" w:tplc="565EC5FA">
      <w:start w:val="1"/>
      <w:numFmt w:val="bullet"/>
      <w:lvlText w:val="o"/>
      <w:lvlJc w:val="left"/>
      <w:pPr>
        <w:ind w:left="3600" w:hanging="360"/>
      </w:pPr>
      <w:rPr>
        <w:rFonts w:ascii="Courier New" w:hAnsi="Courier New" w:hint="default"/>
      </w:rPr>
    </w:lvl>
    <w:lvl w:ilvl="5" w:tplc="8304A5CA">
      <w:start w:val="1"/>
      <w:numFmt w:val="bullet"/>
      <w:lvlText w:val=""/>
      <w:lvlJc w:val="left"/>
      <w:pPr>
        <w:ind w:left="4320" w:hanging="360"/>
      </w:pPr>
      <w:rPr>
        <w:rFonts w:ascii="Wingdings" w:hAnsi="Wingdings" w:hint="default"/>
      </w:rPr>
    </w:lvl>
    <w:lvl w:ilvl="6" w:tplc="C1D8106E">
      <w:start w:val="1"/>
      <w:numFmt w:val="bullet"/>
      <w:lvlText w:val=""/>
      <w:lvlJc w:val="left"/>
      <w:pPr>
        <w:ind w:left="5040" w:hanging="360"/>
      </w:pPr>
      <w:rPr>
        <w:rFonts w:ascii="Symbol" w:hAnsi="Symbol" w:hint="default"/>
      </w:rPr>
    </w:lvl>
    <w:lvl w:ilvl="7" w:tplc="B2527600">
      <w:start w:val="1"/>
      <w:numFmt w:val="bullet"/>
      <w:lvlText w:val="o"/>
      <w:lvlJc w:val="left"/>
      <w:pPr>
        <w:ind w:left="5760" w:hanging="360"/>
      </w:pPr>
      <w:rPr>
        <w:rFonts w:ascii="Courier New" w:hAnsi="Courier New" w:hint="default"/>
      </w:rPr>
    </w:lvl>
    <w:lvl w:ilvl="8" w:tplc="3E80FEC0">
      <w:start w:val="1"/>
      <w:numFmt w:val="bullet"/>
      <w:lvlText w:val=""/>
      <w:lvlJc w:val="left"/>
      <w:pPr>
        <w:ind w:left="6480" w:hanging="360"/>
      </w:pPr>
      <w:rPr>
        <w:rFonts w:ascii="Wingdings" w:hAnsi="Wingdings" w:hint="default"/>
      </w:rPr>
    </w:lvl>
  </w:abstractNum>
  <w:abstractNum w:abstractNumId="7" w15:restartNumberingAfterBreak="0">
    <w:nsid w:val="31373D01"/>
    <w:multiLevelType w:val="hybridMultilevel"/>
    <w:tmpl w:val="3940BDD4"/>
    <w:lvl w:ilvl="0" w:tplc="ED74347A">
      <w:start w:val="1"/>
      <w:numFmt w:val="bullet"/>
      <w:lvlText w:val=""/>
      <w:lvlJc w:val="left"/>
      <w:pPr>
        <w:ind w:left="720" w:hanging="360"/>
      </w:pPr>
      <w:rPr>
        <w:rFonts w:ascii="Symbol" w:hAnsi="Symbol" w:hint="default"/>
      </w:rPr>
    </w:lvl>
    <w:lvl w:ilvl="1" w:tplc="B82852D6">
      <w:start w:val="1"/>
      <w:numFmt w:val="bullet"/>
      <w:lvlText w:val="o"/>
      <w:lvlJc w:val="left"/>
      <w:pPr>
        <w:ind w:left="1440" w:hanging="360"/>
      </w:pPr>
      <w:rPr>
        <w:rFonts w:ascii="Courier New" w:hAnsi="Courier New" w:hint="default"/>
      </w:rPr>
    </w:lvl>
    <w:lvl w:ilvl="2" w:tplc="5B9015AE">
      <w:start w:val="1"/>
      <w:numFmt w:val="bullet"/>
      <w:lvlText w:val=""/>
      <w:lvlJc w:val="left"/>
      <w:pPr>
        <w:ind w:left="2160" w:hanging="360"/>
      </w:pPr>
      <w:rPr>
        <w:rFonts w:ascii="Wingdings" w:hAnsi="Wingdings" w:hint="default"/>
      </w:rPr>
    </w:lvl>
    <w:lvl w:ilvl="3" w:tplc="11D8FCB0">
      <w:start w:val="1"/>
      <w:numFmt w:val="bullet"/>
      <w:lvlText w:val=""/>
      <w:lvlJc w:val="left"/>
      <w:pPr>
        <w:ind w:left="2880" w:hanging="360"/>
      </w:pPr>
      <w:rPr>
        <w:rFonts w:ascii="Symbol" w:hAnsi="Symbol" w:hint="default"/>
      </w:rPr>
    </w:lvl>
    <w:lvl w:ilvl="4" w:tplc="81AC24C4">
      <w:start w:val="1"/>
      <w:numFmt w:val="bullet"/>
      <w:lvlText w:val="o"/>
      <w:lvlJc w:val="left"/>
      <w:pPr>
        <w:ind w:left="3600" w:hanging="360"/>
      </w:pPr>
      <w:rPr>
        <w:rFonts w:ascii="Courier New" w:hAnsi="Courier New" w:hint="default"/>
      </w:rPr>
    </w:lvl>
    <w:lvl w:ilvl="5" w:tplc="BD7E3FE4">
      <w:start w:val="1"/>
      <w:numFmt w:val="bullet"/>
      <w:lvlText w:val=""/>
      <w:lvlJc w:val="left"/>
      <w:pPr>
        <w:ind w:left="4320" w:hanging="360"/>
      </w:pPr>
      <w:rPr>
        <w:rFonts w:ascii="Wingdings" w:hAnsi="Wingdings" w:hint="default"/>
      </w:rPr>
    </w:lvl>
    <w:lvl w:ilvl="6" w:tplc="9CD0514A">
      <w:start w:val="1"/>
      <w:numFmt w:val="bullet"/>
      <w:lvlText w:val=""/>
      <w:lvlJc w:val="left"/>
      <w:pPr>
        <w:ind w:left="5040" w:hanging="360"/>
      </w:pPr>
      <w:rPr>
        <w:rFonts w:ascii="Symbol" w:hAnsi="Symbol" w:hint="default"/>
      </w:rPr>
    </w:lvl>
    <w:lvl w:ilvl="7" w:tplc="E58A9528">
      <w:start w:val="1"/>
      <w:numFmt w:val="bullet"/>
      <w:lvlText w:val="o"/>
      <w:lvlJc w:val="left"/>
      <w:pPr>
        <w:ind w:left="5760" w:hanging="360"/>
      </w:pPr>
      <w:rPr>
        <w:rFonts w:ascii="Courier New" w:hAnsi="Courier New" w:hint="default"/>
      </w:rPr>
    </w:lvl>
    <w:lvl w:ilvl="8" w:tplc="B0A2C2C6">
      <w:start w:val="1"/>
      <w:numFmt w:val="bullet"/>
      <w:lvlText w:val=""/>
      <w:lvlJc w:val="left"/>
      <w:pPr>
        <w:ind w:left="6480" w:hanging="360"/>
      </w:pPr>
      <w:rPr>
        <w:rFonts w:ascii="Wingdings" w:hAnsi="Wingdings" w:hint="default"/>
      </w:rPr>
    </w:lvl>
  </w:abstractNum>
  <w:abstractNum w:abstractNumId="8" w15:restartNumberingAfterBreak="0">
    <w:nsid w:val="331B455F"/>
    <w:multiLevelType w:val="hybridMultilevel"/>
    <w:tmpl w:val="35DEDEB6"/>
    <w:lvl w:ilvl="0" w:tplc="77E4C0DE">
      <w:start w:val="1"/>
      <w:numFmt w:val="bullet"/>
      <w:lvlText w:val=""/>
      <w:lvlJc w:val="left"/>
      <w:pPr>
        <w:ind w:left="720" w:hanging="360"/>
      </w:pPr>
      <w:rPr>
        <w:rFonts w:ascii="Symbol" w:hAnsi="Symbol" w:hint="default"/>
      </w:rPr>
    </w:lvl>
    <w:lvl w:ilvl="1" w:tplc="9BFCA260">
      <w:start w:val="1"/>
      <w:numFmt w:val="bullet"/>
      <w:lvlText w:val="o"/>
      <w:lvlJc w:val="left"/>
      <w:pPr>
        <w:ind w:left="1440" w:hanging="360"/>
      </w:pPr>
      <w:rPr>
        <w:rFonts w:ascii="Courier New" w:hAnsi="Courier New" w:hint="default"/>
      </w:rPr>
    </w:lvl>
    <w:lvl w:ilvl="2" w:tplc="AB1A9DD0">
      <w:start w:val="1"/>
      <w:numFmt w:val="bullet"/>
      <w:lvlText w:val=""/>
      <w:lvlJc w:val="left"/>
      <w:pPr>
        <w:ind w:left="2160" w:hanging="360"/>
      </w:pPr>
      <w:rPr>
        <w:rFonts w:ascii="Wingdings" w:hAnsi="Wingdings" w:hint="default"/>
      </w:rPr>
    </w:lvl>
    <w:lvl w:ilvl="3" w:tplc="DA3CCDF4">
      <w:start w:val="1"/>
      <w:numFmt w:val="bullet"/>
      <w:lvlText w:val=""/>
      <w:lvlJc w:val="left"/>
      <w:pPr>
        <w:ind w:left="2880" w:hanging="360"/>
      </w:pPr>
      <w:rPr>
        <w:rFonts w:ascii="Symbol" w:hAnsi="Symbol" w:hint="default"/>
      </w:rPr>
    </w:lvl>
    <w:lvl w:ilvl="4" w:tplc="C2C23FF2">
      <w:start w:val="1"/>
      <w:numFmt w:val="bullet"/>
      <w:lvlText w:val="o"/>
      <w:lvlJc w:val="left"/>
      <w:pPr>
        <w:ind w:left="3600" w:hanging="360"/>
      </w:pPr>
      <w:rPr>
        <w:rFonts w:ascii="Courier New" w:hAnsi="Courier New" w:hint="default"/>
      </w:rPr>
    </w:lvl>
    <w:lvl w:ilvl="5" w:tplc="9E50D08E">
      <w:start w:val="1"/>
      <w:numFmt w:val="bullet"/>
      <w:lvlText w:val=""/>
      <w:lvlJc w:val="left"/>
      <w:pPr>
        <w:ind w:left="4320" w:hanging="360"/>
      </w:pPr>
      <w:rPr>
        <w:rFonts w:ascii="Wingdings" w:hAnsi="Wingdings" w:hint="default"/>
      </w:rPr>
    </w:lvl>
    <w:lvl w:ilvl="6" w:tplc="6D6C26CC">
      <w:start w:val="1"/>
      <w:numFmt w:val="bullet"/>
      <w:lvlText w:val=""/>
      <w:lvlJc w:val="left"/>
      <w:pPr>
        <w:ind w:left="5040" w:hanging="360"/>
      </w:pPr>
      <w:rPr>
        <w:rFonts w:ascii="Symbol" w:hAnsi="Symbol" w:hint="default"/>
      </w:rPr>
    </w:lvl>
    <w:lvl w:ilvl="7" w:tplc="D7E04894">
      <w:start w:val="1"/>
      <w:numFmt w:val="bullet"/>
      <w:lvlText w:val="o"/>
      <w:lvlJc w:val="left"/>
      <w:pPr>
        <w:ind w:left="5760" w:hanging="360"/>
      </w:pPr>
      <w:rPr>
        <w:rFonts w:ascii="Courier New" w:hAnsi="Courier New" w:hint="default"/>
      </w:rPr>
    </w:lvl>
    <w:lvl w:ilvl="8" w:tplc="B8007E46">
      <w:start w:val="1"/>
      <w:numFmt w:val="bullet"/>
      <w:lvlText w:val=""/>
      <w:lvlJc w:val="left"/>
      <w:pPr>
        <w:ind w:left="6480" w:hanging="360"/>
      </w:pPr>
      <w:rPr>
        <w:rFonts w:ascii="Wingdings" w:hAnsi="Wingdings" w:hint="default"/>
      </w:rPr>
    </w:lvl>
  </w:abstractNum>
  <w:abstractNum w:abstractNumId="9" w15:restartNumberingAfterBreak="0">
    <w:nsid w:val="3DC6223E"/>
    <w:multiLevelType w:val="hybridMultilevel"/>
    <w:tmpl w:val="C39CD2BA"/>
    <w:lvl w:ilvl="0" w:tplc="BB543778">
      <w:start w:val="1"/>
      <w:numFmt w:val="bullet"/>
      <w:lvlText w:val=""/>
      <w:lvlJc w:val="left"/>
      <w:pPr>
        <w:ind w:left="720" w:hanging="360"/>
      </w:pPr>
      <w:rPr>
        <w:rFonts w:ascii="Symbol" w:hAnsi="Symbol" w:hint="default"/>
      </w:rPr>
    </w:lvl>
    <w:lvl w:ilvl="1" w:tplc="758CF6A2">
      <w:start w:val="1"/>
      <w:numFmt w:val="bullet"/>
      <w:lvlText w:val="o"/>
      <w:lvlJc w:val="left"/>
      <w:pPr>
        <w:ind w:left="1440" w:hanging="360"/>
      </w:pPr>
      <w:rPr>
        <w:rFonts w:ascii="Courier New" w:hAnsi="Courier New" w:hint="default"/>
      </w:rPr>
    </w:lvl>
    <w:lvl w:ilvl="2" w:tplc="4740C2C2">
      <w:start w:val="1"/>
      <w:numFmt w:val="bullet"/>
      <w:lvlText w:val=""/>
      <w:lvlJc w:val="left"/>
      <w:pPr>
        <w:ind w:left="2160" w:hanging="360"/>
      </w:pPr>
      <w:rPr>
        <w:rFonts w:ascii="Wingdings" w:hAnsi="Wingdings" w:hint="default"/>
      </w:rPr>
    </w:lvl>
    <w:lvl w:ilvl="3" w:tplc="088C591C">
      <w:start w:val="1"/>
      <w:numFmt w:val="bullet"/>
      <w:lvlText w:val=""/>
      <w:lvlJc w:val="left"/>
      <w:pPr>
        <w:ind w:left="2880" w:hanging="360"/>
      </w:pPr>
      <w:rPr>
        <w:rFonts w:ascii="Symbol" w:hAnsi="Symbol" w:hint="default"/>
      </w:rPr>
    </w:lvl>
    <w:lvl w:ilvl="4" w:tplc="1F86B486">
      <w:start w:val="1"/>
      <w:numFmt w:val="bullet"/>
      <w:lvlText w:val="o"/>
      <w:lvlJc w:val="left"/>
      <w:pPr>
        <w:ind w:left="3600" w:hanging="360"/>
      </w:pPr>
      <w:rPr>
        <w:rFonts w:ascii="Courier New" w:hAnsi="Courier New" w:hint="default"/>
      </w:rPr>
    </w:lvl>
    <w:lvl w:ilvl="5" w:tplc="21CAB6FE">
      <w:start w:val="1"/>
      <w:numFmt w:val="bullet"/>
      <w:lvlText w:val=""/>
      <w:lvlJc w:val="left"/>
      <w:pPr>
        <w:ind w:left="4320" w:hanging="360"/>
      </w:pPr>
      <w:rPr>
        <w:rFonts w:ascii="Wingdings" w:hAnsi="Wingdings" w:hint="default"/>
      </w:rPr>
    </w:lvl>
    <w:lvl w:ilvl="6" w:tplc="D3F613C6">
      <w:start w:val="1"/>
      <w:numFmt w:val="bullet"/>
      <w:lvlText w:val=""/>
      <w:lvlJc w:val="left"/>
      <w:pPr>
        <w:ind w:left="5040" w:hanging="360"/>
      </w:pPr>
      <w:rPr>
        <w:rFonts w:ascii="Symbol" w:hAnsi="Symbol" w:hint="default"/>
      </w:rPr>
    </w:lvl>
    <w:lvl w:ilvl="7" w:tplc="F61E7298">
      <w:start w:val="1"/>
      <w:numFmt w:val="bullet"/>
      <w:lvlText w:val="o"/>
      <w:lvlJc w:val="left"/>
      <w:pPr>
        <w:ind w:left="5760" w:hanging="360"/>
      </w:pPr>
      <w:rPr>
        <w:rFonts w:ascii="Courier New" w:hAnsi="Courier New" w:hint="default"/>
      </w:rPr>
    </w:lvl>
    <w:lvl w:ilvl="8" w:tplc="A9F0E596">
      <w:start w:val="1"/>
      <w:numFmt w:val="bullet"/>
      <w:lvlText w:val=""/>
      <w:lvlJc w:val="left"/>
      <w:pPr>
        <w:ind w:left="6480" w:hanging="360"/>
      </w:pPr>
      <w:rPr>
        <w:rFonts w:ascii="Wingdings" w:hAnsi="Wingdings" w:hint="default"/>
      </w:rPr>
    </w:lvl>
  </w:abstractNum>
  <w:abstractNum w:abstractNumId="10" w15:restartNumberingAfterBreak="0">
    <w:nsid w:val="3F60181F"/>
    <w:multiLevelType w:val="hybridMultilevel"/>
    <w:tmpl w:val="05CA9532"/>
    <w:lvl w:ilvl="0" w:tplc="48C8A75E">
      <w:start w:val="1"/>
      <w:numFmt w:val="bullet"/>
      <w:lvlText w:val=""/>
      <w:lvlJc w:val="left"/>
      <w:pPr>
        <w:ind w:left="720" w:hanging="360"/>
      </w:pPr>
      <w:rPr>
        <w:rFonts w:ascii="Symbol" w:hAnsi="Symbol" w:hint="default"/>
      </w:rPr>
    </w:lvl>
    <w:lvl w:ilvl="1" w:tplc="5CB62294">
      <w:start w:val="1"/>
      <w:numFmt w:val="bullet"/>
      <w:lvlText w:val="o"/>
      <w:lvlJc w:val="left"/>
      <w:pPr>
        <w:ind w:left="1440" w:hanging="360"/>
      </w:pPr>
      <w:rPr>
        <w:rFonts w:ascii="Courier New" w:hAnsi="Courier New" w:hint="default"/>
      </w:rPr>
    </w:lvl>
    <w:lvl w:ilvl="2" w:tplc="F18E6BBC">
      <w:start w:val="1"/>
      <w:numFmt w:val="bullet"/>
      <w:lvlText w:val=""/>
      <w:lvlJc w:val="left"/>
      <w:pPr>
        <w:ind w:left="2160" w:hanging="360"/>
      </w:pPr>
      <w:rPr>
        <w:rFonts w:ascii="Wingdings" w:hAnsi="Wingdings" w:hint="default"/>
      </w:rPr>
    </w:lvl>
    <w:lvl w:ilvl="3" w:tplc="841ED312">
      <w:start w:val="1"/>
      <w:numFmt w:val="bullet"/>
      <w:lvlText w:val=""/>
      <w:lvlJc w:val="left"/>
      <w:pPr>
        <w:ind w:left="2880" w:hanging="360"/>
      </w:pPr>
      <w:rPr>
        <w:rFonts w:ascii="Symbol" w:hAnsi="Symbol" w:hint="default"/>
      </w:rPr>
    </w:lvl>
    <w:lvl w:ilvl="4" w:tplc="D5F0FB58">
      <w:start w:val="1"/>
      <w:numFmt w:val="bullet"/>
      <w:lvlText w:val="o"/>
      <w:lvlJc w:val="left"/>
      <w:pPr>
        <w:ind w:left="3600" w:hanging="360"/>
      </w:pPr>
      <w:rPr>
        <w:rFonts w:ascii="Courier New" w:hAnsi="Courier New" w:hint="default"/>
      </w:rPr>
    </w:lvl>
    <w:lvl w:ilvl="5" w:tplc="13F024DA">
      <w:start w:val="1"/>
      <w:numFmt w:val="bullet"/>
      <w:lvlText w:val=""/>
      <w:lvlJc w:val="left"/>
      <w:pPr>
        <w:ind w:left="4320" w:hanging="360"/>
      </w:pPr>
      <w:rPr>
        <w:rFonts w:ascii="Wingdings" w:hAnsi="Wingdings" w:hint="default"/>
      </w:rPr>
    </w:lvl>
    <w:lvl w:ilvl="6" w:tplc="0C82588E">
      <w:start w:val="1"/>
      <w:numFmt w:val="bullet"/>
      <w:lvlText w:val=""/>
      <w:lvlJc w:val="left"/>
      <w:pPr>
        <w:ind w:left="5040" w:hanging="360"/>
      </w:pPr>
      <w:rPr>
        <w:rFonts w:ascii="Symbol" w:hAnsi="Symbol" w:hint="default"/>
      </w:rPr>
    </w:lvl>
    <w:lvl w:ilvl="7" w:tplc="A4C0C52E">
      <w:start w:val="1"/>
      <w:numFmt w:val="bullet"/>
      <w:lvlText w:val="o"/>
      <w:lvlJc w:val="left"/>
      <w:pPr>
        <w:ind w:left="5760" w:hanging="360"/>
      </w:pPr>
      <w:rPr>
        <w:rFonts w:ascii="Courier New" w:hAnsi="Courier New" w:hint="default"/>
      </w:rPr>
    </w:lvl>
    <w:lvl w:ilvl="8" w:tplc="16A08000">
      <w:start w:val="1"/>
      <w:numFmt w:val="bullet"/>
      <w:lvlText w:val=""/>
      <w:lvlJc w:val="left"/>
      <w:pPr>
        <w:ind w:left="6480" w:hanging="360"/>
      </w:pPr>
      <w:rPr>
        <w:rFonts w:ascii="Wingdings" w:hAnsi="Wingdings" w:hint="default"/>
      </w:rPr>
    </w:lvl>
  </w:abstractNum>
  <w:abstractNum w:abstractNumId="11" w15:restartNumberingAfterBreak="0">
    <w:nsid w:val="432B1C31"/>
    <w:multiLevelType w:val="hybridMultilevel"/>
    <w:tmpl w:val="8C24DAAE"/>
    <w:lvl w:ilvl="0" w:tplc="E54AF6FE">
      <w:start w:val="1"/>
      <w:numFmt w:val="bullet"/>
      <w:lvlText w:val=""/>
      <w:lvlJc w:val="left"/>
      <w:pPr>
        <w:ind w:left="720" w:hanging="360"/>
      </w:pPr>
      <w:rPr>
        <w:rFonts w:ascii="Symbol" w:hAnsi="Symbol" w:hint="default"/>
      </w:rPr>
    </w:lvl>
    <w:lvl w:ilvl="1" w:tplc="18909A0A">
      <w:start w:val="1"/>
      <w:numFmt w:val="bullet"/>
      <w:lvlText w:val="o"/>
      <w:lvlJc w:val="left"/>
      <w:pPr>
        <w:ind w:left="1440" w:hanging="360"/>
      </w:pPr>
      <w:rPr>
        <w:rFonts w:ascii="Courier New" w:hAnsi="Courier New" w:hint="default"/>
      </w:rPr>
    </w:lvl>
    <w:lvl w:ilvl="2" w:tplc="E75AEC30">
      <w:start w:val="1"/>
      <w:numFmt w:val="bullet"/>
      <w:lvlText w:val=""/>
      <w:lvlJc w:val="left"/>
      <w:pPr>
        <w:ind w:left="2160" w:hanging="360"/>
      </w:pPr>
      <w:rPr>
        <w:rFonts w:ascii="Wingdings" w:hAnsi="Wingdings" w:hint="default"/>
      </w:rPr>
    </w:lvl>
    <w:lvl w:ilvl="3" w:tplc="6BFE8CA6">
      <w:start w:val="1"/>
      <w:numFmt w:val="bullet"/>
      <w:lvlText w:val=""/>
      <w:lvlJc w:val="left"/>
      <w:pPr>
        <w:ind w:left="2880" w:hanging="360"/>
      </w:pPr>
      <w:rPr>
        <w:rFonts w:ascii="Symbol" w:hAnsi="Symbol" w:hint="default"/>
      </w:rPr>
    </w:lvl>
    <w:lvl w:ilvl="4" w:tplc="382A2EA0">
      <w:start w:val="1"/>
      <w:numFmt w:val="bullet"/>
      <w:lvlText w:val="o"/>
      <w:lvlJc w:val="left"/>
      <w:pPr>
        <w:ind w:left="3600" w:hanging="360"/>
      </w:pPr>
      <w:rPr>
        <w:rFonts w:ascii="Courier New" w:hAnsi="Courier New" w:hint="default"/>
      </w:rPr>
    </w:lvl>
    <w:lvl w:ilvl="5" w:tplc="2BDA960E">
      <w:start w:val="1"/>
      <w:numFmt w:val="bullet"/>
      <w:lvlText w:val=""/>
      <w:lvlJc w:val="left"/>
      <w:pPr>
        <w:ind w:left="4320" w:hanging="360"/>
      </w:pPr>
      <w:rPr>
        <w:rFonts w:ascii="Wingdings" w:hAnsi="Wingdings" w:hint="default"/>
      </w:rPr>
    </w:lvl>
    <w:lvl w:ilvl="6" w:tplc="3ABEFAC2">
      <w:start w:val="1"/>
      <w:numFmt w:val="bullet"/>
      <w:lvlText w:val=""/>
      <w:lvlJc w:val="left"/>
      <w:pPr>
        <w:ind w:left="5040" w:hanging="360"/>
      </w:pPr>
      <w:rPr>
        <w:rFonts w:ascii="Symbol" w:hAnsi="Symbol" w:hint="default"/>
      </w:rPr>
    </w:lvl>
    <w:lvl w:ilvl="7" w:tplc="A55AF626">
      <w:start w:val="1"/>
      <w:numFmt w:val="bullet"/>
      <w:lvlText w:val="o"/>
      <w:lvlJc w:val="left"/>
      <w:pPr>
        <w:ind w:left="5760" w:hanging="360"/>
      </w:pPr>
      <w:rPr>
        <w:rFonts w:ascii="Courier New" w:hAnsi="Courier New" w:hint="default"/>
      </w:rPr>
    </w:lvl>
    <w:lvl w:ilvl="8" w:tplc="CE7E2D10">
      <w:start w:val="1"/>
      <w:numFmt w:val="bullet"/>
      <w:lvlText w:val=""/>
      <w:lvlJc w:val="left"/>
      <w:pPr>
        <w:ind w:left="6480" w:hanging="360"/>
      </w:pPr>
      <w:rPr>
        <w:rFonts w:ascii="Wingdings" w:hAnsi="Wingdings" w:hint="default"/>
      </w:rPr>
    </w:lvl>
  </w:abstractNum>
  <w:abstractNum w:abstractNumId="12" w15:restartNumberingAfterBreak="0">
    <w:nsid w:val="485400FA"/>
    <w:multiLevelType w:val="hybridMultilevel"/>
    <w:tmpl w:val="34E46468"/>
    <w:lvl w:ilvl="0" w:tplc="571E9384">
      <w:start w:val="1"/>
      <w:numFmt w:val="bullet"/>
      <w:lvlText w:val=""/>
      <w:lvlJc w:val="left"/>
      <w:pPr>
        <w:ind w:left="720" w:hanging="360"/>
      </w:pPr>
      <w:rPr>
        <w:rFonts w:ascii="Symbol" w:hAnsi="Symbol" w:hint="default"/>
      </w:rPr>
    </w:lvl>
    <w:lvl w:ilvl="1" w:tplc="9E2CADFA">
      <w:start w:val="1"/>
      <w:numFmt w:val="bullet"/>
      <w:lvlText w:val="o"/>
      <w:lvlJc w:val="left"/>
      <w:pPr>
        <w:ind w:left="1440" w:hanging="360"/>
      </w:pPr>
      <w:rPr>
        <w:rFonts w:ascii="Courier New" w:hAnsi="Courier New" w:hint="default"/>
      </w:rPr>
    </w:lvl>
    <w:lvl w:ilvl="2" w:tplc="C3C86EA6">
      <w:start w:val="1"/>
      <w:numFmt w:val="bullet"/>
      <w:lvlText w:val=""/>
      <w:lvlJc w:val="left"/>
      <w:pPr>
        <w:ind w:left="2160" w:hanging="360"/>
      </w:pPr>
      <w:rPr>
        <w:rFonts w:ascii="Wingdings" w:hAnsi="Wingdings" w:hint="default"/>
      </w:rPr>
    </w:lvl>
    <w:lvl w:ilvl="3" w:tplc="5EAC431E">
      <w:start w:val="1"/>
      <w:numFmt w:val="bullet"/>
      <w:lvlText w:val=""/>
      <w:lvlJc w:val="left"/>
      <w:pPr>
        <w:ind w:left="2880" w:hanging="360"/>
      </w:pPr>
      <w:rPr>
        <w:rFonts w:ascii="Symbol" w:hAnsi="Symbol" w:hint="default"/>
      </w:rPr>
    </w:lvl>
    <w:lvl w:ilvl="4" w:tplc="643E3150">
      <w:start w:val="1"/>
      <w:numFmt w:val="bullet"/>
      <w:lvlText w:val="o"/>
      <w:lvlJc w:val="left"/>
      <w:pPr>
        <w:ind w:left="3600" w:hanging="360"/>
      </w:pPr>
      <w:rPr>
        <w:rFonts w:ascii="Courier New" w:hAnsi="Courier New" w:hint="default"/>
      </w:rPr>
    </w:lvl>
    <w:lvl w:ilvl="5" w:tplc="5934918E">
      <w:start w:val="1"/>
      <w:numFmt w:val="bullet"/>
      <w:lvlText w:val=""/>
      <w:lvlJc w:val="left"/>
      <w:pPr>
        <w:ind w:left="4320" w:hanging="360"/>
      </w:pPr>
      <w:rPr>
        <w:rFonts w:ascii="Wingdings" w:hAnsi="Wingdings" w:hint="default"/>
      </w:rPr>
    </w:lvl>
    <w:lvl w:ilvl="6" w:tplc="590C8DAC">
      <w:start w:val="1"/>
      <w:numFmt w:val="bullet"/>
      <w:lvlText w:val=""/>
      <w:lvlJc w:val="left"/>
      <w:pPr>
        <w:ind w:left="5040" w:hanging="360"/>
      </w:pPr>
      <w:rPr>
        <w:rFonts w:ascii="Symbol" w:hAnsi="Symbol" w:hint="default"/>
      </w:rPr>
    </w:lvl>
    <w:lvl w:ilvl="7" w:tplc="62A00712">
      <w:start w:val="1"/>
      <w:numFmt w:val="bullet"/>
      <w:lvlText w:val="o"/>
      <w:lvlJc w:val="left"/>
      <w:pPr>
        <w:ind w:left="5760" w:hanging="360"/>
      </w:pPr>
      <w:rPr>
        <w:rFonts w:ascii="Courier New" w:hAnsi="Courier New" w:hint="default"/>
      </w:rPr>
    </w:lvl>
    <w:lvl w:ilvl="8" w:tplc="B73AE1F8">
      <w:start w:val="1"/>
      <w:numFmt w:val="bullet"/>
      <w:lvlText w:val=""/>
      <w:lvlJc w:val="left"/>
      <w:pPr>
        <w:ind w:left="6480" w:hanging="360"/>
      </w:pPr>
      <w:rPr>
        <w:rFonts w:ascii="Wingdings" w:hAnsi="Wingdings" w:hint="default"/>
      </w:rPr>
    </w:lvl>
  </w:abstractNum>
  <w:abstractNum w:abstractNumId="13" w15:restartNumberingAfterBreak="0">
    <w:nsid w:val="49812C59"/>
    <w:multiLevelType w:val="hybridMultilevel"/>
    <w:tmpl w:val="2F8A25BE"/>
    <w:lvl w:ilvl="0" w:tplc="666EE122">
      <w:start w:val="1"/>
      <w:numFmt w:val="bullet"/>
      <w:lvlText w:val=""/>
      <w:lvlJc w:val="left"/>
      <w:pPr>
        <w:ind w:left="720" w:hanging="360"/>
      </w:pPr>
      <w:rPr>
        <w:rFonts w:ascii="Symbol" w:hAnsi="Symbol" w:hint="default"/>
      </w:rPr>
    </w:lvl>
    <w:lvl w:ilvl="1" w:tplc="7F72B0E6">
      <w:start w:val="1"/>
      <w:numFmt w:val="bullet"/>
      <w:lvlText w:val="o"/>
      <w:lvlJc w:val="left"/>
      <w:pPr>
        <w:ind w:left="1440" w:hanging="360"/>
      </w:pPr>
      <w:rPr>
        <w:rFonts w:ascii="Courier New" w:hAnsi="Courier New" w:hint="default"/>
      </w:rPr>
    </w:lvl>
    <w:lvl w:ilvl="2" w:tplc="E220A512">
      <w:start w:val="1"/>
      <w:numFmt w:val="bullet"/>
      <w:lvlText w:val=""/>
      <w:lvlJc w:val="left"/>
      <w:pPr>
        <w:ind w:left="2160" w:hanging="360"/>
      </w:pPr>
      <w:rPr>
        <w:rFonts w:ascii="Wingdings" w:hAnsi="Wingdings" w:hint="default"/>
      </w:rPr>
    </w:lvl>
    <w:lvl w:ilvl="3" w:tplc="284A2914">
      <w:start w:val="1"/>
      <w:numFmt w:val="bullet"/>
      <w:lvlText w:val=""/>
      <w:lvlJc w:val="left"/>
      <w:pPr>
        <w:ind w:left="2880" w:hanging="360"/>
      </w:pPr>
      <w:rPr>
        <w:rFonts w:ascii="Symbol" w:hAnsi="Symbol" w:hint="default"/>
      </w:rPr>
    </w:lvl>
    <w:lvl w:ilvl="4" w:tplc="5D96BBBA">
      <w:start w:val="1"/>
      <w:numFmt w:val="bullet"/>
      <w:lvlText w:val="o"/>
      <w:lvlJc w:val="left"/>
      <w:pPr>
        <w:ind w:left="3600" w:hanging="360"/>
      </w:pPr>
      <w:rPr>
        <w:rFonts w:ascii="Courier New" w:hAnsi="Courier New" w:hint="default"/>
      </w:rPr>
    </w:lvl>
    <w:lvl w:ilvl="5" w:tplc="5DC4B912">
      <w:start w:val="1"/>
      <w:numFmt w:val="bullet"/>
      <w:lvlText w:val=""/>
      <w:lvlJc w:val="left"/>
      <w:pPr>
        <w:ind w:left="4320" w:hanging="360"/>
      </w:pPr>
      <w:rPr>
        <w:rFonts w:ascii="Wingdings" w:hAnsi="Wingdings" w:hint="default"/>
      </w:rPr>
    </w:lvl>
    <w:lvl w:ilvl="6" w:tplc="961C3F96">
      <w:start w:val="1"/>
      <w:numFmt w:val="bullet"/>
      <w:lvlText w:val=""/>
      <w:lvlJc w:val="left"/>
      <w:pPr>
        <w:ind w:left="5040" w:hanging="360"/>
      </w:pPr>
      <w:rPr>
        <w:rFonts w:ascii="Symbol" w:hAnsi="Symbol" w:hint="default"/>
      </w:rPr>
    </w:lvl>
    <w:lvl w:ilvl="7" w:tplc="CD9444D0">
      <w:start w:val="1"/>
      <w:numFmt w:val="bullet"/>
      <w:lvlText w:val="o"/>
      <w:lvlJc w:val="left"/>
      <w:pPr>
        <w:ind w:left="5760" w:hanging="360"/>
      </w:pPr>
      <w:rPr>
        <w:rFonts w:ascii="Courier New" w:hAnsi="Courier New" w:hint="default"/>
      </w:rPr>
    </w:lvl>
    <w:lvl w:ilvl="8" w:tplc="4A6435BA">
      <w:start w:val="1"/>
      <w:numFmt w:val="bullet"/>
      <w:lvlText w:val=""/>
      <w:lvlJc w:val="left"/>
      <w:pPr>
        <w:ind w:left="6480" w:hanging="360"/>
      </w:pPr>
      <w:rPr>
        <w:rFonts w:ascii="Wingdings" w:hAnsi="Wingdings" w:hint="default"/>
      </w:rPr>
    </w:lvl>
  </w:abstractNum>
  <w:abstractNum w:abstractNumId="14" w15:restartNumberingAfterBreak="0">
    <w:nsid w:val="4C4540AD"/>
    <w:multiLevelType w:val="hybridMultilevel"/>
    <w:tmpl w:val="C9AA31CE"/>
    <w:lvl w:ilvl="0" w:tplc="FD2659A8">
      <w:start w:val="1"/>
      <w:numFmt w:val="bullet"/>
      <w:lvlText w:val=""/>
      <w:lvlJc w:val="left"/>
      <w:pPr>
        <w:ind w:left="720" w:hanging="360"/>
      </w:pPr>
      <w:rPr>
        <w:rFonts w:ascii="Symbol" w:hAnsi="Symbol" w:hint="default"/>
      </w:rPr>
    </w:lvl>
    <w:lvl w:ilvl="1" w:tplc="E99A3FD4">
      <w:start w:val="1"/>
      <w:numFmt w:val="bullet"/>
      <w:lvlText w:val="o"/>
      <w:lvlJc w:val="left"/>
      <w:pPr>
        <w:ind w:left="1440" w:hanging="360"/>
      </w:pPr>
      <w:rPr>
        <w:rFonts w:ascii="Courier New" w:hAnsi="Courier New" w:hint="default"/>
      </w:rPr>
    </w:lvl>
    <w:lvl w:ilvl="2" w:tplc="F49CA94E">
      <w:start w:val="1"/>
      <w:numFmt w:val="bullet"/>
      <w:lvlText w:val=""/>
      <w:lvlJc w:val="left"/>
      <w:pPr>
        <w:ind w:left="2160" w:hanging="360"/>
      </w:pPr>
      <w:rPr>
        <w:rFonts w:ascii="Wingdings" w:hAnsi="Wingdings" w:hint="default"/>
      </w:rPr>
    </w:lvl>
    <w:lvl w:ilvl="3" w:tplc="9710CF8C">
      <w:start w:val="1"/>
      <w:numFmt w:val="bullet"/>
      <w:lvlText w:val=""/>
      <w:lvlJc w:val="left"/>
      <w:pPr>
        <w:ind w:left="2880" w:hanging="360"/>
      </w:pPr>
      <w:rPr>
        <w:rFonts w:ascii="Symbol" w:hAnsi="Symbol" w:hint="default"/>
      </w:rPr>
    </w:lvl>
    <w:lvl w:ilvl="4" w:tplc="D5D29660">
      <w:start w:val="1"/>
      <w:numFmt w:val="bullet"/>
      <w:lvlText w:val="o"/>
      <w:lvlJc w:val="left"/>
      <w:pPr>
        <w:ind w:left="3600" w:hanging="360"/>
      </w:pPr>
      <w:rPr>
        <w:rFonts w:ascii="Courier New" w:hAnsi="Courier New" w:hint="default"/>
      </w:rPr>
    </w:lvl>
    <w:lvl w:ilvl="5" w:tplc="70C6C950">
      <w:start w:val="1"/>
      <w:numFmt w:val="bullet"/>
      <w:lvlText w:val=""/>
      <w:lvlJc w:val="left"/>
      <w:pPr>
        <w:ind w:left="4320" w:hanging="360"/>
      </w:pPr>
      <w:rPr>
        <w:rFonts w:ascii="Wingdings" w:hAnsi="Wingdings" w:hint="default"/>
      </w:rPr>
    </w:lvl>
    <w:lvl w:ilvl="6" w:tplc="C0A4D84C">
      <w:start w:val="1"/>
      <w:numFmt w:val="bullet"/>
      <w:lvlText w:val=""/>
      <w:lvlJc w:val="left"/>
      <w:pPr>
        <w:ind w:left="5040" w:hanging="360"/>
      </w:pPr>
      <w:rPr>
        <w:rFonts w:ascii="Symbol" w:hAnsi="Symbol" w:hint="default"/>
      </w:rPr>
    </w:lvl>
    <w:lvl w:ilvl="7" w:tplc="6C64CEDC">
      <w:start w:val="1"/>
      <w:numFmt w:val="bullet"/>
      <w:lvlText w:val="o"/>
      <w:lvlJc w:val="left"/>
      <w:pPr>
        <w:ind w:left="5760" w:hanging="360"/>
      </w:pPr>
      <w:rPr>
        <w:rFonts w:ascii="Courier New" w:hAnsi="Courier New" w:hint="default"/>
      </w:rPr>
    </w:lvl>
    <w:lvl w:ilvl="8" w:tplc="68FE7856">
      <w:start w:val="1"/>
      <w:numFmt w:val="bullet"/>
      <w:lvlText w:val=""/>
      <w:lvlJc w:val="left"/>
      <w:pPr>
        <w:ind w:left="6480" w:hanging="360"/>
      </w:pPr>
      <w:rPr>
        <w:rFonts w:ascii="Wingdings" w:hAnsi="Wingdings" w:hint="default"/>
      </w:rPr>
    </w:lvl>
  </w:abstractNum>
  <w:abstractNum w:abstractNumId="15" w15:restartNumberingAfterBreak="0">
    <w:nsid w:val="5A676D55"/>
    <w:multiLevelType w:val="hybridMultilevel"/>
    <w:tmpl w:val="3E941430"/>
    <w:lvl w:ilvl="0" w:tplc="DF3CBBDC">
      <w:start w:val="1"/>
      <w:numFmt w:val="bullet"/>
      <w:lvlText w:val=""/>
      <w:lvlJc w:val="left"/>
      <w:pPr>
        <w:ind w:left="720" w:hanging="360"/>
      </w:pPr>
      <w:rPr>
        <w:rFonts w:ascii="Symbol" w:hAnsi="Symbol" w:hint="default"/>
      </w:rPr>
    </w:lvl>
    <w:lvl w:ilvl="1" w:tplc="837E15F6">
      <w:start w:val="1"/>
      <w:numFmt w:val="bullet"/>
      <w:lvlText w:val="o"/>
      <w:lvlJc w:val="left"/>
      <w:pPr>
        <w:ind w:left="1440" w:hanging="360"/>
      </w:pPr>
      <w:rPr>
        <w:rFonts w:ascii="Courier New" w:hAnsi="Courier New" w:hint="default"/>
      </w:rPr>
    </w:lvl>
    <w:lvl w:ilvl="2" w:tplc="D2547AF4">
      <w:start w:val="1"/>
      <w:numFmt w:val="bullet"/>
      <w:lvlText w:val=""/>
      <w:lvlJc w:val="left"/>
      <w:pPr>
        <w:ind w:left="2160" w:hanging="360"/>
      </w:pPr>
      <w:rPr>
        <w:rFonts w:ascii="Wingdings" w:hAnsi="Wingdings" w:hint="default"/>
      </w:rPr>
    </w:lvl>
    <w:lvl w:ilvl="3" w:tplc="46E42E32">
      <w:start w:val="1"/>
      <w:numFmt w:val="bullet"/>
      <w:lvlText w:val=""/>
      <w:lvlJc w:val="left"/>
      <w:pPr>
        <w:ind w:left="2880" w:hanging="360"/>
      </w:pPr>
      <w:rPr>
        <w:rFonts w:ascii="Symbol" w:hAnsi="Symbol" w:hint="default"/>
      </w:rPr>
    </w:lvl>
    <w:lvl w:ilvl="4" w:tplc="A4FCD128">
      <w:start w:val="1"/>
      <w:numFmt w:val="bullet"/>
      <w:lvlText w:val="o"/>
      <w:lvlJc w:val="left"/>
      <w:pPr>
        <w:ind w:left="3600" w:hanging="360"/>
      </w:pPr>
      <w:rPr>
        <w:rFonts w:ascii="Courier New" w:hAnsi="Courier New" w:hint="default"/>
      </w:rPr>
    </w:lvl>
    <w:lvl w:ilvl="5" w:tplc="6F601EE0">
      <w:start w:val="1"/>
      <w:numFmt w:val="bullet"/>
      <w:lvlText w:val=""/>
      <w:lvlJc w:val="left"/>
      <w:pPr>
        <w:ind w:left="4320" w:hanging="360"/>
      </w:pPr>
      <w:rPr>
        <w:rFonts w:ascii="Wingdings" w:hAnsi="Wingdings" w:hint="default"/>
      </w:rPr>
    </w:lvl>
    <w:lvl w:ilvl="6" w:tplc="C77099E6">
      <w:start w:val="1"/>
      <w:numFmt w:val="bullet"/>
      <w:lvlText w:val=""/>
      <w:lvlJc w:val="left"/>
      <w:pPr>
        <w:ind w:left="5040" w:hanging="360"/>
      </w:pPr>
      <w:rPr>
        <w:rFonts w:ascii="Symbol" w:hAnsi="Symbol" w:hint="default"/>
      </w:rPr>
    </w:lvl>
    <w:lvl w:ilvl="7" w:tplc="A88CB2EA">
      <w:start w:val="1"/>
      <w:numFmt w:val="bullet"/>
      <w:lvlText w:val="o"/>
      <w:lvlJc w:val="left"/>
      <w:pPr>
        <w:ind w:left="5760" w:hanging="360"/>
      </w:pPr>
      <w:rPr>
        <w:rFonts w:ascii="Courier New" w:hAnsi="Courier New" w:hint="default"/>
      </w:rPr>
    </w:lvl>
    <w:lvl w:ilvl="8" w:tplc="4C48F478">
      <w:start w:val="1"/>
      <w:numFmt w:val="bullet"/>
      <w:lvlText w:val=""/>
      <w:lvlJc w:val="left"/>
      <w:pPr>
        <w:ind w:left="6480" w:hanging="360"/>
      </w:pPr>
      <w:rPr>
        <w:rFonts w:ascii="Wingdings" w:hAnsi="Wingdings" w:hint="default"/>
      </w:rPr>
    </w:lvl>
  </w:abstractNum>
  <w:abstractNum w:abstractNumId="16" w15:restartNumberingAfterBreak="0">
    <w:nsid w:val="60E569D6"/>
    <w:multiLevelType w:val="hybridMultilevel"/>
    <w:tmpl w:val="075E057C"/>
    <w:lvl w:ilvl="0" w:tplc="CED2DD32">
      <w:start w:val="1"/>
      <w:numFmt w:val="bullet"/>
      <w:lvlText w:val=""/>
      <w:lvlJc w:val="left"/>
      <w:pPr>
        <w:ind w:left="720" w:hanging="360"/>
      </w:pPr>
      <w:rPr>
        <w:rFonts w:ascii="Symbol" w:hAnsi="Symbol" w:hint="default"/>
      </w:rPr>
    </w:lvl>
    <w:lvl w:ilvl="1" w:tplc="4E8CA29C">
      <w:start w:val="1"/>
      <w:numFmt w:val="bullet"/>
      <w:lvlText w:val="o"/>
      <w:lvlJc w:val="left"/>
      <w:pPr>
        <w:ind w:left="1440" w:hanging="360"/>
      </w:pPr>
      <w:rPr>
        <w:rFonts w:ascii="Courier New" w:hAnsi="Courier New" w:hint="default"/>
      </w:rPr>
    </w:lvl>
    <w:lvl w:ilvl="2" w:tplc="D930AD0A">
      <w:start w:val="1"/>
      <w:numFmt w:val="bullet"/>
      <w:lvlText w:val=""/>
      <w:lvlJc w:val="left"/>
      <w:pPr>
        <w:ind w:left="2160" w:hanging="360"/>
      </w:pPr>
      <w:rPr>
        <w:rFonts w:ascii="Wingdings" w:hAnsi="Wingdings" w:hint="default"/>
      </w:rPr>
    </w:lvl>
    <w:lvl w:ilvl="3" w:tplc="F0E64318">
      <w:start w:val="1"/>
      <w:numFmt w:val="bullet"/>
      <w:lvlText w:val=""/>
      <w:lvlJc w:val="left"/>
      <w:pPr>
        <w:ind w:left="2880" w:hanging="360"/>
      </w:pPr>
      <w:rPr>
        <w:rFonts w:ascii="Symbol" w:hAnsi="Symbol" w:hint="default"/>
      </w:rPr>
    </w:lvl>
    <w:lvl w:ilvl="4" w:tplc="6EAE8DFE">
      <w:start w:val="1"/>
      <w:numFmt w:val="bullet"/>
      <w:lvlText w:val="o"/>
      <w:lvlJc w:val="left"/>
      <w:pPr>
        <w:ind w:left="3600" w:hanging="360"/>
      </w:pPr>
      <w:rPr>
        <w:rFonts w:ascii="Courier New" w:hAnsi="Courier New" w:hint="default"/>
      </w:rPr>
    </w:lvl>
    <w:lvl w:ilvl="5" w:tplc="B5E222E6">
      <w:start w:val="1"/>
      <w:numFmt w:val="bullet"/>
      <w:lvlText w:val=""/>
      <w:lvlJc w:val="left"/>
      <w:pPr>
        <w:ind w:left="4320" w:hanging="360"/>
      </w:pPr>
      <w:rPr>
        <w:rFonts w:ascii="Wingdings" w:hAnsi="Wingdings" w:hint="default"/>
      </w:rPr>
    </w:lvl>
    <w:lvl w:ilvl="6" w:tplc="48880C9C">
      <w:start w:val="1"/>
      <w:numFmt w:val="bullet"/>
      <w:lvlText w:val=""/>
      <w:lvlJc w:val="left"/>
      <w:pPr>
        <w:ind w:left="5040" w:hanging="360"/>
      </w:pPr>
      <w:rPr>
        <w:rFonts w:ascii="Symbol" w:hAnsi="Symbol" w:hint="default"/>
      </w:rPr>
    </w:lvl>
    <w:lvl w:ilvl="7" w:tplc="0324B3DA">
      <w:start w:val="1"/>
      <w:numFmt w:val="bullet"/>
      <w:lvlText w:val="o"/>
      <w:lvlJc w:val="left"/>
      <w:pPr>
        <w:ind w:left="5760" w:hanging="360"/>
      </w:pPr>
      <w:rPr>
        <w:rFonts w:ascii="Courier New" w:hAnsi="Courier New" w:hint="default"/>
      </w:rPr>
    </w:lvl>
    <w:lvl w:ilvl="8" w:tplc="51025134">
      <w:start w:val="1"/>
      <w:numFmt w:val="bullet"/>
      <w:lvlText w:val=""/>
      <w:lvlJc w:val="left"/>
      <w:pPr>
        <w:ind w:left="6480" w:hanging="360"/>
      </w:pPr>
      <w:rPr>
        <w:rFonts w:ascii="Wingdings" w:hAnsi="Wingdings" w:hint="default"/>
      </w:rPr>
    </w:lvl>
  </w:abstractNum>
  <w:abstractNum w:abstractNumId="17" w15:restartNumberingAfterBreak="0">
    <w:nsid w:val="68CB6FD4"/>
    <w:multiLevelType w:val="hybridMultilevel"/>
    <w:tmpl w:val="B42A42A6"/>
    <w:lvl w:ilvl="0" w:tplc="4BBAAE4C">
      <w:start w:val="1"/>
      <w:numFmt w:val="bullet"/>
      <w:lvlText w:val=""/>
      <w:lvlJc w:val="left"/>
      <w:pPr>
        <w:ind w:left="720" w:hanging="360"/>
      </w:pPr>
      <w:rPr>
        <w:rFonts w:ascii="Symbol" w:hAnsi="Symbol" w:hint="default"/>
      </w:rPr>
    </w:lvl>
    <w:lvl w:ilvl="1" w:tplc="086C714C">
      <w:start w:val="1"/>
      <w:numFmt w:val="bullet"/>
      <w:lvlText w:val="o"/>
      <w:lvlJc w:val="left"/>
      <w:pPr>
        <w:ind w:left="1440" w:hanging="360"/>
      </w:pPr>
      <w:rPr>
        <w:rFonts w:ascii="Courier New" w:hAnsi="Courier New" w:hint="default"/>
      </w:rPr>
    </w:lvl>
    <w:lvl w:ilvl="2" w:tplc="01265D9A">
      <w:start w:val="1"/>
      <w:numFmt w:val="bullet"/>
      <w:lvlText w:val=""/>
      <w:lvlJc w:val="left"/>
      <w:pPr>
        <w:ind w:left="2160" w:hanging="360"/>
      </w:pPr>
      <w:rPr>
        <w:rFonts w:ascii="Wingdings" w:hAnsi="Wingdings" w:hint="default"/>
      </w:rPr>
    </w:lvl>
    <w:lvl w:ilvl="3" w:tplc="64662C44">
      <w:start w:val="1"/>
      <w:numFmt w:val="bullet"/>
      <w:lvlText w:val=""/>
      <w:lvlJc w:val="left"/>
      <w:pPr>
        <w:ind w:left="2880" w:hanging="360"/>
      </w:pPr>
      <w:rPr>
        <w:rFonts w:ascii="Symbol" w:hAnsi="Symbol" w:hint="default"/>
      </w:rPr>
    </w:lvl>
    <w:lvl w:ilvl="4" w:tplc="9B7EAF90">
      <w:start w:val="1"/>
      <w:numFmt w:val="bullet"/>
      <w:lvlText w:val="o"/>
      <w:lvlJc w:val="left"/>
      <w:pPr>
        <w:ind w:left="3600" w:hanging="360"/>
      </w:pPr>
      <w:rPr>
        <w:rFonts w:ascii="Courier New" w:hAnsi="Courier New" w:hint="default"/>
      </w:rPr>
    </w:lvl>
    <w:lvl w:ilvl="5" w:tplc="9E188624">
      <w:start w:val="1"/>
      <w:numFmt w:val="bullet"/>
      <w:lvlText w:val=""/>
      <w:lvlJc w:val="left"/>
      <w:pPr>
        <w:ind w:left="4320" w:hanging="360"/>
      </w:pPr>
      <w:rPr>
        <w:rFonts w:ascii="Wingdings" w:hAnsi="Wingdings" w:hint="default"/>
      </w:rPr>
    </w:lvl>
    <w:lvl w:ilvl="6" w:tplc="7A86F282">
      <w:start w:val="1"/>
      <w:numFmt w:val="bullet"/>
      <w:lvlText w:val=""/>
      <w:lvlJc w:val="left"/>
      <w:pPr>
        <w:ind w:left="5040" w:hanging="360"/>
      </w:pPr>
      <w:rPr>
        <w:rFonts w:ascii="Symbol" w:hAnsi="Symbol" w:hint="default"/>
      </w:rPr>
    </w:lvl>
    <w:lvl w:ilvl="7" w:tplc="087E0486">
      <w:start w:val="1"/>
      <w:numFmt w:val="bullet"/>
      <w:lvlText w:val="o"/>
      <w:lvlJc w:val="left"/>
      <w:pPr>
        <w:ind w:left="5760" w:hanging="360"/>
      </w:pPr>
      <w:rPr>
        <w:rFonts w:ascii="Courier New" w:hAnsi="Courier New" w:hint="default"/>
      </w:rPr>
    </w:lvl>
    <w:lvl w:ilvl="8" w:tplc="C2AAA166">
      <w:start w:val="1"/>
      <w:numFmt w:val="bullet"/>
      <w:lvlText w:val=""/>
      <w:lvlJc w:val="left"/>
      <w:pPr>
        <w:ind w:left="6480" w:hanging="360"/>
      </w:pPr>
      <w:rPr>
        <w:rFonts w:ascii="Wingdings" w:hAnsi="Wingdings" w:hint="default"/>
      </w:rPr>
    </w:lvl>
  </w:abstractNum>
  <w:abstractNum w:abstractNumId="18" w15:restartNumberingAfterBreak="0">
    <w:nsid w:val="71826761"/>
    <w:multiLevelType w:val="hybridMultilevel"/>
    <w:tmpl w:val="63BEF70C"/>
    <w:lvl w:ilvl="0" w:tplc="0E764BFE">
      <w:start w:val="1"/>
      <w:numFmt w:val="bullet"/>
      <w:lvlText w:val=""/>
      <w:lvlJc w:val="left"/>
      <w:pPr>
        <w:ind w:left="720" w:hanging="360"/>
      </w:pPr>
      <w:rPr>
        <w:rFonts w:ascii="Symbol" w:hAnsi="Symbol" w:hint="default"/>
      </w:rPr>
    </w:lvl>
    <w:lvl w:ilvl="1" w:tplc="CC06A984">
      <w:start w:val="1"/>
      <w:numFmt w:val="bullet"/>
      <w:lvlText w:val="o"/>
      <w:lvlJc w:val="left"/>
      <w:pPr>
        <w:ind w:left="1440" w:hanging="360"/>
      </w:pPr>
      <w:rPr>
        <w:rFonts w:ascii="Courier New" w:hAnsi="Courier New" w:hint="default"/>
      </w:rPr>
    </w:lvl>
    <w:lvl w:ilvl="2" w:tplc="C4161DF6">
      <w:start w:val="1"/>
      <w:numFmt w:val="bullet"/>
      <w:lvlText w:val=""/>
      <w:lvlJc w:val="left"/>
      <w:pPr>
        <w:ind w:left="2160" w:hanging="360"/>
      </w:pPr>
      <w:rPr>
        <w:rFonts w:ascii="Wingdings" w:hAnsi="Wingdings" w:hint="default"/>
      </w:rPr>
    </w:lvl>
    <w:lvl w:ilvl="3" w:tplc="C5DAB184">
      <w:start w:val="1"/>
      <w:numFmt w:val="bullet"/>
      <w:lvlText w:val=""/>
      <w:lvlJc w:val="left"/>
      <w:pPr>
        <w:ind w:left="2880" w:hanging="360"/>
      </w:pPr>
      <w:rPr>
        <w:rFonts w:ascii="Symbol" w:hAnsi="Symbol" w:hint="default"/>
      </w:rPr>
    </w:lvl>
    <w:lvl w:ilvl="4" w:tplc="BBB4841C">
      <w:start w:val="1"/>
      <w:numFmt w:val="bullet"/>
      <w:lvlText w:val="o"/>
      <w:lvlJc w:val="left"/>
      <w:pPr>
        <w:ind w:left="3600" w:hanging="360"/>
      </w:pPr>
      <w:rPr>
        <w:rFonts w:ascii="Courier New" w:hAnsi="Courier New" w:hint="default"/>
      </w:rPr>
    </w:lvl>
    <w:lvl w:ilvl="5" w:tplc="9B9892B0">
      <w:start w:val="1"/>
      <w:numFmt w:val="bullet"/>
      <w:lvlText w:val=""/>
      <w:lvlJc w:val="left"/>
      <w:pPr>
        <w:ind w:left="4320" w:hanging="360"/>
      </w:pPr>
      <w:rPr>
        <w:rFonts w:ascii="Wingdings" w:hAnsi="Wingdings" w:hint="default"/>
      </w:rPr>
    </w:lvl>
    <w:lvl w:ilvl="6" w:tplc="FD12698C">
      <w:start w:val="1"/>
      <w:numFmt w:val="bullet"/>
      <w:lvlText w:val=""/>
      <w:lvlJc w:val="left"/>
      <w:pPr>
        <w:ind w:left="5040" w:hanging="360"/>
      </w:pPr>
      <w:rPr>
        <w:rFonts w:ascii="Symbol" w:hAnsi="Symbol" w:hint="default"/>
      </w:rPr>
    </w:lvl>
    <w:lvl w:ilvl="7" w:tplc="AF96BDE0">
      <w:start w:val="1"/>
      <w:numFmt w:val="bullet"/>
      <w:lvlText w:val="o"/>
      <w:lvlJc w:val="left"/>
      <w:pPr>
        <w:ind w:left="5760" w:hanging="360"/>
      </w:pPr>
      <w:rPr>
        <w:rFonts w:ascii="Courier New" w:hAnsi="Courier New" w:hint="default"/>
      </w:rPr>
    </w:lvl>
    <w:lvl w:ilvl="8" w:tplc="BCB6147E">
      <w:start w:val="1"/>
      <w:numFmt w:val="bullet"/>
      <w:lvlText w:val=""/>
      <w:lvlJc w:val="left"/>
      <w:pPr>
        <w:ind w:left="6480" w:hanging="360"/>
      </w:pPr>
      <w:rPr>
        <w:rFonts w:ascii="Wingdings" w:hAnsi="Wingdings" w:hint="default"/>
      </w:rPr>
    </w:lvl>
  </w:abstractNum>
  <w:abstractNum w:abstractNumId="19" w15:restartNumberingAfterBreak="0">
    <w:nsid w:val="7C3B44A9"/>
    <w:multiLevelType w:val="hybridMultilevel"/>
    <w:tmpl w:val="93AC91AE"/>
    <w:lvl w:ilvl="0" w:tplc="2758CB8E">
      <w:start w:val="1"/>
      <w:numFmt w:val="bullet"/>
      <w:lvlText w:val=""/>
      <w:lvlJc w:val="left"/>
      <w:pPr>
        <w:ind w:left="720" w:hanging="360"/>
      </w:pPr>
      <w:rPr>
        <w:rFonts w:ascii="Symbol" w:hAnsi="Symbol" w:hint="default"/>
      </w:rPr>
    </w:lvl>
    <w:lvl w:ilvl="1" w:tplc="BF245E3E">
      <w:start w:val="1"/>
      <w:numFmt w:val="bullet"/>
      <w:lvlText w:val="o"/>
      <w:lvlJc w:val="left"/>
      <w:pPr>
        <w:ind w:left="1440" w:hanging="360"/>
      </w:pPr>
      <w:rPr>
        <w:rFonts w:ascii="Courier New" w:hAnsi="Courier New" w:hint="default"/>
      </w:rPr>
    </w:lvl>
    <w:lvl w:ilvl="2" w:tplc="08FAC99E">
      <w:start w:val="1"/>
      <w:numFmt w:val="bullet"/>
      <w:lvlText w:val=""/>
      <w:lvlJc w:val="left"/>
      <w:pPr>
        <w:ind w:left="2160" w:hanging="360"/>
      </w:pPr>
      <w:rPr>
        <w:rFonts w:ascii="Wingdings" w:hAnsi="Wingdings" w:hint="default"/>
      </w:rPr>
    </w:lvl>
    <w:lvl w:ilvl="3" w:tplc="3E9A06B6">
      <w:start w:val="1"/>
      <w:numFmt w:val="bullet"/>
      <w:lvlText w:val=""/>
      <w:lvlJc w:val="left"/>
      <w:pPr>
        <w:ind w:left="2880" w:hanging="360"/>
      </w:pPr>
      <w:rPr>
        <w:rFonts w:ascii="Symbol" w:hAnsi="Symbol" w:hint="default"/>
      </w:rPr>
    </w:lvl>
    <w:lvl w:ilvl="4" w:tplc="B8B210EA">
      <w:start w:val="1"/>
      <w:numFmt w:val="bullet"/>
      <w:lvlText w:val="o"/>
      <w:lvlJc w:val="left"/>
      <w:pPr>
        <w:ind w:left="3600" w:hanging="360"/>
      </w:pPr>
      <w:rPr>
        <w:rFonts w:ascii="Courier New" w:hAnsi="Courier New" w:hint="default"/>
      </w:rPr>
    </w:lvl>
    <w:lvl w:ilvl="5" w:tplc="230CC66A">
      <w:start w:val="1"/>
      <w:numFmt w:val="bullet"/>
      <w:lvlText w:val=""/>
      <w:lvlJc w:val="left"/>
      <w:pPr>
        <w:ind w:left="4320" w:hanging="360"/>
      </w:pPr>
      <w:rPr>
        <w:rFonts w:ascii="Wingdings" w:hAnsi="Wingdings" w:hint="default"/>
      </w:rPr>
    </w:lvl>
    <w:lvl w:ilvl="6" w:tplc="79B82D0A">
      <w:start w:val="1"/>
      <w:numFmt w:val="bullet"/>
      <w:lvlText w:val=""/>
      <w:lvlJc w:val="left"/>
      <w:pPr>
        <w:ind w:left="5040" w:hanging="360"/>
      </w:pPr>
      <w:rPr>
        <w:rFonts w:ascii="Symbol" w:hAnsi="Symbol" w:hint="default"/>
      </w:rPr>
    </w:lvl>
    <w:lvl w:ilvl="7" w:tplc="38D49732">
      <w:start w:val="1"/>
      <w:numFmt w:val="bullet"/>
      <w:lvlText w:val="o"/>
      <w:lvlJc w:val="left"/>
      <w:pPr>
        <w:ind w:left="5760" w:hanging="360"/>
      </w:pPr>
      <w:rPr>
        <w:rFonts w:ascii="Courier New" w:hAnsi="Courier New" w:hint="default"/>
      </w:rPr>
    </w:lvl>
    <w:lvl w:ilvl="8" w:tplc="FC167E9A">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5"/>
  </w:num>
  <w:num w:numId="4">
    <w:abstractNumId w:val="6"/>
  </w:num>
  <w:num w:numId="5">
    <w:abstractNumId w:val="13"/>
  </w:num>
  <w:num w:numId="6">
    <w:abstractNumId w:val="11"/>
  </w:num>
  <w:num w:numId="7">
    <w:abstractNumId w:val="1"/>
  </w:num>
  <w:num w:numId="8">
    <w:abstractNumId w:val="19"/>
  </w:num>
  <w:num w:numId="9">
    <w:abstractNumId w:val="10"/>
  </w:num>
  <w:num w:numId="10">
    <w:abstractNumId w:val="2"/>
  </w:num>
  <w:num w:numId="11">
    <w:abstractNumId w:val="9"/>
  </w:num>
  <w:num w:numId="12">
    <w:abstractNumId w:val="3"/>
  </w:num>
  <w:num w:numId="13">
    <w:abstractNumId w:val="5"/>
  </w:num>
  <w:num w:numId="14">
    <w:abstractNumId w:val="18"/>
  </w:num>
  <w:num w:numId="15">
    <w:abstractNumId w:val="8"/>
  </w:num>
  <w:num w:numId="16">
    <w:abstractNumId w:val="16"/>
  </w:num>
  <w:num w:numId="17">
    <w:abstractNumId w:val="12"/>
  </w:num>
  <w:num w:numId="18">
    <w:abstractNumId w:val="7"/>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D65EB3"/>
    <w:rsid w:val="007AB241"/>
    <w:rsid w:val="00A7C7E7"/>
    <w:rsid w:val="00AA0842"/>
    <w:rsid w:val="00E24ECF"/>
    <w:rsid w:val="00E42848"/>
    <w:rsid w:val="01473E87"/>
    <w:rsid w:val="01524010"/>
    <w:rsid w:val="01CBAF3A"/>
    <w:rsid w:val="01DF14AB"/>
    <w:rsid w:val="0281B87D"/>
    <w:rsid w:val="037E24AF"/>
    <w:rsid w:val="03C7D63B"/>
    <w:rsid w:val="046C5B8C"/>
    <w:rsid w:val="04C96DEB"/>
    <w:rsid w:val="04F8C304"/>
    <w:rsid w:val="050F55E8"/>
    <w:rsid w:val="057B87AA"/>
    <w:rsid w:val="062EA7A0"/>
    <w:rsid w:val="066AE292"/>
    <w:rsid w:val="06B45B23"/>
    <w:rsid w:val="06BB1DCD"/>
    <w:rsid w:val="06CE865A"/>
    <w:rsid w:val="070C4EE8"/>
    <w:rsid w:val="07499A33"/>
    <w:rsid w:val="08009EB5"/>
    <w:rsid w:val="0897926B"/>
    <w:rsid w:val="09D3B411"/>
    <w:rsid w:val="0AD6CAAB"/>
    <w:rsid w:val="0B8C5962"/>
    <w:rsid w:val="0B9F9845"/>
    <w:rsid w:val="0BA8E339"/>
    <w:rsid w:val="0BBD4CBB"/>
    <w:rsid w:val="0BD4D590"/>
    <w:rsid w:val="0C182504"/>
    <w:rsid w:val="0C231112"/>
    <w:rsid w:val="0C491D08"/>
    <w:rsid w:val="0C7FF4BB"/>
    <w:rsid w:val="0C864027"/>
    <w:rsid w:val="0CB8DECF"/>
    <w:rsid w:val="0CF830B1"/>
    <w:rsid w:val="0DB3240A"/>
    <w:rsid w:val="0DC4FE98"/>
    <w:rsid w:val="0E2E06F9"/>
    <w:rsid w:val="0E3C7276"/>
    <w:rsid w:val="0EAF1FA0"/>
    <w:rsid w:val="0EC8D77A"/>
    <w:rsid w:val="0F35F2F5"/>
    <w:rsid w:val="0F7A48B4"/>
    <w:rsid w:val="0F7C7029"/>
    <w:rsid w:val="0FE8499B"/>
    <w:rsid w:val="0FF843A0"/>
    <w:rsid w:val="0FFD41FE"/>
    <w:rsid w:val="105B5AB4"/>
    <w:rsid w:val="1065B7FB"/>
    <w:rsid w:val="10856483"/>
    <w:rsid w:val="10B45DFD"/>
    <w:rsid w:val="11867453"/>
    <w:rsid w:val="1193ACBA"/>
    <w:rsid w:val="11E85E7D"/>
    <w:rsid w:val="11F4462F"/>
    <w:rsid w:val="1201FC50"/>
    <w:rsid w:val="122B15CE"/>
    <w:rsid w:val="128493CE"/>
    <w:rsid w:val="128A679C"/>
    <w:rsid w:val="12EA3AA7"/>
    <w:rsid w:val="12ED3F28"/>
    <w:rsid w:val="1315E385"/>
    <w:rsid w:val="131D414F"/>
    <w:rsid w:val="13789589"/>
    <w:rsid w:val="140C2827"/>
    <w:rsid w:val="1452140F"/>
    <w:rsid w:val="14858B72"/>
    <w:rsid w:val="15236359"/>
    <w:rsid w:val="153F317B"/>
    <w:rsid w:val="15E2E96A"/>
    <w:rsid w:val="15E6E592"/>
    <w:rsid w:val="15F44AF6"/>
    <w:rsid w:val="16453255"/>
    <w:rsid w:val="165B80DD"/>
    <w:rsid w:val="16BF8960"/>
    <w:rsid w:val="16EB0F1F"/>
    <w:rsid w:val="179EB0BC"/>
    <w:rsid w:val="17A2A73B"/>
    <w:rsid w:val="18461F0F"/>
    <w:rsid w:val="190892AD"/>
    <w:rsid w:val="19903629"/>
    <w:rsid w:val="19AE5EBA"/>
    <w:rsid w:val="1A19F0FF"/>
    <w:rsid w:val="1AE99B34"/>
    <w:rsid w:val="1B0AC3D4"/>
    <w:rsid w:val="1B254F3A"/>
    <w:rsid w:val="1B41AE46"/>
    <w:rsid w:val="1B4DF7D4"/>
    <w:rsid w:val="1C604CAF"/>
    <w:rsid w:val="1C83EC6A"/>
    <w:rsid w:val="1CC199BB"/>
    <w:rsid w:val="1CD8F132"/>
    <w:rsid w:val="1CF08909"/>
    <w:rsid w:val="1CF817FE"/>
    <w:rsid w:val="1CFF909E"/>
    <w:rsid w:val="1D02B223"/>
    <w:rsid w:val="1E22EED2"/>
    <w:rsid w:val="1E8EECFB"/>
    <w:rsid w:val="1EA36A07"/>
    <w:rsid w:val="1ECC0593"/>
    <w:rsid w:val="1ED5A0E8"/>
    <w:rsid w:val="1EEF69AE"/>
    <w:rsid w:val="1F467F36"/>
    <w:rsid w:val="1F8236D6"/>
    <w:rsid w:val="1FD1B9B6"/>
    <w:rsid w:val="208639DD"/>
    <w:rsid w:val="208D0312"/>
    <w:rsid w:val="21067FDC"/>
    <w:rsid w:val="213A1AD4"/>
    <w:rsid w:val="2189AF0B"/>
    <w:rsid w:val="227BD49E"/>
    <w:rsid w:val="2294A4E4"/>
    <w:rsid w:val="22F31A64"/>
    <w:rsid w:val="22FB2A8C"/>
    <w:rsid w:val="230F0F5A"/>
    <w:rsid w:val="23587706"/>
    <w:rsid w:val="23C90F97"/>
    <w:rsid w:val="240DE18D"/>
    <w:rsid w:val="2451EE91"/>
    <w:rsid w:val="24717714"/>
    <w:rsid w:val="24B9CD0E"/>
    <w:rsid w:val="24DAF67A"/>
    <w:rsid w:val="24EC6D57"/>
    <w:rsid w:val="25B0A475"/>
    <w:rsid w:val="25C69DAB"/>
    <w:rsid w:val="25CDD837"/>
    <w:rsid w:val="25E61B62"/>
    <w:rsid w:val="267EDABF"/>
    <w:rsid w:val="26996F70"/>
    <w:rsid w:val="26CE34EE"/>
    <w:rsid w:val="26F0C297"/>
    <w:rsid w:val="273D7DEC"/>
    <w:rsid w:val="275B2F0F"/>
    <w:rsid w:val="27FBC85F"/>
    <w:rsid w:val="28D43238"/>
    <w:rsid w:val="28E74E86"/>
    <w:rsid w:val="2956ECD1"/>
    <w:rsid w:val="29809E80"/>
    <w:rsid w:val="2AAFDF7A"/>
    <w:rsid w:val="2AC780DF"/>
    <w:rsid w:val="2AF445C9"/>
    <w:rsid w:val="2B1F33B5"/>
    <w:rsid w:val="2B2A463B"/>
    <w:rsid w:val="2CBB5448"/>
    <w:rsid w:val="2CC46FCB"/>
    <w:rsid w:val="2CF30481"/>
    <w:rsid w:val="2D1A178B"/>
    <w:rsid w:val="2D57E3E2"/>
    <w:rsid w:val="2DE9D704"/>
    <w:rsid w:val="2E6BFC03"/>
    <w:rsid w:val="2ECCCD0C"/>
    <w:rsid w:val="2EE89E2B"/>
    <w:rsid w:val="2F1C9ED0"/>
    <w:rsid w:val="2F40EA28"/>
    <w:rsid w:val="2F5F08C3"/>
    <w:rsid w:val="2F6AE210"/>
    <w:rsid w:val="2F6BE460"/>
    <w:rsid w:val="2FAFE6B9"/>
    <w:rsid w:val="2FE79FFB"/>
    <w:rsid w:val="2FF6F7A5"/>
    <w:rsid w:val="302AEC50"/>
    <w:rsid w:val="30CA6E87"/>
    <w:rsid w:val="31535D3A"/>
    <w:rsid w:val="3174F8E7"/>
    <w:rsid w:val="3189B4A7"/>
    <w:rsid w:val="31953F8A"/>
    <w:rsid w:val="319FDE25"/>
    <w:rsid w:val="31EBEA3F"/>
    <w:rsid w:val="32318F21"/>
    <w:rsid w:val="323D9DF3"/>
    <w:rsid w:val="323F483D"/>
    <w:rsid w:val="32963115"/>
    <w:rsid w:val="3322B1E3"/>
    <w:rsid w:val="3324E36A"/>
    <w:rsid w:val="334743CF"/>
    <w:rsid w:val="3357C8C9"/>
    <w:rsid w:val="3394C2A3"/>
    <w:rsid w:val="33A18B69"/>
    <w:rsid w:val="33AF2AD1"/>
    <w:rsid w:val="33FC90AF"/>
    <w:rsid w:val="3401A5BB"/>
    <w:rsid w:val="34D7CA18"/>
    <w:rsid w:val="3554EB78"/>
    <w:rsid w:val="35610F6F"/>
    <w:rsid w:val="35E89E06"/>
    <w:rsid w:val="36A253C1"/>
    <w:rsid w:val="36F728B5"/>
    <w:rsid w:val="3735D639"/>
    <w:rsid w:val="373A3520"/>
    <w:rsid w:val="374EE5E4"/>
    <w:rsid w:val="38081B14"/>
    <w:rsid w:val="3897F90F"/>
    <w:rsid w:val="38A6F547"/>
    <w:rsid w:val="38AC4FF0"/>
    <w:rsid w:val="3930A56C"/>
    <w:rsid w:val="396971C2"/>
    <w:rsid w:val="3999C720"/>
    <w:rsid w:val="39C3451F"/>
    <w:rsid w:val="39E328E8"/>
    <w:rsid w:val="39ED9F87"/>
    <w:rsid w:val="3A32ECE6"/>
    <w:rsid w:val="3A330D32"/>
    <w:rsid w:val="3A54E404"/>
    <w:rsid w:val="3A73A98C"/>
    <w:rsid w:val="3AADC719"/>
    <w:rsid w:val="3B52598E"/>
    <w:rsid w:val="3B5A5DD6"/>
    <w:rsid w:val="3B626ACF"/>
    <w:rsid w:val="3B94D05E"/>
    <w:rsid w:val="3BF7AE61"/>
    <w:rsid w:val="3C476DC6"/>
    <w:rsid w:val="3CB00B6E"/>
    <w:rsid w:val="3CE9BDFC"/>
    <w:rsid w:val="3D062100"/>
    <w:rsid w:val="3D09743B"/>
    <w:rsid w:val="3D21C4A5"/>
    <w:rsid w:val="3D652D58"/>
    <w:rsid w:val="3E31311C"/>
    <w:rsid w:val="3E987BC1"/>
    <w:rsid w:val="3EBE5F16"/>
    <w:rsid w:val="3F045BF1"/>
    <w:rsid w:val="3F145EA3"/>
    <w:rsid w:val="3F21DFC2"/>
    <w:rsid w:val="3F31E32D"/>
    <w:rsid w:val="3F395DCC"/>
    <w:rsid w:val="3F6AEED2"/>
    <w:rsid w:val="40161202"/>
    <w:rsid w:val="404036EE"/>
    <w:rsid w:val="4052D697"/>
    <w:rsid w:val="40A08294"/>
    <w:rsid w:val="414EE20F"/>
    <w:rsid w:val="424D68DA"/>
    <w:rsid w:val="42CB2022"/>
    <w:rsid w:val="42DBFF56"/>
    <w:rsid w:val="42DE6343"/>
    <w:rsid w:val="42FFF014"/>
    <w:rsid w:val="4387E658"/>
    <w:rsid w:val="43A4D198"/>
    <w:rsid w:val="43F582F7"/>
    <w:rsid w:val="4403FBA9"/>
    <w:rsid w:val="440C9BA1"/>
    <w:rsid w:val="44213E46"/>
    <w:rsid w:val="4424814B"/>
    <w:rsid w:val="44364028"/>
    <w:rsid w:val="4436F4A1"/>
    <w:rsid w:val="445901D1"/>
    <w:rsid w:val="447B5EE3"/>
    <w:rsid w:val="44E2F5B6"/>
    <w:rsid w:val="44EB714A"/>
    <w:rsid w:val="45470BDB"/>
    <w:rsid w:val="458110DC"/>
    <w:rsid w:val="46080D67"/>
    <w:rsid w:val="46390AE3"/>
    <w:rsid w:val="469D92F2"/>
    <w:rsid w:val="46DB9893"/>
    <w:rsid w:val="46F44519"/>
    <w:rsid w:val="46F818D4"/>
    <w:rsid w:val="47F99E84"/>
    <w:rsid w:val="48DE16AD"/>
    <w:rsid w:val="491F3F77"/>
    <w:rsid w:val="494B9F1F"/>
    <w:rsid w:val="49716141"/>
    <w:rsid w:val="49C8C663"/>
    <w:rsid w:val="49FDBD72"/>
    <w:rsid w:val="4A307015"/>
    <w:rsid w:val="4A3728D8"/>
    <w:rsid w:val="4A4C0952"/>
    <w:rsid w:val="4A8514A3"/>
    <w:rsid w:val="4AAD06F6"/>
    <w:rsid w:val="4B1C949C"/>
    <w:rsid w:val="4B2FF14B"/>
    <w:rsid w:val="4B68A0BC"/>
    <w:rsid w:val="4B68F291"/>
    <w:rsid w:val="4B95A0F8"/>
    <w:rsid w:val="4BDF7DEE"/>
    <w:rsid w:val="4C085EBA"/>
    <w:rsid w:val="4C8D4973"/>
    <w:rsid w:val="4CE9E7FA"/>
    <w:rsid w:val="4CFE63FB"/>
    <w:rsid w:val="4D0AEEAF"/>
    <w:rsid w:val="4D217664"/>
    <w:rsid w:val="4DD65EB3"/>
    <w:rsid w:val="4DE3EEF6"/>
    <w:rsid w:val="4E83C395"/>
    <w:rsid w:val="4EC56A5F"/>
    <w:rsid w:val="4EE4DDBC"/>
    <w:rsid w:val="4F355331"/>
    <w:rsid w:val="4F8CA7A5"/>
    <w:rsid w:val="4F8D3CC4"/>
    <w:rsid w:val="5099F7DF"/>
    <w:rsid w:val="50ECD1E4"/>
    <w:rsid w:val="51652730"/>
    <w:rsid w:val="517ADA13"/>
    <w:rsid w:val="5248C39E"/>
    <w:rsid w:val="52E939B1"/>
    <w:rsid w:val="5347DE2B"/>
    <w:rsid w:val="542F3637"/>
    <w:rsid w:val="5454FA37"/>
    <w:rsid w:val="5477FB77"/>
    <w:rsid w:val="54823211"/>
    <w:rsid w:val="55E47620"/>
    <w:rsid w:val="55EB62A5"/>
    <w:rsid w:val="5647FB5D"/>
    <w:rsid w:val="564B1E2C"/>
    <w:rsid w:val="5662BD0E"/>
    <w:rsid w:val="56705916"/>
    <w:rsid w:val="56A95BA1"/>
    <w:rsid w:val="57AE0B44"/>
    <w:rsid w:val="57D0DC8B"/>
    <w:rsid w:val="580662BF"/>
    <w:rsid w:val="581D9C54"/>
    <w:rsid w:val="58372B0B"/>
    <w:rsid w:val="58B008CB"/>
    <w:rsid w:val="596ADCCC"/>
    <w:rsid w:val="597CC08C"/>
    <w:rsid w:val="59864EFE"/>
    <w:rsid w:val="59E24C92"/>
    <w:rsid w:val="5A070FF0"/>
    <w:rsid w:val="5A6C2756"/>
    <w:rsid w:val="5AC60624"/>
    <w:rsid w:val="5ACE9DD5"/>
    <w:rsid w:val="5B004533"/>
    <w:rsid w:val="5B6F2E05"/>
    <w:rsid w:val="5B77B9DB"/>
    <w:rsid w:val="5B96485F"/>
    <w:rsid w:val="5CB1A155"/>
    <w:rsid w:val="5D174686"/>
    <w:rsid w:val="5D98C8B0"/>
    <w:rsid w:val="5F01F269"/>
    <w:rsid w:val="5F2E45CD"/>
    <w:rsid w:val="5F4F7DD5"/>
    <w:rsid w:val="5FBC7995"/>
    <w:rsid w:val="6061E35C"/>
    <w:rsid w:val="608A66E3"/>
    <w:rsid w:val="60AC3051"/>
    <w:rsid w:val="60AF3A18"/>
    <w:rsid w:val="60B21851"/>
    <w:rsid w:val="6176DDF0"/>
    <w:rsid w:val="61B35B07"/>
    <w:rsid w:val="621CA2B6"/>
    <w:rsid w:val="628B496E"/>
    <w:rsid w:val="62C2B300"/>
    <w:rsid w:val="63E3B3B8"/>
    <w:rsid w:val="64568952"/>
    <w:rsid w:val="64A91FD6"/>
    <w:rsid w:val="64F24EA5"/>
    <w:rsid w:val="654DF937"/>
    <w:rsid w:val="657170B5"/>
    <w:rsid w:val="6649FC45"/>
    <w:rsid w:val="664B01AD"/>
    <w:rsid w:val="66652E67"/>
    <w:rsid w:val="674E3672"/>
    <w:rsid w:val="67D85498"/>
    <w:rsid w:val="680D40C7"/>
    <w:rsid w:val="6822DAB9"/>
    <w:rsid w:val="6833A151"/>
    <w:rsid w:val="68708DD2"/>
    <w:rsid w:val="68A188C4"/>
    <w:rsid w:val="68C14E31"/>
    <w:rsid w:val="68CF699D"/>
    <w:rsid w:val="6901C0ED"/>
    <w:rsid w:val="69260953"/>
    <w:rsid w:val="6996DC03"/>
    <w:rsid w:val="69AC0660"/>
    <w:rsid w:val="69FCCA4E"/>
    <w:rsid w:val="6ACFBB4B"/>
    <w:rsid w:val="6B4BC818"/>
    <w:rsid w:val="6B5D53A6"/>
    <w:rsid w:val="6B93CEDB"/>
    <w:rsid w:val="6B9B8018"/>
    <w:rsid w:val="6BD648AD"/>
    <w:rsid w:val="6C67A05B"/>
    <w:rsid w:val="6CEAC1F6"/>
    <w:rsid w:val="6E092692"/>
    <w:rsid w:val="6F1656A3"/>
    <w:rsid w:val="6F57FF9C"/>
    <w:rsid w:val="6FC4701F"/>
    <w:rsid w:val="6FDED2F6"/>
    <w:rsid w:val="70FCC48B"/>
    <w:rsid w:val="719C45DD"/>
    <w:rsid w:val="71C64443"/>
    <w:rsid w:val="721A0700"/>
    <w:rsid w:val="722A1F19"/>
    <w:rsid w:val="72C42376"/>
    <w:rsid w:val="737370C0"/>
    <w:rsid w:val="73A5FF26"/>
    <w:rsid w:val="73AA75FA"/>
    <w:rsid w:val="73D6B0FC"/>
    <w:rsid w:val="7417F5D4"/>
    <w:rsid w:val="743B7F14"/>
    <w:rsid w:val="749DB230"/>
    <w:rsid w:val="752334E7"/>
    <w:rsid w:val="75318BF3"/>
    <w:rsid w:val="75719610"/>
    <w:rsid w:val="75B23687"/>
    <w:rsid w:val="75C437AB"/>
    <w:rsid w:val="75EF02E3"/>
    <w:rsid w:val="765B11E1"/>
    <w:rsid w:val="7688F56F"/>
    <w:rsid w:val="76E0BC1A"/>
    <w:rsid w:val="76F6F0AF"/>
    <w:rsid w:val="77C3B087"/>
    <w:rsid w:val="77E92FF5"/>
    <w:rsid w:val="786D96D6"/>
    <w:rsid w:val="78C76B8E"/>
    <w:rsid w:val="78E4E02A"/>
    <w:rsid w:val="78F08909"/>
    <w:rsid w:val="79186105"/>
    <w:rsid w:val="795D8E42"/>
    <w:rsid w:val="7965A6AB"/>
    <w:rsid w:val="797223A2"/>
    <w:rsid w:val="798788B3"/>
    <w:rsid w:val="79A066B9"/>
    <w:rsid w:val="7A35AEC5"/>
    <w:rsid w:val="7A8A8177"/>
    <w:rsid w:val="7AA50C6C"/>
    <w:rsid w:val="7AC6D202"/>
    <w:rsid w:val="7ADB6D6C"/>
    <w:rsid w:val="7B0A919C"/>
    <w:rsid w:val="7B1E7D63"/>
    <w:rsid w:val="7B348D57"/>
    <w:rsid w:val="7B637A52"/>
    <w:rsid w:val="7BA8C351"/>
    <w:rsid w:val="7C004B93"/>
    <w:rsid w:val="7CF9C48A"/>
    <w:rsid w:val="7D656EFF"/>
    <w:rsid w:val="7DCD9328"/>
    <w:rsid w:val="7E873A3E"/>
    <w:rsid w:val="7E961AFD"/>
    <w:rsid w:val="7E9B4BF9"/>
    <w:rsid w:val="7F7F7BE5"/>
    <w:rsid w:val="7FD81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65EB3"/>
  <w15:chartTrackingRefBased/>
  <w15:docId w15:val="{B3C94F3B-B98B-464C-B1B9-D4CD8B58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ptofcommerce.app.box.com/v/CEAccessPoints" TargetMode="External"/><Relationship Id="rId13" Type="http://schemas.openxmlformats.org/officeDocument/2006/relationships/hyperlink" Target="https://nlihc.org/sites/default/files/Emergency-Rental-Assistance.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lihc.org/sites/default/files/Emergency-Rental-Assistance.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ropriations.house.gov/sites/democrats.appropriations.house.gov/files/documents/Heroes%20Act%20One%20Pager.pdf" TargetMode="External"/><Relationship Id="rId5" Type="http://schemas.openxmlformats.org/officeDocument/2006/relationships/styles" Target="styles.xml"/><Relationship Id="rId15" Type="http://schemas.openxmlformats.org/officeDocument/2006/relationships/hyperlink" Target="https://www.nhlp.org/campaign/protecting-renter-and-homeowner-rights-during-our-national-health-crisis-2/&#8233;" TargetMode="External"/><Relationship Id="rId10" Type="http://schemas.openxmlformats.org/officeDocument/2006/relationships/hyperlink" Target="mailto:jlindstrom@nlihc.org"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s://housingalliance.salsalabs.org/covidrespons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48553FBA090D45B2F7CF0BAD1985A0" ma:contentTypeVersion="13" ma:contentTypeDescription="Create a new document." ma:contentTypeScope="" ma:versionID="cd84845299d40a1d5ca9c9242cc9a9ab">
  <xsd:schema xmlns:xsd="http://www.w3.org/2001/XMLSchema" xmlns:xs="http://www.w3.org/2001/XMLSchema" xmlns:p="http://schemas.microsoft.com/office/2006/metadata/properties" xmlns:ns2="dcc20c3d-9575-4d3e-b217-ab874220c0d9" xmlns:ns3="7665f82d-57fb-4351-8ce5-5285f1287899" targetNamespace="http://schemas.microsoft.com/office/2006/metadata/properties" ma:root="true" ma:fieldsID="1671c9ba791e1c391ddc4b927a078b70" ns2:_="" ns3:_="">
    <xsd:import namespace="dcc20c3d-9575-4d3e-b217-ab874220c0d9"/>
    <xsd:import namespace="7665f82d-57fb-4351-8ce5-5285f12878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0c3d-9575-4d3e-b217-ab874220c0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65f82d-57fb-4351-8ce5-5285f12878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4BD09F-1F78-4C39-B510-39D2D4AC8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0c3d-9575-4d3e-b217-ab874220c0d9"/>
    <ds:schemaRef ds:uri="7665f82d-57fb-4351-8ce5-5285f1287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67B314-9F11-4784-BA62-275E786C04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E61563-34D7-421E-B160-9E2B28CC31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3042</Words>
  <Characters>17340</Characters>
  <Application>Microsoft Office Word</Application>
  <DocSecurity>0</DocSecurity>
  <Lines>144</Lines>
  <Paragraphs>40</Paragraphs>
  <ScaleCrop>false</ScaleCrop>
  <Company/>
  <LinksUpToDate>false</LinksUpToDate>
  <CharactersWithSpaces>20342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Strange (Action Fund)</dc:creator>
  <cp:keywords/>
  <dc:description/>
  <cp:lastModifiedBy>John Stovall</cp:lastModifiedBy>
  <cp:revision>2</cp:revision>
  <dcterms:created xsi:type="dcterms:W3CDTF">2020-05-13T22:51:00Z</dcterms:created>
  <dcterms:modified xsi:type="dcterms:W3CDTF">2020-05-13T22:51:00Z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0x0101009048553FBA090D45B2F7CF0BAD1985A0</vt:lpwstr>
  </property>
</Properties>
</file>